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BAB78" w14:textId="77777777" w:rsidR="00074D55" w:rsidRPr="001111C0" w:rsidRDefault="00B86A99" w:rsidP="00405D41">
      <w:pPr>
        <w:tabs>
          <w:tab w:val="left" w:pos="0"/>
        </w:tabs>
        <w:spacing w:after="0" w:line="480" w:lineRule="atLeast"/>
        <w:jc w:val="both"/>
        <w:textAlignment w:val="center"/>
        <w:outlineLvl w:val="0"/>
        <w:rPr>
          <w:rFonts w:ascii="Raleway" w:eastAsia="Times New Roman" w:hAnsi="Raleway" w:cs="Tahoma"/>
          <w:color w:val="FFFFFF"/>
          <w:spacing w:val="-15"/>
          <w:kern w:val="36"/>
          <w:sz w:val="18"/>
          <w:szCs w:val="18"/>
          <w:lang w:eastAsia="tr-TR"/>
        </w:rPr>
      </w:pPr>
      <w:r w:rsidRPr="001111C0">
        <w:rPr>
          <w:rFonts w:ascii="Raleway" w:eastAsia="Times New Roman" w:hAnsi="Raleway" w:cs="Tahoma"/>
          <w:color w:val="FFFFFF"/>
          <w:spacing w:val="-15"/>
          <w:kern w:val="36"/>
          <w:sz w:val="18"/>
          <w:szCs w:val="18"/>
          <w:lang w:eastAsia="tr-TR"/>
        </w:rPr>
        <w:t xml:space="preserve">Kel Veri Koruma Saklama ve İmha </w:t>
      </w:r>
    </w:p>
    <w:p w14:paraId="077DDE08" w14:textId="77777777" w:rsidR="00BE23CD" w:rsidRPr="001111C0" w:rsidRDefault="00BE23CD" w:rsidP="00405D41">
      <w:pPr>
        <w:tabs>
          <w:tab w:val="left" w:pos="0"/>
        </w:tabs>
        <w:spacing w:after="0" w:line="480" w:lineRule="atLeast"/>
        <w:jc w:val="both"/>
        <w:textAlignment w:val="center"/>
        <w:outlineLvl w:val="0"/>
        <w:rPr>
          <w:rFonts w:ascii="Raleway" w:eastAsia="Times New Roman" w:hAnsi="Raleway" w:cs="Tahoma"/>
          <w:b/>
          <w:bCs/>
          <w:color w:val="0393AF"/>
          <w:lang w:eastAsia="tr-TR"/>
        </w:rPr>
      </w:pPr>
    </w:p>
    <w:p w14:paraId="02BB9EAB" w14:textId="033394A1" w:rsidR="00074D55" w:rsidRPr="001111C0" w:rsidRDefault="00074D55" w:rsidP="00405D41">
      <w:pPr>
        <w:tabs>
          <w:tab w:val="left" w:pos="0"/>
        </w:tabs>
        <w:spacing w:after="0" w:line="225" w:lineRule="atLeast"/>
        <w:jc w:val="center"/>
        <w:textAlignment w:val="baseline"/>
        <w:outlineLvl w:val="2"/>
        <w:rPr>
          <w:rFonts w:ascii="Raleway" w:eastAsia="Times New Roman" w:hAnsi="Raleway" w:cs="Tahoma"/>
          <w:b/>
          <w:bCs/>
          <w:lang w:eastAsia="tr-TR"/>
        </w:rPr>
      </w:pPr>
      <w:r w:rsidRPr="001111C0">
        <w:rPr>
          <w:rFonts w:ascii="Raleway" w:eastAsia="Times New Roman" w:hAnsi="Raleway" w:cs="Tahoma"/>
          <w:b/>
          <w:bCs/>
          <w:lang w:eastAsia="tr-TR"/>
        </w:rPr>
        <w:t xml:space="preserve">ÇOBANTUR TURİZM TİCARET VE NAKLİYAT </w:t>
      </w:r>
      <w:r w:rsidR="00555797">
        <w:rPr>
          <w:rFonts w:ascii="Raleway" w:eastAsia="Times New Roman" w:hAnsi="Raleway" w:cs="Tahoma"/>
          <w:b/>
          <w:bCs/>
          <w:lang w:eastAsia="tr-TR"/>
        </w:rPr>
        <w:t>ANANONİM</w:t>
      </w:r>
      <w:r w:rsidRPr="001111C0">
        <w:rPr>
          <w:rFonts w:ascii="Raleway" w:eastAsia="Times New Roman" w:hAnsi="Raleway" w:cs="Tahoma"/>
          <w:b/>
          <w:bCs/>
          <w:lang w:eastAsia="tr-TR"/>
        </w:rPr>
        <w:t xml:space="preserve"> ŞİRKETİ</w:t>
      </w:r>
    </w:p>
    <w:p w14:paraId="40304F84" w14:textId="77777777" w:rsidR="001111C0" w:rsidRPr="001111C0" w:rsidRDefault="001111C0" w:rsidP="00405D41">
      <w:pPr>
        <w:tabs>
          <w:tab w:val="left" w:pos="0"/>
        </w:tabs>
        <w:spacing w:after="0" w:line="225" w:lineRule="atLeast"/>
        <w:jc w:val="center"/>
        <w:textAlignment w:val="baseline"/>
        <w:outlineLvl w:val="2"/>
        <w:rPr>
          <w:rFonts w:ascii="Raleway" w:eastAsia="Times New Roman" w:hAnsi="Raleway" w:cs="Tahoma"/>
          <w:b/>
          <w:bCs/>
          <w:lang w:eastAsia="tr-TR"/>
        </w:rPr>
      </w:pPr>
    </w:p>
    <w:p w14:paraId="72C2BDB7" w14:textId="77777777" w:rsidR="00074D55" w:rsidRPr="001111C0" w:rsidRDefault="00074D55" w:rsidP="00405D41">
      <w:pPr>
        <w:tabs>
          <w:tab w:val="left" w:pos="0"/>
        </w:tabs>
        <w:spacing w:after="0" w:line="225" w:lineRule="atLeast"/>
        <w:jc w:val="center"/>
        <w:textAlignment w:val="baseline"/>
        <w:outlineLvl w:val="2"/>
        <w:rPr>
          <w:rFonts w:ascii="Raleway" w:eastAsia="Times New Roman" w:hAnsi="Raleway" w:cs="Tahoma"/>
          <w:b/>
          <w:bCs/>
          <w:lang w:eastAsia="tr-TR"/>
        </w:rPr>
      </w:pPr>
      <w:r w:rsidRPr="001111C0">
        <w:rPr>
          <w:rFonts w:ascii="Raleway" w:eastAsia="Times New Roman" w:hAnsi="Raleway" w:cs="Tahoma"/>
          <w:b/>
          <w:bCs/>
          <w:lang w:eastAsia="tr-TR"/>
        </w:rPr>
        <w:t>KİŞİSEL VERİ KORUMA SAKLAMA VE İMHA POLİTİKASI</w:t>
      </w:r>
    </w:p>
    <w:p w14:paraId="33F50D25" w14:textId="77777777" w:rsidR="002A30E2" w:rsidRPr="001111C0" w:rsidRDefault="002A30E2" w:rsidP="00405D41">
      <w:pPr>
        <w:tabs>
          <w:tab w:val="left" w:pos="0"/>
        </w:tabs>
        <w:spacing w:after="0" w:line="225" w:lineRule="atLeast"/>
        <w:jc w:val="both"/>
        <w:textAlignment w:val="baseline"/>
        <w:outlineLvl w:val="2"/>
        <w:rPr>
          <w:rFonts w:ascii="Raleway" w:eastAsia="Times New Roman" w:hAnsi="Raleway" w:cs="Tahoma"/>
          <w:b/>
          <w:bCs/>
          <w:color w:val="C00000"/>
          <w:sz w:val="18"/>
          <w:szCs w:val="18"/>
          <w:lang w:eastAsia="tr-TR"/>
        </w:rPr>
      </w:pPr>
    </w:p>
    <w:p w14:paraId="5B0611FE" w14:textId="77777777" w:rsidR="002A30E2" w:rsidRPr="001111C0" w:rsidRDefault="002A30E2" w:rsidP="00405D41">
      <w:pPr>
        <w:tabs>
          <w:tab w:val="left" w:pos="0"/>
        </w:tabs>
        <w:spacing w:after="0" w:line="225" w:lineRule="atLeast"/>
        <w:jc w:val="both"/>
        <w:textAlignment w:val="baseline"/>
        <w:outlineLvl w:val="2"/>
        <w:rPr>
          <w:rFonts w:ascii="Raleway" w:eastAsia="Times New Roman" w:hAnsi="Raleway" w:cs="Tahoma"/>
          <w:b/>
          <w:bCs/>
          <w:color w:val="C00000"/>
          <w:sz w:val="18"/>
          <w:szCs w:val="18"/>
          <w:lang w:eastAsia="tr-TR"/>
        </w:rPr>
      </w:pPr>
    </w:p>
    <w:p w14:paraId="12ED170A" w14:textId="77777777" w:rsidR="00BE23CD" w:rsidRPr="001111C0" w:rsidRDefault="00BE23CD" w:rsidP="00405D41">
      <w:pPr>
        <w:tabs>
          <w:tab w:val="left" w:pos="0"/>
        </w:tabs>
        <w:spacing w:after="0" w:line="225" w:lineRule="atLeast"/>
        <w:jc w:val="both"/>
        <w:textAlignment w:val="baseline"/>
        <w:outlineLvl w:val="2"/>
        <w:rPr>
          <w:rFonts w:ascii="Raleway" w:eastAsia="Times New Roman" w:hAnsi="Raleway" w:cs="Tahoma"/>
          <w:b/>
          <w:bCs/>
          <w:color w:val="C00000"/>
          <w:sz w:val="18"/>
          <w:szCs w:val="18"/>
          <w:lang w:eastAsia="tr-TR"/>
        </w:rPr>
      </w:pPr>
    </w:p>
    <w:p w14:paraId="2C99A556" w14:textId="77777777" w:rsidR="00664086" w:rsidRPr="001111C0" w:rsidRDefault="00664086" w:rsidP="00405D41">
      <w:pPr>
        <w:tabs>
          <w:tab w:val="left" w:pos="0"/>
        </w:tabs>
        <w:spacing w:after="0" w:line="225" w:lineRule="atLeast"/>
        <w:jc w:val="both"/>
        <w:textAlignment w:val="baseline"/>
        <w:outlineLvl w:val="2"/>
        <w:rPr>
          <w:rFonts w:ascii="Raleway" w:eastAsia="Times New Roman" w:hAnsi="Raleway" w:cs="Tahoma"/>
          <w:b/>
          <w:bCs/>
          <w:color w:val="C00000"/>
          <w:sz w:val="18"/>
          <w:szCs w:val="18"/>
          <w:lang w:eastAsia="tr-TR"/>
        </w:rPr>
      </w:pPr>
    </w:p>
    <w:p w14:paraId="547806F6" w14:textId="77777777" w:rsidR="002A30E2" w:rsidRPr="001111C0" w:rsidRDefault="007D3E2C" w:rsidP="00405D41">
      <w:pPr>
        <w:tabs>
          <w:tab w:val="left" w:pos="0"/>
          <w:tab w:val="left" w:pos="4605"/>
        </w:tabs>
        <w:spacing w:after="0" w:line="225" w:lineRule="atLeast"/>
        <w:ind w:right="-284"/>
        <w:jc w:val="both"/>
        <w:textAlignment w:val="baseline"/>
        <w:outlineLvl w:val="2"/>
        <w:rPr>
          <w:rFonts w:ascii="Raleway" w:hAnsi="Raleway"/>
          <w:sz w:val="18"/>
          <w:szCs w:val="18"/>
        </w:rPr>
      </w:pPr>
      <w:r w:rsidRPr="001111C0">
        <w:rPr>
          <w:rFonts w:ascii="Raleway" w:hAnsi="Raleway"/>
          <w:sz w:val="18"/>
          <w:szCs w:val="18"/>
        </w:rPr>
        <w:tab/>
      </w:r>
    </w:p>
    <w:p w14:paraId="1BB00102" w14:textId="18675CD0" w:rsidR="002A30E2" w:rsidRPr="001111C0" w:rsidRDefault="002A30E2" w:rsidP="00405D41">
      <w:pPr>
        <w:tabs>
          <w:tab w:val="left" w:pos="0"/>
        </w:tabs>
        <w:spacing w:after="0" w:line="225" w:lineRule="atLeast"/>
        <w:ind w:right="-284"/>
        <w:jc w:val="both"/>
        <w:textAlignment w:val="baseline"/>
        <w:outlineLvl w:val="2"/>
        <w:rPr>
          <w:rFonts w:ascii="Raleway" w:hAnsi="Raleway"/>
          <w:sz w:val="18"/>
          <w:szCs w:val="18"/>
        </w:rPr>
      </w:pPr>
      <w:r w:rsidRPr="001111C0">
        <w:rPr>
          <w:rFonts w:ascii="Raleway" w:hAnsi="Raleway"/>
          <w:sz w:val="18"/>
          <w:szCs w:val="18"/>
        </w:rPr>
        <w:t>1.GİRİŞ</w:t>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E45461" w:rsidRPr="001111C0">
        <w:rPr>
          <w:rFonts w:ascii="Raleway" w:hAnsi="Raleway"/>
          <w:sz w:val="18"/>
          <w:szCs w:val="18"/>
        </w:rPr>
        <w:tab/>
      </w:r>
      <w:r w:rsidR="007A7694" w:rsidRPr="001111C0">
        <w:rPr>
          <w:rFonts w:ascii="Raleway" w:hAnsi="Raleway"/>
          <w:sz w:val="18"/>
          <w:szCs w:val="18"/>
        </w:rPr>
        <w:t>2</w:t>
      </w:r>
      <w:r w:rsidRPr="001111C0">
        <w:rPr>
          <w:rFonts w:ascii="Raleway" w:hAnsi="Raleway"/>
          <w:sz w:val="18"/>
          <w:szCs w:val="18"/>
        </w:rPr>
        <w:t xml:space="preserve"> </w:t>
      </w:r>
    </w:p>
    <w:p w14:paraId="50605394" w14:textId="77777777" w:rsidR="001111C0" w:rsidRPr="001111C0" w:rsidRDefault="001111C0" w:rsidP="00405D41">
      <w:pPr>
        <w:tabs>
          <w:tab w:val="left" w:pos="0"/>
        </w:tabs>
        <w:spacing w:after="0" w:line="225" w:lineRule="atLeast"/>
        <w:ind w:right="-284"/>
        <w:jc w:val="both"/>
        <w:textAlignment w:val="baseline"/>
        <w:outlineLvl w:val="2"/>
        <w:rPr>
          <w:rFonts w:ascii="Raleway" w:hAnsi="Raleway"/>
          <w:sz w:val="18"/>
          <w:szCs w:val="18"/>
        </w:rPr>
      </w:pPr>
    </w:p>
    <w:p w14:paraId="4A2363F2" w14:textId="77777777" w:rsidR="002A30E2" w:rsidRPr="001111C0" w:rsidRDefault="002A30E2" w:rsidP="00405D41">
      <w:pPr>
        <w:tabs>
          <w:tab w:val="left" w:pos="0"/>
        </w:tabs>
        <w:spacing w:after="0" w:line="225" w:lineRule="atLeast"/>
        <w:ind w:right="-284"/>
        <w:jc w:val="both"/>
        <w:textAlignment w:val="baseline"/>
        <w:outlineLvl w:val="2"/>
        <w:rPr>
          <w:rFonts w:ascii="Raleway" w:hAnsi="Raleway"/>
          <w:sz w:val="18"/>
          <w:szCs w:val="18"/>
        </w:rPr>
      </w:pPr>
      <w:r w:rsidRPr="001111C0">
        <w:rPr>
          <w:rFonts w:ascii="Raleway" w:hAnsi="Raleway"/>
          <w:sz w:val="18"/>
          <w:szCs w:val="18"/>
        </w:rPr>
        <w:t>1.1 Amaç</w:t>
      </w:r>
      <w:r w:rsidR="00AD47DC" w:rsidRPr="001111C0">
        <w:rPr>
          <w:rFonts w:ascii="Raleway" w:hAnsi="Raleway"/>
          <w:sz w:val="18"/>
          <w:szCs w:val="18"/>
        </w:rPr>
        <w:tab/>
      </w:r>
      <w:r w:rsidR="00AD47DC" w:rsidRPr="001111C0">
        <w:rPr>
          <w:rFonts w:ascii="Raleway" w:hAnsi="Raleway"/>
          <w:sz w:val="18"/>
          <w:szCs w:val="18"/>
        </w:rPr>
        <w:tab/>
      </w:r>
      <w:r w:rsidR="00243FF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7A7694" w:rsidRPr="001111C0">
        <w:rPr>
          <w:rFonts w:ascii="Raleway" w:hAnsi="Raleway"/>
          <w:sz w:val="18"/>
          <w:szCs w:val="18"/>
        </w:rPr>
        <w:t>2</w:t>
      </w:r>
      <w:r w:rsidRPr="001111C0">
        <w:rPr>
          <w:rFonts w:ascii="Raleway" w:hAnsi="Raleway"/>
          <w:sz w:val="18"/>
          <w:szCs w:val="18"/>
        </w:rPr>
        <w:t xml:space="preserve"> </w:t>
      </w:r>
    </w:p>
    <w:p w14:paraId="4ABE19EC" w14:textId="77777777" w:rsidR="002A30E2" w:rsidRPr="001111C0" w:rsidRDefault="002A30E2" w:rsidP="00405D41">
      <w:pPr>
        <w:tabs>
          <w:tab w:val="left" w:pos="0"/>
        </w:tabs>
        <w:spacing w:after="0" w:line="225" w:lineRule="atLeast"/>
        <w:ind w:right="-284"/>
        <w:jc w:val="both"/>
        <w:textAlignment w:val="baseline"/>
        <w:outlineLvl w:val="2"/>
        <w:rPr>
          <w:rFonts w:ascii="Raleway" w:hAnsi="Raleway"/>
          <w:sz w:val="18"/>
          <w:szCs w:val="18"/>
        </w:rPr>
      </w:pPr>
      <w:r w:rsidRPr="001111C0">
        <w:rPr>
          <w:rFonts w:ascii="Raleway" w:hAnsi="Raleway"/>
          <w:sz w:val="18"/>
          <w:szCs w:val="18"/>
        </w:rPr>
        <w:t>1.2 Kapsam</w:t>
      </w:r>
      <w:r w:rsidR="007D19AD" w:rsidRPr="001111C0">
        <w:rPr>
          <w:rFonts w:ascii="Raleway" w:hAnsi="Raleway"/>
          <w:sz w:val="18"/>
          <w:szCs w:val="18"/>
        </w:rPr>
        <w:t xml:space="preserve"> ve Tadil </w:t>
      </w:r>
      <w:r w:rsidR="007D19AD"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E45461" w:rsidRPr="001111C0">
        <w:rPr>
          <w:rFonts w:ascii="Raleway" w:hAnsi="Raleway"/>
          <w:sz w:val="18"/>
          <w:szCs w:val="18"/>
        </w:rPr>
        <w:tab/>
      </w:r>
      <w:r w:rsidR="007A7694" w:rsidRPr="001111C0">
        <w:rPr>
          <w:rFonts w:ascii="Raleway" w:hAnsi="Raleway"/>
          <w:sz w:val="18"/>
          <w:szCs w:val="18"/>
        </w:rPr>
        <w:t>2</w:t>
      </w:r>
      <w:r w:rsidRPr="001111C0">
        <w:rPr>
          <w:rFonts w:ascii="Raleway" w:hAnsi="Raleway"/>
          <w:sz w:val="18"/>
          <w:szCs w:val="18"/>
        </w:rPr>
        <w:t xml:space="preserve"> </w:t>
      </w:r>
    </w:p>
    <w:p w14:paraId="79F558DC" w14:textId="77777777" w:rsidR="002A30E2" w:rsidRPr="001111C0" w:rsidRDefault="002A30E2" w:rsidP="00405D41">
      <w:pPr>
        <w:tabs>
          <w:tab w:val="left" w:pos="0"/>
        </w:tabs>
        <w:spacing w:after="0" w:line="225" w:lineRule="atLeast"/>
        <w:ind w:right="-284"/>
        <w:jc w:val="both"/>
        <w:textAlignment w:val="baseline"/>
        <w:outlineLvl w:val="2"/>
        <w:rPr>
          <w:rFonts w:ascii="Raleway" w:hAnsi="Raleway"/>
          <w:sz w:val="18"/>
          <w:szCs w:val="18"/>
        </w:rPr>
      </w:pPr>
      <w:r w:rsidRPr="001111C0">
        <w:rPr>
          <w:rFonts w:ascii="Raleway" w:hAnsi="Raleway"/>
          <w:sz w:val="18"/>
          <w:szCs w:val="18"/>
        </w:rPr>
        <w:t>1.3 Kısaltmalar ve Tanımlar</w:t>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E45461" w:rsidRPr="001111C0">
        <w:rPr>
          <w:rFonts w:ascii="Raleway" w:hAnsi="Raleway"/>
          <w:sz w:val="18"/>
          <w:szCs w:val="18"/>
        </w:rPr>
        <w:tab/>
      </w:r>
      <w:r w:rsidR="007A7694" w:rsidRPr="001111C0">
        <w:rPr>
          <w:rFonts w:ascii="Raleway" w:hAnsi="Raleway"/>
          <w:sz w:val="18"/>
          <w:szCs w:val="18"/>
        </w:rPr>
        <w:t>2</w:t>
      </w:r>
      <w:r w:rsidRPr="001111C0">
        <w:rPr>
          <w:rFonts w:ascii="Raleway" w:hAnsi="Raleway"/>
          <w:sz w:val="18"/>
          <w:szCs w:val="18"/>
        </w:rPr>
        <w:t xml:space="preserve"> </w:t>
      </w:r>
    </w:p>
    <w:p w14:paraId="545EDFDD" w14:textId="77777777" w:rsidR="002A30E2" w:rsidRPr="001111C0" w:rsidRDefault="002A30E2" w:rsidP="00405D41">
      <w:pPr>
        <w:tabs>
          <w:tab w:val="left" w:pos="0"/>
        </w:tabs>
        <w:spacing w:after="0" w:line="225" w:lineRule="atLeast"/>
        <w:ind w:right="-284"/>
        <w:jc w:val="both"/>
        <w:textAlignment w:val="baseline"/>
        <w:outlineLvl w:val="2"/>
        <w:rPr>
          <w:rFonts w:ascii="Raleway" w:hAnsi="Raleway"/>
          <w:sz w:val="18"/>
          <w:szCs w:val="18"/>
        </w:rPr>
      </w:pPr>
    </w:p>
    <w:p w14:paraId="56BF0982" w14:textId="77777777" w:rsidR="007D19AD" w:rsidRPr="001111C0" w:rsidRDefault="002A30E2" w:rsidP="00405D41">
      <w:pPr>
        <w:tabs>
          <w:tab w:val="left" w:pos="0"/>
        </w:tabs>
        <w:spacing w:after="0" w:line="225" w:lineRule="atLeast"/>
        <w:ind w:right="-284"/>
        <w:jc w:val="both"/>
        <w:textAlignment w:val="baseline"/>
        <w:outlineLvl w:val="2"/>
        <w:rPr>
          <w:rFonts w:ascii="Raleway" w:hAnsi="Raleway"/>
          <w:sz w:val="18"/>
          <w:szCs w:val="18"/>
        </w:rPr>
      </w:pPr>
      <w:r w:rsidRPr="001111C0">
        <w:rPr>
          <w:rFonts w:ascii="Raleway" w:hAnsi="Raleway"/>
          <w:sz w:val="18"/>
          <w:szCs w:val="18"/>
        </w:rPr>
        <w:t>2.</w:t>
      </w:r>
      <w:r w:rsidR="007D19AD" w:rsidRPr="001111C0">
        <w:rPr>
          <w:rFonts w:ascii="Raleway" w:hAnsi="Raleway"/>
          <w:sz w:val="18"/>
          <w:szCs w:val="18"/>
        </w:rPr>
        <w:t>ULUSAL KANUNLARIN UYGULANMASI</w:t>
      </w:r>
      <w:r w:rsidR="00243FFC" w:rsidRPr="001111C0">
        <w:rPr>
          <w:rFonts w:ascii="Raleway" w:hAnsi="Raleway"/>
          <w:sz w:val="18"/>
          <w:szCs w:val="18"/>
        </w:rPr>
        <w:tab/>
      </w:r>
      <w:r w:rsidR="007D19AD" w:rsidRPr="001111C0">
        <w:rPr>
          <w:rFonts w:ascii="Raleway" w:hAnsi="Raleway"/>
          <w:sz w:val="18"/>
          <w:szCs w:val="18"/>
        </w:rPr>
        <w:t xml:space="preserve"> </w:t>
      </w:r>
      <w:r w:rsidR="007D19AD" w:rsidRPr="001111C0">
        <w:rPr>
          <w:rFonts w:ascii="Raleway" w:hAnsi="Raleway"/>
          <w:sz w:val="18"/>
          <w:szCs w:val="18"/>
        </w:rPr>
        <w:tab/>
      </w:r>
      <w:r w:rsidR="007D19AD" w:rsidRPr="001111C0">
        <w:rPr>
          <w:rFonts w:ascii="Raleway" w:hAnsi="Raleway"/>
          <w:sz w:val="18"/>
          <w:szCs w:val="18"/>
        </w:rPr>
        <w:tab/>
      </w:r>
      <w:r w:rsidR="007D19AD" w:rsidRPr="001111C0">
        <w:rPr>
          <w:rFonts w:ascii="Raleway" w:hAnsi="Raleway"/>
          <w:sz w:val="18"/>
          <w:szCs w:val="18"/>
        </w:rPr>
        <w:tab/>
      </w:r>
      <w:r w:rsidR="007D19AD" w:rsidRPr="001111C0">
        <w:rPr>
          <w:rFonts w:ascii="Raleway" w:hAnsi="Raleway"/>
          <w:sz w:val="18"/>
          <w:szCs w:val="18"/>
        </w:rPr>
        <w:tab/>
      </w:r>
      <w:r w:rsidR="007D19AD" w:rsidRPr="001111C0">
        <w:rPr>
          <w:rFonts w:ascii="Raleway" w:hAnsi="Raleway"/>
          <w:sz w:val="18"/>
          <w:szCs w:val="18"/>
        </w:rPr>
        <w:tab/>
      </w:r>
      <w:r w:rsidR="007D19AD" w:rsidRPr="001111C0">
        <w:rPr>
          <w:rFonts w:ascii="Raleway" w:hAnsi="Raleway"/>
          <w:sz w:val="18"/>
          <w:szCs w:val="18"/>
        </w:rPr>
        <w:tab/>
      </w:r>
      <w:r w:rsidR="007D19AD" w:rsidRPr="001111C0">
        <w:rPr>
          <w:rFonts w:ascii="Raleway" w:hAnsi="Raleway"/>
          <w:sz w:val="18"/>
          <w:szCs w:val="18"/>
        </w:rPr>
        <w:tab/>
      </w:r>
      <w:r w:rsidR="007D19AD" w:rsidRPr="001111C0">
        <w:rPr>
          <w:rFonts w:ascii="Raleway" w:hAnsi="Raleway"/>
          <w:sz w:val="18"/>
          <w:szCs w:val="18"/>
        </w:rPr>
        <w:tab/>
      </w:r>
      <w:r w:rsidR="00E45461" w:rsidRPr="001111C0">
        <w:rPr>
          <w:rFonts w:ascii="Raleway" w:hAnsi="Raleway"/>
          <w:sz w:val="18"/>
          <w:szCs w:val="18"/>
        </w:rPr>
        <w:tab/>
      </w:r>
      <w:r w:rsidR="007A7694" w:rsidRPr="001111C0">
        <w:rPr>
          <w:rFonts w:ascii="Raleway" w:hAnsi="Raleway"/>
          <w:sz w:val="18"/>
          <w:szCs w:val="18"/>
        </w:rPr>
        <w:t>4</w:t>
      </w:r>
    </w:p>
    <w:p w14:paraId="79DCB377" w14:textId="77777777" w:rsidR="002A30E2" w:rsidRPr="001111C0" w:rsidRDefault="002A30E2" w:rsidP="00405D41">
      <w:pPr>
        <w:tabs>
          <w:tab w:val="left" w:pos="0"/>
        </w:tabs>
        <w:spacing w:after="0" w:line="225" w:lineRule="atLeast"/>
        <w:ind w:right="-284"/>
        <w:jc w:val="both"/>
        <w:textAlignment w:val="baseline"/>
        <w:outlineLvl w:val="2"/>
        <w:rPr>
          <w:rFonts w:ascii="Raleway" w:hAnsi="Raleway"/>
          <w:sz w:val="18"/>
          <w:szCs w:val="18"/>
        </w:rPr>
      </w:pPr>
    </w:p>
    <w:p w14:paraId="22DDC402" w14:textId="77777777" w:rsidR="007D19AD" w:rsidRPr="001111C0" w:rsidRDefault="007D19AD" w:rsidP="00405D41">
      <w:pPr>
        <w:tabs>
          <w:tab w:val="left" w:pos="0"/>
        </w:tabs>
        <w:spacing w:after="0" w:line="225" w:lineRule="atLeast"/>
        <w:ind w:right="-284"/>
        <w:jc w:val="both"/>
        <w:textAlignment w:val="baseline"/>
        <w:outlineLvl w:val="2"/>
        <w:rPr>
          <w:rFonts w:ascii="Raleway" w:hAnsi="Raleway"/>
          <w:sz w:val="18"/>
          <w:szCs w:val="18"/>
        </w:rPr>
      </w:pPr>
      <w:r w:rsidRPr="001111C0">
        <w:rPr>
          <w:rFonts w:ascii="Raleway" w:hAnsi="Raleway"/>
          <w:sz w:val="18"/>
          <w:szCs w:val="18"/>
        </w:rPr>
        <w:t>3</w:t>
      </w:r>
      <w:r w:rsidR="002A30E2" w:rsidRPr="001111C0">
        <w:rPr>
          <w:rFonts w:ascii="Raleway" w:hAnsi="Raleway"/>
          <w:sz w:val="18"/>
          <w:szCs w:val="18"/>
        </w:rPr>
        <w:t>.KAYIT ORTAMLARI</w:t>
      </w:r>
      <w:r w:rsidR="00E45461" w:rsidRPr="001111C0">
        <w:rPr>
          <w:rFonts w:ascii="Raleway" w:hAnsi="Raleway"/>
          <w:sz w:val="18"/>
          <w:szCs w:val="18"/>
        </w:rPr>
        <w:tab/>
      </w:r>
      <w:r w:rsidR="00E45461" w:rsidRPr="001111C0">
        <w:rPr>
          <w:rFonts w:ascii="Raleway" w:hAnsi="Raleway"/>
          <w:sz w:val="18"/>
          <w:szCs w:val="18"/>
        </w:rPr>
        <w:tab/>
      </w:r>
      <w:r w:rsidR="00E45461" w:rsidRPr="001111C0">
        <w:rPr>
          <w:rFonts w:ascii="Raleway" w:hAnsi="Raleway"/>
          <w:sz w:val="18"/>
          <w:szCs w:val="18"/>
        </w:rPr>
        <w:tab/>
      </w:r>
      <w:r w:rsidR="00E45461" w:rsidRPr="001111C0">
        <w:rPr>
          <w:rFonts w:ascii="Raleway" w:hAnsi="Raleway"/>
          <w:sz w:val="18"/>
          <w:szCs w:val="18"/>
        </w:rPr>
        <w:tab/>
      </w:r>
      <w:r w:rsidR="00E45461" w:rsidRPr="001111C0">
        <w:rPr>
          <w:rFonts w:ascii="Raleway" w:hAnsi="Raleway"/>
          <w:sz w:val="18"/>
          <w:szCs w:val="18"/>
        </w:rPr>
        <w:tab/>
      </w:r>
      <w:r w:rsidR="00E45461" w:rsidRPr="001111C0">
        <w:rPr>
          <w:rFonts w:ascii="Raleway" w:hAnsi="Raleway"/>
          <w:sz w:val="18"/>
          <w:szCs w:val="18"/>
        </w:rPr>
        <w:tab/>
      </w:r>
      <w:r w:rsidR="00E45461" w:rsidRPr="001111C0">
        <w:rPr>
          <w:rFonts w:ascii="Raleway" w:hAnsi="Raleway"/>
          <w:sz w:val="18"/>
          <w:szCs w:val="18"/>
        </w:rPr>
        <w:tab/>
      </w:r>
      <w:r w:rsidR="00E45461" w:rsidRPr="001111C0">
        <w:rPr>
          <w:rFonts w:ascii="Raleway" w:hAnsi="Raleway"/>
          <w:sz w:val="18"/>
          <w:szCs w:val="18"/>
        </w:rPr>
        <w:tab/>
      </w:r>
      <w:r w:rsidR="00E45461" w:rsidRPr="001111C0">
        <w:rPr>
          <w:rFonts w:ascii="Raleway" w:hAnsi="Raleway"/>
          <w:sz w:val="18"/>
          <w:szCs w:val="18"/>
        </w:rPr>
        <w:tab/>
      </w:r>
      <w:r w:rsidR="00E45461" w:rsidRPr="001111C0">
        <w:rPr>
          <w:rFonts w:ascii="Raleway" w:hAnsi="Raleway"/>
          <w:sz w:val="18"/>
          <w:szCs w:val="18"/>
        </w:rPr>
        <w:tab/>
      </w:r>
      <w:r w:rsidR="00E45461" w:rsidRPr="001111C0">
        <w:rPr>
          <w:rFonts w:ascii="Raleway" w:hAnsi="Raleway"/>
          <w:sz w:val="18"/>
          <w:szCs w:val="18"/>
        </w:rPr>
        <w:tab/>
      </w:r>
      <w:r w:rsidR="00E45461" w:rsidRPr="001111C0">
        <w:rPr>
          <w:rFonts w:ascii="Raleway" w:hAnsi="Raleway"/>
          <w:sz w:val="18"/>
          <w:szCs w:val="18"/>
        </w:rPr>
        <w:tab/>
        <w:t>4</w:t>
      </w:r>
    </w:p>
    <w:p w14:paraId="30B54A3C" w14:textId="77777777" w:rsidR="00B74E98" w:rsidRPr="001111C0" w:rsidRDefault="00B74E98" w:rsidP="00405D41">
      <w:pPr>
        <w:shd w:val="clear" w:color="auto" w:fill="FFFFFF"/>
        <w:tabs>
          <w:tab w:val="left" w:pos="0"/>
        </w:tabs>
        <w:spacing w:after="0" w:line="225" w:lineRule="atLeast"/>
        <w:ind w:right="-284"/>
        <w:jc w:val="both"/>
        <w:textAlignment w:val="baseline"/>
        <w:outlineLvl w:val="2"/>
        <w:rPr>
          <w:rFonts w:ascii="Raleway" w:eastAsia="Times New Roman" w:hAnsi="Raleway" w:cstheme="minorHAnsi"/>
          <w:b/>
          <w:bCs/>
          <w:sz w:val="18"/>
          <w:szCs w:val="18"/>
          <w:lang w:eastAsia="tr-TR"/>
        </w:rPr>
      </w:pPr>
    </w:p>
    <w:p w14:paraId="35ED9A8B" w14:textId="77777777" w:rsidR="00B74E98" w:rsidRPr="001111C0" w:rsidRDefault="00B74E98" w:rsidP="00405D41">
      <w:pPr>
        <w:shd w:val="clear" w:color="auto" w:fill="FFFFFF"/>
        <w:tabs>
          <w:tab w:val="left" w:pos="0"/>
        </w:tabs>
        <w:spacing w:after="0" w:line="225" w:lineRule="atLeast"/>
        <w:ind w:right="-284"/>
        <w:jc w:val="both"/>
        <w:textAlignment w:val="baseline"/>
        <w:outlineLvl w:val="2"/>
        <w:rPr>
          <w:rFonts w:ascii="Raleway" w:eastAsia="Times New Roman" w:hAnsi="Raleway" w:cstheme="minorHAnsi"/>
          <w:bCs/>
          <w:sz w:val="18"/>
          <w:szCs w:val="18"/>
          <w:lang w:eastAsia="tr-TR"/>
        </w:rPr>
      </w:pPr>
      <w:r w:rsidRPr="001111C0">
        <w:rPr>
          <w:rFonts w:ascii="Raleway" w:eastAsia="Times New Roman" w:hAnsi="Raleway" w:cstheme="minorHAnsi"/>
          <w:bCs/>
          <w:sz w:val="18"/>
          <w:szCs w:val="18"/>
          <w:lang w:eastAsia="tr-TR"/>
        </w:rPr>
        <w:t>4.</w:t>
      </w:r>
      <w:r w:rsidRPr="001111C0">
        <w:rPr>
          <w:rFonts w:ascii="Raleway" w:eastAsia="Times New Roman" w:hAnsi="Raleway" w:cstheme="minorHAnsi"/>
          <w:bCs/>
          <w:color w:val="C00000"/>
          <w:sz w:val="18"/>
          <w:szCs w:val="18"/>
          <w:lang w:eastAsia="tr-TR"/>
        </w:rPr>
        <w:t xml:space="preserve"> </w:t>
      </w:r>
      <w:r w:rsidRPr="001111C0">
        <w:rPr>
          <w:rFonts w:ascii="Raleway" w:eastAsia="Times New Roman" w:hAnsi="Raleway" w:cstheme="minorHAnsi"/>
          <w:bCs/>
          <w:sz w:val="18"/>
          <w:szCs w:val="18"/>
          <w:lang w:eastAsia="tr-TR"/>
        </w:rPr>
        <w:t>KİŞİSEL VERİLERİN İŞLENMESİ İLE İLGİLİ İLKELER</w:t>
      </w:r>
      <w:r w:rsidR="007A7694" w:rsidRPr="001111C0">
        <w:rPr>
          <w:rFonts w:ascii="Raleway" w:eastAsia="Times New Roman" w:hAnsi="Raleway" w:cstheme="minorHAnsi"/>
          <w:bCs/>
          <w:sz w:val="18"/>
          <w:szCs w:val="18"/>
          <w:lang w:eastAsia="tr-TR"/>
        </w:rPr>
        <w:tab/>
      </w:r>
      <w:r w:rsidR="007A7694" w:rsidRPr="001111C0">
        <w:rPr>
          <w:rFonts w:ascii="Raleway" w:eastAsia="Times New Roman" w:hAnsi="Raleway" w:cstheme="minorHAnsi"/>
          <w:bCs/>
          <w:sz w:val="18"/>
          <w:szCs w:val="18"/>
          <w:lang w:eastAsia="tr-TR"/>
        </w:rPr>
        <w:tab/>
      </w:r>
      <w:r w:rsidR="007A7694" w:rsidRPr="001111C0">
        <w:rPr>
          <w:rFonts w:ascii="Raleway" w:eastAsia="Times New Roman" w:hAnsi="Raleway" w:cstheme="minorHAnsi"/>
          <w:bCs/>
          <w:sz w:val="18"/>
          <w:szCs w:val="18"/>
          <w:lang w:eastAsia="tr-TR"/>
        </w:rPr>
        <w:tab/>
      </w:r>
      <w:r w:rsidR="007A7694" w:rsidRPr="001111C0">
        <w:rPr>
          <w:rFonts w:ascii="Raleway" w:eastAsia="Times New Roman" w:hAnsi="Raleway" w:cstheme="minorHAnsi"/>
          <w:bCs/>
          <w:sz w:val="18"/>
          <w:szCs w:val="18"/>
          <w:lang w:eastAsia="tr-TR"/>
        </w:rPr>
        <w:tab/>
      </w:r>
      <w:r w:rsidR="007A7694" w:rsidRPr="001111C0">
        <w:rPr>
          <w:rFonts w:ascii="Raleway" w:eastAsia="Times New Roman" w:hAnsi="Raleway" w:cstheme="minorHAnsi"/>
          <w:bCs/>
          <w:sz w:val="18"/>
          <w:szCs w:val="18"/>
          <w:lang w:eastAsia="tr-TR"/>
        </w:rPr>
        <w:tab/>
      </w:r>
      <w:r w:rsidR="007A7694" w:rsidRPr="001111C0">
        <w:rPr>
          <w:rFonts w:ascii="Raleway" w:eastAsia="Times New Roman" w:hAnsi="Raleway" w:cstheme="minorHAnsi"/>
          <w:bCs/>
          <w:sz w:val="18"/>
          <w:szCs w:val="18"/>
          <w:lang w:eastAsia="tr-TR"/>
        </w:rPr>
        <w:tab/>
      </w:r>
      <w:r w:rsidR="007A7694" w:rsidRPr="001111C0">
        <w:rPr>
          <w:rFonts w:ascii="Raleway" w:eastAsia="Times New Roman" w:hAnsi="Raleway" w:cstheme="minorHAnsi"/>
          <w:bCs/>
          <w:sz w:val="18"/>
          <w:szCs w:val="18"/>
          <w:lang w:eastAsia="tr-TR"/>
        </w:rPr>
        <w:tab/>
      </w:r>
      <w:r w:rsidR="00E45461" w:rsidRPr="001111C0">
        <w:rPr>
          <w:rFonts w:ascii="Raleway" w:eastAsia="Times New Roman" w:hAnsi="Raleway" w:cstheme="minorHAnsi"/>
          <w:bCs/>
          <w:sz w:val="18"/>
          <w:szCs w:val="18"/>
          <w:lang w:eastAsia="tr-TR"/>
        </w:rPr>
        <w:tab/>
      </w:r>
      <w:r w:rsidR="007A7694" w:rsidRPr="001111C0">
        <w:rPr>
          <w:rFonts w:ascii="Raleway" w:eastAsia="Times New Roman" w:hAnsi="Raleway" w:cstheme="minorHAnsi"/>
          <w:bCs/>
          <w:sz w:val="18"/>
          <w:szCs w:val="18"/>
          <w:lang w:eastAsia="tr-TR"/>
        </w:rPr>
        <w:t>5</w:t>
      </w:r>
    </w:p>
    <w:p w14:paraId="774E898E" w14:textId="77777777" w:rsidR="007D19AD" w:rsidRPr="001111C0" w:rsidRDefault="00AD47DC" w:rsidP="00405D41">
      <w:pPr>
        <w:tabs>
          <w:tab w:val="left" w:pos="0"/>
        </w:tabs>
        <w:spacing w:after="0" w:line="225" w:lineRule="atLeast"/>
        <w:ind w:right="-284"/>
        <w:jc w:val="both"/>
        <w:textAlignment w:val="baseline"/>
        <w:outlineLvl w:val="2"/>
        <w:rPr>
          <w:rFonts w:ascii="Raleway" w:hAnsi="Raleway"/>
          <w:sz w:val="18"/>
          <w:szCs w:val="18"/>
        </w:rPr>
      </w:pPr>
      <w:r w:rsidRPr="001111C0">
        <w:rPr>
          <w:rFonts w:ascii="Raleway" w:hAnsi="Raleway"/>
          <w:sz w:val="18"/>
          <w:szCs w:val="18"/>
        </w:rPr>
        <w:tab/>
      </w:r>
      <w:r w:rsidRPr="001111C0">
        <w:rPr>
          <w:rFonts w:ascii="Raleway" w:hAnsi="Raleway"/>
          <w:sz w:val="18"/>
          <w:szCs w:val="18"/>
        </w:rPr>
        <w:tab/>
      </w:r>
      <w:r w:rsidRPr="001111C0">
        <w:rPr>
          <w:rFonts w:ascii="Raleway" w:hAnsi="Raleway"/>
          <w:sz w:val="18"/>
          <w:szCs w:val="18"/>
        </w:rPr>
        <w:tab/>
      </w:r>
      <w:r w:rsidRPr="001111C0">
        <w:rPr>
          <w:rFonts w:ascii="Raleway" w:hAnsi="Raleway"/>
          <w:sz w:val="18"/>
          <w:szCs w:val="18"/>
        </w:rPr>
        <w:tab/>
      </w:r>
      <w:r w:rsidRPr="001111C0">
        <w:rPr>
          <w:rFonts w:ascii="Raleway" w:hAnsi="Raleway"/>
          <w:sz w:val="18"/>
          <w:szCs w:val="18"/>
        </w:rPr>
        <w:tab/>
      </w:r>
      <w:r w:rsidRPr="001111C0">
        <w:rPr>
          <w:rFonts w:ascii="Raleway" w:hAnsi="Raleway"/>
          <w:sz w:val="18"/>
          <w:szCs w:val="18"/>
        </w:rPr>
        <w:tab/>
      </w:r>
      <w:r w:rsidRPr="001111C0">
        <w:rPr>
          <w:rFonts w:ascii="Raleway" w:hAnsi="Raleway"/>
          <w:sz w:val="18"/>
          <w:szCs w:val="18"/>
        </w:rPr>
        <w:tab/>
      </w:r>
      <w:r w:rsidRPr="001111C0">
        <w:rPr>
          <w:rFonts w:ascii="Raleway" w:hAnsi="Raleway"/>
          <w:sz w:val="18"/>
          <w:szCs w:val="18"/>
        </w:rPr>
        <w:tab/>
      </w:r>
      <w:r w:rsidRPr="001111C0">
        <w:rPr>
          <w:rFonts w:ascii="Raleway" w:hAnsi="Raleway"/>
          <w:sz w:val="18"/>
          <w:szCs w:val="18"/>
        </w:rPr>
        <w:tab/>
      </w:r>
    </w:p>
    <w:p w14:paraId="1AFFFC3B" w14:textId="77777777" w:rsidR="002A30E2" w:rsidRPr="001111C0" w:rsidRDefault="00B74E98" w:rsidP="00405D41">
      <w:pPr>
        <w:tabs>
          <w:tab w:val="left" w:pos="0"/>
        </w:tabs>
        <w:spacing w:after="0" w:line="225" w:lineRule="atLeast"/>
        <w:ind w:right="-284"/>
        <w:jc w:val="both"/>
        <w:textAlignment w:val="baseline"/>
        <w:outlineLvl w:val="2"/>
        <w:rPr>
          <w:rFonts w:ascii="Raleway" w:hAnsi="Raleway"/>
          <w:sz w:val="18"/>
          <w:szCs w:val="18"/>
        </w:rPr>
      </w:pPr>
      <w:r w:rsidRPr="001111C0">
        <w:rPr>
          <w:rFonts w:ascii="Raleway" w:hAnsi="Raleway"/>
          <w:sz w:val="18"/>
          <w:szCs w:val="18"/>
        </w:rPr>
        <w:t>5</w:t>
      </w:r>
      <w:r w:rsidR="002A30E2" w:rsidRPr="001111C0">
        <w:rPr>
          <w:rFonts w:ascii="Raleway" w:hAnsi="Raleway"/>
          <w:sz w:val="18"/>
          <w:szCs w:val="18"/>
        </w:rPr>
        <w:t>.SAKLAMA VE İMHAYA İLİŞKİN AÇIKLAMALAR</w:t>
      </w:r>
      <w:r w:rsidR="00243FF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E45461" w:rsidRPr="001111C0">
        <w:rPr>
          <w:rFonts w:ascii="Raleway" w:hAnsi="Raleway"/>
          <w:sz w:val="18"/>
          <w:szCs w:val="18"/>
        </w:rPr>
        <w:tab/>
      </w:r>
      <w:r w:rsidR="00673F71" w:rsidRPr="001111C0">
        <w:rPr>
          <w:rFonts w:ascii="Raleway" w:hAnsi="Raleway"/>
          <w:sz w:val="18"/>
          <w:szCs w:val="18"/>
        </w:rPr>
        <w:t>5</w:t>
      </w:r>
      <w:r w:rsidR="002A30E2" w:rsidRPr="001111C0">
        <w:rPr>
          <w:rFonts w:ascii="Raleway" w:hAnsi="Raleway"/>
          <w:sz w:val="18"/>
          <w:szCs w:val="18"/>
        </w:rPr>
        <w:t xml:space="preserve"> </w:t>
      </w:r>
    </w:p>
    <w:p w14:paraId="697C2FC9" w14:textId="77777777" w:rsidR="00673F71" w:rsidRPr="001111C0" w:rsidRDefault="00673F71" w:rsidP="00405D41">
      <w:pPr>
        <w:tabs>
          <w:tab w:val="left" w:pos="0"/>
        </w:tabs>
        <w:spacing w:after="0" w:line="225" w:lineRule="atLeast"/>
        <w:ind w:right="-284"/>
        <w:jc w:val="both"/>
        <w:textAlignment w:val="baseline"/>
        <w:outlineLvl w:val="2"/>
        <w:rPr>
          <w:rFonts w:ascii="Raleway" w:hAnsi="Raleway"/>
          <w:sz w:val="18"/>
          <w:szCs w:val="18"/>
        </w:rPr>
      </w:pPr>
    </w:p>
    <w:p w14:paraId="5C420F61" w14:textId="77777777" w:rsidR="002A30E2" w:rsidRPr="001111C0" w:rsidRDefault="00B74E98" w:rsidP="00405D41">
      <w:pPr>
        <w:tabs>
          <w:tab w:val="left" w:pos="0"/>
        </w:tabs>
        <w:spacing w:after="0" w:line="225" w:lineRule="atLeast"/>
        <w:ind w:right="-284"/>
        <w:jc w:val="both"/>
        <w:textAlignment w:val="baseline"/>
        <w:outlineLvl w:val="2"/>
        <w:rPr>
          <w:rFonts w:ascii="Raleway" w:hAnsi="Raleway"/>
          <w:sz w:val="18"/>
          <w:szCs w:val="18"/>
        </w:rPr>
      </w:pPr>
      <w:r w:rsidRPr="001111C0">
        <w:rPr>
          <w:rFonts w:ascii="Raleway" w:hAnsi="Raleway"/>
          <w:sz w:val="18"/>
          <w:szCs w:val="18"/>
        </w:rPr>
        <w:t>5</w:t>
      </w:r>
      <w:r w:rsidR="002A30E2" w:rsidRPr="001111C0">
        <w:rPr>
          <w:rFonts w:ascii="Raleway" w:hAnsi="Raleway"/>
          <w:sz w:val="18"/>
          <w:szCs w:val="18"/>
        </w:rPr>
        <w:t xml:space="preserve">.1 </w:t>
      </w:r>
      <w:r w:rsidR="00673F71" w:rsidRPr="001111C0">
        <w:rPr>
          <w:rFonts w:ascii="Raleway" w:hAnsi="Raleway"/>
          <w:sz w:val="18"/>
          <w:szCs w:val="18"/>
        </w:rPr>
        <w:t>Genel Açıklamalar</w:t>
      </w:r>
      <w:r w:rsidR="00673F71" w:rsidRPr="001111C0">
        <w:rPr>
          <w:rFonts w:ascii="Raleway" w:hAnsi="Raleway"/>
          <w:sz w:val="18"/>
          <w:szCs w:val="18"/>
        </w:rPr>
        <w:tab/>
      </w:r>
      <w:r w:rsidR="00673F71"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243FF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E45461" w:rsidRPr="001111C0">
        <w:rPr>
          <w:rFonts w:ascii="Raleway" w:hAnsi="Raleway"/>
          <w:sz w:val="18"/>
          <w:szCs w:val="18"/>
        </w:rPr>
        <w:tab/>
      </w:r>
      <w:r w:rsidR="00673F71" w:rsidRPr="001111C0">
        <w:rPr>
          <w:rFonts w:ascii="Raleway" w:hAnsi="Raleway"/>
          <w:sz w:val="18"/>
          <w:szCs w:val="18"/>
        </w:rPr>
        <w:t>5</w:t>
      </w:r>
    </w:p>
    <w:p w14:paraId="6D54E283" w14:textId="77777777" w:rsidR="002A30E2" w:rsidRPr="001111C0" w:rsidRDefault="00B74E98" w:rsidP="00405D41">
      <w:pPr>
        <w:tabs>
          <w:tab w:val="left" w:pos="0"/>
        </w:tabs>
        <w:spacing w:after="0" w:line="225" w:lineRule="atLeast"/>
        <w:ind w:right="-284"/>
        <w:jc w:val="both"/>
        <w:textAlignment w:val="baseline"/>
        <w:outlineLvl w:val="2"/>
        <w:rPr>
          <w:rFonts w:ascii="Raleway" w:hAnsi="Raleway"/>
          <w:sz w:val="18"/>
          <w:szCs w:val="18"/>
        </w:rPr>
      </w:pPr>
      <w:r w:rsidRPr="001111C0">
        <w:rPr>
          <w:rFonts w:ascii="Raleway" w:hAnsi="Raleway"/>
          <w:sz w:val="18"/>
          <w:szCs w:val="18"/>
        </w:rPr>
        <w:t>5</w:t>
      </w:r>
      <w:r w:rsidR="002A30E2" w:rsidRPr="001111C0">
        <w:rPr>
          <w:rFonts w:ascii="Raleway" w:hAnsi="Raleway"/>
          <w:sz w:val="18"/>
          <w:szCs w:val="18"/>
        </w:rPr>
        <w:t>.1.1 Saklamayı Gerektiren Hukuki Sebepler</w:t>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E45461" w:rsidRPr="001111C0">
        <w:rPr>
          <w:rFonts w:ascii="Raleway" w:hAnsi="Raleway"/>
          <w:sz w:val="18"/>
          <w:szCs w:val="18"/>
        </w:rPr>
        <w:tab/>
      </w:r>
      <w:r w:rsidR="00673F71" w:rsidRPr="001111C0">
        <w:rPr>
          <w:rFonts w:ascii="Raleway" w:hAnsi="Raleway"/>
          <w:sz w:val="18"/>
          <w:szCs w:val="18"/>
        </w:rPr>
        <w:t>6</w:t>
      </w:r>
      <w:r w:rsidR="002A30E2" w:rsidRPr="001111C0">
        <w:rPr>
          <w:rFonts w:ascii="Raleway" w:hAnsi="Raleway"/>
          <w:sz w:val="18"/>
          <w:szCs w:val="18"/>
        </w:rPr>
        <w:t xml:space="preserve"> </w:t>
      </w:r>
    </w:p>
    <w:p w14:paraId="6C82B978" w14:textId="1A734190" w:rsidR="002A30E2" w:rsidRPr="001111C0" w:rsidRDefault="00B74E98" w:rsidP="00405D41">
      <w:pPr>
        <w:tabs>
          <w:tab w:val="left" w:pos="0"/>
        </w:tabs>
        <w:spacing w:after="0" w:line="225" w:lineRule="atLeast"/>
        <w:ind w:right="-284"/>
        <w:jc w:val="both"/>
        <w:textAlignment w:val="baseline"/>
        <w:outlineLvl w:val="2"/>
        <w:rPr>
          <w:rFonts w:ascii="Raleway" w:hAnsi="Raleway"/>
          <w:sz w:val="18"/>
          <w:szCs w:val="18"/>
        </w:rPr>
      </w:pPr>
      <w:r w:rsidRPr="001111C0">
        <w:rPr>
          <w:rFonts w:ascii="Raleway" w:hAnsi="Raleway"/>
          <w:sz w:val="18"/>
          <w:szCs w:val="18"/>
        </w:rPr>
        <w:t>5</w:t>
      </w:r>
      <w:r w:rsidR="002A30E2" w:rsidRPr="001111C0">
        <w:rPr>
          <w:rFonts w:ascii="Raleway" w:hAnsi="Raleway"/>
          <w:sz w:val="18"/>
          <w:szCs w:val="18"/>
        </w:rPr>
        <w:t>.1.2 Saklamayı Gerektiren İşleme Amaçları</w:t>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1111C0" w:rsidRPr="001111C0">
        <w:rPr>
          <w:rFonts w:ascii="Raleway" w:hAnsi="Raleway"/>
          <w:sz w:val="18"/>
          <w:szCs w:val="18"/>
        </w:rPr>
        <w:tab/>
      </w:r>
      <w:r w:rsidR="00E45461" w:rsidRPr="001111C0">
        <w:rPr>
          <w:rFonts w:ascii="Raleway" w:hAnsi="Raleway"/>
          <w:sz w:val="18"/>
          <w:szCs w:val="18"/>
        </w:rPr>
        <w:tab/>
      </w:r>
      <w:r w:rsidR="00673F71" w:rsidRPr="001111C0">
        <w:rPr>
          <w:rFonts w:ascii="Raleway" w:hAnsi="Raleway"/>
          <w:sz w:val="18"/>
          <w:szCs w:val="18"/>
        </w:rPr>
        <w:t>6</w:t>
      </w:r>
      <w:r w:rsidR="002A30E2" w:rsidRPr="001111C0">
        <w:rPr>
          <w:rFonts w:ascii="Raleway" w:hAnsi="Raleway"/>
          <w:sz w:val="18"/>
          <w:szCs w:val="18"/>
        </w:rPr>
        <w:t xml:space="preserve"> </w:t>
      </w:r>
    </w:p>
    <w:p w14:paraId="6E12106D" w14:textId="77777777" w:rsidR="00B74E98" w:rsidRPr="001111C0" w:rsidRDefault="00B74E98" w:rsidP="00405D41">
      <w:pPr>
        <w:tabs>
          <w:tab w:val="left" w:pos="0"/>
        </w:tabs>
        <w:spacing w:after="0" w:line="225" w:lineRule="atLeast"/>
        <w:ind w:right="-284"/>
        <w:jc w:val="both"/>
        <w:textAlignment w:val="baseline"/>
        <w:outlineLvl w:val="2"/>
        <w:rPr>
          <w:rFonts w:ascii="Raleway" w:hAnsi="Raleway"/>
          <w:sz w:val="18"/>
          <w:szCs w:val="18"/>
        </w:rPr>
      </w:pPr>
      <w:r w:rsidRPr="001111C0">
        <w:rPr>
          <w:rFonts w:ascii="Raleway" w:hAnsi="Raleway"/>
          <w:sz w:val="18"/>
          <w:szCs w:val="18"/>
        </w:rPr>
        <w:t>5</w:t>
      </w:r>
      <w:r w:rsidR="002A30E2" w:rsidRPr="001111C0">
        <w:rPr>
          <w:rFonts w:ascii="Raleway" w:hAnsi="Raleway"/>
          <w:sz w:val="18"/>
          <w:szCs w:val="18"/>
        </w:rPr>
        <w:t>.2 İmhayı Gerektiren Sebepler</w:t>
      </w:r>
      <w:r w:rsidR="00AD47DC" w:rsidRPr="001111C0">
        <w:rPr>
          <w:rFonts w:ascii="Raleway" w:hAnsi="Raleway"/>
          <w:sz w:val="18"/>
          <w:szCs w:val="18"/>
        </w:rPr>
        <w:tab/>
      </w:r>
      <w:r w:rsidR="00AD47DC" w:rsidRPr="001111C0">
        <w:rPr>
          <w:rFonts w:ascii="Raleway" w:hAnsi="Raleway"/>
          <w:sz w:val="18"/>
          <w:szCs w:val="18"/>
        </w:rPr>
        <w:tab/>
      </w:r>
      <w:r w:rsidR="00673F71" w:rsidRPr="001111C0">
        <w:rPr>
          <w:rFonts w:ascii="Raleway" w:hAnsi="Raleway"/>
          <w:sz w:val="18"/>
          <w:szCs w:val="18"/>
        </w:rPr>
        <w:tab/>
      </w:r>
      <w:r w:rsidR="00673F71" w:rsidRPr="001111C0">
        <w:rPr>
          <w:rFonts w:ascii="Raleway" w:hAnsi="Raleway"/>
          <w:sz w:val="18"/>
          <w:szCs w:val="18"/>
        </w:rPr>
        <w:tab/>
      </w:r>
      <w:r w:rsidR="00673F71" w:rsidRPr="001111C0">
        <w:rPr>
          <w:rFonts w:ascii="Raleway" w:hAnsi="Raleway"/>
          <w:sz w:val="18"/>
          <w:szCs w:val="18"/>
        </w:rPr>
        <w:tab/>
      </w:r>
      <w:r w:rsidR="00673F71" w:rsidRPr="001111C0">
        <w:rPr>
          <w:rFonts w:ascii="Raleway" w:hAnsi="Raleway"/>
          <w:sz w:val="18"/>
          <w:szCs w:val="18"/>
        </w:rPr>
        <w:tab/>
      </w:r>
      <w:r w:rsidR="00673F71" w:rsidRPr="001111C0">
        <w:rPr>
          <w:rFonts w:ascii="Raleway" w:hAnsi="Raleway"/>
          <w:sz w:val="18"/>
          <w:szCs w:val="18"/>
        </w:rPr>
        <w:tab/>
      </w:r>
      <w:r w:rsidR="00673F71" w:rsidRPr="001111C0">
        <w:rPr>
          <w:rFonts w:ascii="Raleway" w:hAnsi="Raleway"/>
          <w:sz w:val="18"/>
          <w:szCs w:val="18"/>
        </w:rPr>
        <w:tab/>
      </w:r>
      <w:r w:rsidR="00673F71" w:rsidRPr="001111C0">
        <w:rPr>
          <w:rFonts w:ascii="Raleway" w:hAnsi="Raleway"/>
          <w:sz w:val="18"/>
          <w:szCs w:val="18"/>
        </w:rPr>
        <w:tab/>
      </w:r>
      <w:r w:rsidR="00673F71" w:rsidRPr="001111C0">
        <w:rPr>
          <w:rFonts w:ascii="Raleway" w:hAnsi="Raleway"/>
          <w:sz w:val="18"/>
          <w:szCs w:val="18"/>
        </w:rPr>
        <w:tab/>
      </w:r>
      <w:r w:rsidR="00E45461" w:rsidRPr="001111C0">
        <w:rPr>
          <w:rFonts w:ascii="Raleway" w:hAnsi="Raleway"/>
          <w:sz w:val="18"/>
          <w:szCs w:val="18"/>
        </w:rPr>
        <w:tab/>
      </w:r>
      <w:r w:rsidR="00673F71" w:rsidRPr="001111C0">
        <w:rPr>
          <w:rFonts w:ascii="Raleway" w:hAnsi="Raleway"/>
          <w:sz w:val="18"/>
          <w:szCs w:val="18"/>
        </w:rPr>
        <w:t>6</w:t>
      </w:r>
    </w:p>
    <w:p w14:paraId="460D0BBA" w14:textId="77777777" w:rsidR="00B74E98" w:rsidRPr="001111C0" w:rsidRDefault="00B74E98" w:rsidP="00405D41">
      <w:pPr>
        <w:tabs>
          <w:tab w:val="left" w:pos="0"/>
        </w:tabs>
        <w:spacing w:after="0" w:line="225" w:lineRule="atLeast"/>
        <w:ind w:right="-284"/>
        <w:jc w:val="both"/>
        <w:textAlignment w:val="baseline"/>
        <w:outlineLvl w:val="2"/>
        <w:rPr>
          <w:rFonts w:ascii="Raleway" w:hAnsi="Raleway"/>
          <w:sz w:val="18"/>
          <w:szCs w:val="18"/>
        </w:rPr>
      </w:pPr>
    </w:p>
    <w:p w14:paraId="7D87A839" w14:textId="77777777" w:rsidR="002A30E2" w:rsidRPr="001111C0" w:rsidRDefault="00B74E98" w:rsidP="00405D41">
      <w:pPr>
        <w:tabs>
          <w:tab w:val="left" w:pos="0"/>
        </w:tabs>
        <w:spacing w:after="0" w:line="225" w:lineRule="atLeast"/>
        <w:ind w:right="-284"/>
        <w:jc w:val="both"/>
        <w:textAlignment w:val="baseline"/>
        <w:outlineLvl w:val="2"/>
        <w:rPr>
          <w:rFonts w:ascii="Raleway" w:hAnsi="Raleway"/>
          <w:sz w:val="18"/>
          <w:szCs w:val="18"/>
        </w:rPr>
      </w:pPr>
      <w:r w:rsidRPr="001111C0">
        <w:rPr>
          <w:rFonts w:ascii="Raleway" w:hAnsi="Raleway"/>
          <w:sz w:val="18"/>
          <w:szCs w:val="18"/>
        </w:rPr>
        <w:t xml:space="preserve">6. KİŞİSEL VERİ İŞLEMENİN KAPSAMI </w:t>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243FFC" w:rsidRPr="001111C0">
        <w:rPr>
          <w:rFonts w:ascii="Raleway" w:hAnsi="Raleway"/>
          <w:sz w:val="18"/>
          <w:szCs w:val="18"/>
        </w:rPr>
        <w:tab/>
      </w:r>
      <w:r w:rsidR="00673F71" w:rsidRPr="001111C0">
        <w:rPr>
          <w:rFonts w:ascii="Raleway" w:hAnsi="Raleway"/>
          <w:sz w:val="18"/>
          <w:szCs w:val="18"/>
        </w:rPr>
        <w:tab/>
      </w:r>
      <w:r w:rsidR="00673F71" w:rsidRPr="001111C0">
        <w:rPr>
          <w:rFonts w:ascii="Raleway" w:hAnsi="Raleway"/>
          <w:sz w:val="18"/>
          <w:szCs w:val="18"/>
        </w:rPr>
        <w:tab/>
      </w:r>
      <w:r w:rsidR="00673F71" w:rsidRPr="001111C0">
        <w:rPr>
          <w:rFonts w:ascii="Raleway" w:hAnsi="Raleway"/>
          <w:sz w:val="18"/>
          <w:szCs w:val="18"/>
        </w:rPr>
        <w:tab/>
      </w:r>
      <w:r w:rsidR="00673F71" w:rsidRPr="001111C0">
        <w:rPr>
          <w:rFonts w:ascii="Raleway" w:hAnsi="Raleway"/>
          <w:sz w:val="18"/>
          <w:szCs w:val="18"/>
        </w:rPr>
        <w:tab/>
      </w:r>
      <w:r w:rsidR="00673F71" w:rsidRPr="001111C0">
        <w:rPr>
          <w:rFonts w:ascii="Raleway" w:hAnsi="Raleway"/>
          <w:sz w:val="18"/>
          <w:szCs w:val="18"/>
        </w:rPr>
        <w:tab/>
      </w:r>
      <w:r w:rsidR="00E45461" w:rsidRPr="001111C0">
        <w:rPr>
          <w:rFonts w:ascii="Raleway" w:hAnsi="Raleway"/>
          <w:sz w:val="18"/>
          <w:szCs w:val="18"/>
        </w:rPr>
        <w:tab/>
      </w:r>
      <w:r w:rsidR="00673F71" w:rsidRPr="001111C0">
        <w:rPr>
          <w:rFonts w:ascii="Raleway" w:hAnsi="Raleway"/>
          <w:sz w:val="18"/>
          <w:szCs w:val="18"/>
        </w:rPr>
        <w:t>6</w:t>
      </w:r>
    </w:p>
    <w:p w14:paraId="584D81C0" w14:textId="77777777" w:rsidR="002A30E2" w:rsidRPr="001111C0" w:rsidRDefault="002A30E2" w:rsidP="00405D41">
      <w:pPr>
        <w:tabs>
          <w:tab w:val="left" w:pos="0"/>
        </w:tabs>
        <w:spacing w:after="0" w:line="225" w:lineRule="atLeast"/>
        <w:ind w:right="-284"/>
        <w:jc w:val="both"/>
        <w:textAlignment w:val="baseline"/>
        <w:outlineLvl w:val="2"/>
        <w:rPr>
          <w:rFonts w:ascii="Raleway" w:hAnsi="Raleway"/>
          <w:sz w:val="18"/>
          <w:szCs w:val="18"/>
        </w:rPr>
      </w:pPr>
    </w:p>
    <w:p w14:paraId="30778415" w14:textId="6BE839E9" w:rsidR="002A30E2" w:rsidRPr="001111C0" w:rsidRDefault="0090568F" w:rsidP="00405D41">
      <w:pPr>
        <w:tabs>
          <w:tab w:val="left" w:pos="0"/>
        </w:tabs>
        <w:spacing w:after="0" w:line="225" w:lineRule="atLeast"/>
        <w:ind w:right="-284"/>
        <w:jc w:val="both"/>
        <w:textAlignment w:val="baseline"/>
        <w:outlineLvl w:val="2"/>
        <w:rPr>
          <w:rFonts w:ascii="Raleway" w:hAnsi="Raleway"/>
          <w:sz w:val="18"/>
          <w:szCs w:val="18"/>
        </w:rPr>
      </w:pPr>
      <w:r w:rsidRPr="001111C0">
        <w:rPr>
          <w:rFonts w:ascii="Raleway" w:hAnsi="Raleway"/>
          <w:sz w:val="18"/>
          <w:szCs w:val="18"/>
        </w:rPr>
        <w:t>7. TEKNİK</w:t>
      </w:r>
      <w:r w:rsidR="002A30E2" w:rsidRPr="001111C0">
        <w:rPr>
          <w:rFonts w:ascii="Raleway" w:hAnsi="Raleway"/>
          <w:sz w:val="18"/>
          <w:szCs w:val="18"/>
        </w:rPr>
        <w:t xml:space="preserve"> VE İDARİ TEDBİRLER</w:t>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E45461" w:rsidRPr="001111C0">
        <w:rPr>
          <w:rFonts w:ascii="Raleway" w:hAnsi="Raleway"/>
          <w:sz w:val="18"/>
          <w:szCs w:val="18"/>
        </w:rPr>
        <w:tab/>
      </w:r>
      <w:r w:rsidR="00673F71" w:rsidRPr="001111C0">
        <w:rPr>
          <w:rFonts w:ascii="Raleway" w:hAnsi="Raleway"/>
          <w:sz w:val="18"/>
          <w:szCs w:val="18"/>
        </w:rPr>
        <w:t>7</w:t>
      </w:r>
      <w:r w:rsidR="002A30E2" w:rsidRPr="001111C0">
        <w:rPr>
          <w:rFonts w:ascii="Raleway" w:hAnsi="Raleway"/>
          <w:sz w:val="18"/>
          <w:szCs w:val="18"/>
        </w:rPr>
        <w:t xml:space="preserve"> </w:t>
      </w:r>
    </w:p>
    <w:p w14:paraId="47027FED" w14:textId="77777777" w:rsidR="001111C0" w:rsidRPr="001111C0" w:rsidRDefault="001111C0" w:rsidP="00405D41">
      <w:pPr>
        <w:tabs>
          <w:tab w:val="left" w:pos="0"/>
        </w:tabs>
        <w:spacing w:after="0" w:line="225" w:lineRule="atLeast"/>
        <w:ind w:right="-284"/>
        <w:jc w:val="both"/>
        <w:textAlignment w:val="baseline"/>
        <w:outlineLvl w:val="2"/>
        <w:rPr>
          <w:rFonts w:ascii="Raleway" w:hAnsi="Raleway"/>
          <w:sz w:val="18"/>
          <w:szCs w:val="18"/>
        </w:rPr>
      </w:pPr>
    </w:p>
    <w:p w14:paraId="7412F198" w14:textId="77777777" w:rsidR="002A30E2" w:rsidRPr="001111C0" w:rsidRDefault="00C52AE7" w:rsidP="00405D41">
      <w:pPr>
        <w:tabs>
          <w:tab w:val="left" w:pos="0"/>
        </w:tabs>
        <w:spacing w:after="0" w:line="225" w:lineRule="atLeast"/>
        <w:ind w:right="-284"/>
        <w:jc w:val="both"/>
        <w:textAlignment w:val="baseline"/>
        <w:outlineLvl w:val="2"/>
        <w:rPr>
          <w:rFonts w:ascii="Raleway" w:hAnsi="Raleway"/>
          <w:sz w:val="18"/>
          <w:szCs w:val="18"/>
        </w:rPr>
      </w:pPr>
      <w:r w:rsidRPr="001111C0">
        <w:rPr>
          <w:rFonts w:ascii="Raleway" w:hAnsi="Raleway"/>
          <w:sz w:val="18"/>
          <w:szCs w:val="18"/>
        </w:rPr>
        <w:t>7</w:t>
      </w:r>
      <w:r w:rsidR="00AD47DC" w:rsidRPr="001111C0">
        <w:rPr>
          <w:rFonts w:ascii="Raleway" w:hAnsi="Raleway"/>
          <w:sz w:val="18"/>
          <w:szCs w:val="18"/>
        </w:rPr>
        <w:t>.1 Teknik Tedbirler</w:t>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E45461" w:rsidRPr="001111C0">
        <w:rPr>
          <w:rFonts w:ascii="Raleway" w:hAnsi="Raleway"/>
          <w:sz w:val="18"/>
          <w:szCs w:val="18"/>
        </w:rPr>
        <w:tab/>
      </w:r>
      <w:r w:rsidR="002604AD" w:rsidRPr="001111C0">
        <w:rPr>
          <w:rFonts w:ascii="Raleway" w:hAnsi="Raleway"/>
          <w:sz w:val="18"/>
          <w:szCs w:val="18"/>
        </w:rPr>
        <w:t>7</w:t>
      </w:r>
      <w:r w:rsidR="002A30E2" w:rsidRPr="001111C0">
        <w:rPr>
          <w:rFonts w:ascii="Raleway" w:hAnsi="Raleway"/>
          <w:sz w:val="18"/>
          <w:szCs w:val="18"/>
        </w:rPr>
        <w:t xml:space="preserve"> </w:t>
      </w:r>
    </w:p>
    <w:p w14:paraId="15CB3780" w14:textId="77777777" w:rsidR="002A30E2" w:rsidRPr="001111C0" w:rsidRDefault="00C52AE7" w:rsidP="00405D41">
      <w:pPr>
        <w:tabs>
          <w:tab w:val="left" w:pos="0"/>
        </w:tabs>
        <w:spacing w:after="0" w:line="225" w:lineRule="atLeast"/>
        <w:ind w:right="-284"/>
        <w:jc w:val="both"/>
        <w:textAlignment w:val="baseline"/>
        <w:outlineLvl w:val="2"/>
        <w:rPr>
          <w:rFonts w:ascii="Raleway" w:hAnsi="Raleway"/>
          <w:sz w:val="18"/>
          <w:szCs w:val="18"/>
        </w:rPr>
      </w:pPr>
      <w:r w:rsidRPr="001111C0">
        <w:rPr>
          <w:rFonts w:ascii="Raleway" w:hAnsi="Raleway"/>
          <w:sz w:val="18"/>
          <w:szCs w:val="18"/>
        </w:rPr>
        <w:t>7</w:t>
      </w:r>
      <w:r w:rsidR="002A30E2" w:rsidRPr="001111C0">
        <w:rPr>
          <w:rFonts w:ascii="Raleway" w:hAnsi="Raleway"/>
          <w:sz w:val="18"/>
          <w:szCs w:val="18"/>
        </w:rPr>
        <w:t>.2 İdari Tedbirler</w:t>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E45461" w:rsidRPr="001111C0">
        <w:rPr>
          <w:rFonts w:ascii="Raleway" w:hAnsi="Raleway"/>
          <w:sz w:val="18"/>
          <w:szCs w:val="18"/>
        </w:rPr>
        <w:tab/>
      </w:r>
      <w:r w:rsidR="002604AD" w:rsidRPr="001111C0">
        <w:rPr>
          <w:rFonts w:ascii="Raleway" w:hAnsi="Raleway"/>
          <w:sz w:val="18"/>
          <w:szCs w:val="18"/>
        </w:rPr>
        <w:t>7</w:t>
      </w:r>
      <w:r w:rsidR="002A30E2" w:rsidRPr="001111C0">
        <w:rPr>
          <w:rFonts w:ascii="Raleway" w:hAnsi="Raleway"/>
          <w:sz w:val="18"/>
          <w:szCs w:val="18"/>
        </w:rPr>
        <w:t xml:space="preserve"> </w:t>
      </w:r>
    </w:p>
    <w:p w14:paraId="301CF6E7" w14:textId="77777777" w:rsidR="002A30E2" w:rsidRPr="001111C0" w:rsidRDefault="002A30E2" w:rsidP="00405D41">
      <w:pPr>
        <w:tabs>
          <w:tab w:val="left" w:pos="0"/>
        </w:tabs>
        <w:spacing w:after="0" w:line="225" w:lineRule="atLeast"/>
        <w:ind w:right="-284"/>
        <w:jc w:val="both"/>
        <w:textAlignment w:val="baseline"/>
        <w:outlineLvl w:val="2"/>
        <w:rPr>
          <w:rFonts w:ascii="Raleway" w:hAnsi="Raleway"/>
          <w:sz w:val="18"/>
          <w:szCs w:val="18"/>
        </w:rPr>
      </w:pPr>
    </w:p>
    <w:p w14:paraId="6238C7BE" w14:textId="45F290AC" w:rsidR="002A30E2" w:rsidRPr="001111C0" w:rsidRDefault="00C52AE7" w:rsidP="00405D41">
      <w:pPr>
        <w:tabs>
          <w:tab w:val="left" w:pos="0"/>
        </w:tabs>
        <w:spacing w:after="0" w:line="225" w:lineRule="atLeast"/>
        <w:ind w:right="-284"/>
        <w:jc w:val="both"/>
        <w:textAlignment w:val="baseline"/>
        <w:outlineLvl w:val="2"/>
        <w:rPr>
          <w:rFonts w:ascii="Raleway" w:hAnsi="Raleway"/>
          <w:sz w:val="18"/>
          <w:szCs w:val="18"/>
        </w:rPr>
      </w:pPr>
      <w:r w:rsidRPr="001111C0">
        <w:rPr>
          <w:rFonts w:ascii="Raleway" w:hAnsi="Raleway"/>
          <w:sz w:val="18"/>
          <w:szCs w:val="18"/>
        </w:rPr>
        <w:t>8</w:t>
      </w:r>
      <w:r w:rsidR="002A30E2" w:rsidRPr="001111C0">
        <w:rPr>
          <w:rFonts w:ascii="Raleway" w:hAnsi="Raleway"/>
          <w:sz w:val="18"/>
          <w:szCs w:val="18"/>
        </w:rPr>
        <w:t>.K</w:t>
      </w:r>
      <w:r w:rsidR="00AD47DC" w:rsidRPr="001111C0">
        <w:rPr>
          <w:rFonts w:ascii="Raleway" w:hAnsi="Raleway"/>
          <w:sz w:val="18"/>
          <w:szCs w:val="18"/>
        </w:rPr>
        <w:t>İŞİSEL VERİLERİ İMHA TEKNİKLERİ</w:t>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E45461" w:rsidRPr="001111C0">
        <w:rPr>
          <w:rFonts w:ascii="Raleway" w:hAnsi="Raleway"/>
          <w:sz w:val="18"/>
          <w:szCs w:val="18"/>
        </w:rPr>
        <w:tab/>
      </w:r>
      <w:r w:rsidR="002604AD" w:rsidRPr="001111C0">
        <w:rPr>
          <w:rFonts w:ascii="Raleway" w:hAnsi="Raleway"/>
          <w:sz w:val="18"/>
          <w:szCs w:val="18"/>
        </w:rPr>
        <w:t>7</w:t>
      </w:r>
      <w:r w:rsidR="002A30E2" w:rsidRPr="001111C0">
        <w:rPr>
          <w:rFonts w:ascii="Raleway" w:hAnsi="Raleway"/>
          <w:sz w:val="18"/>
          <w:szCs w:val="18"/>
        </w:rPr>
        <w:t xml:space="preserve"> </w:t>
      </w:r>
    </w:p>
    <w:p w14:paraId="05A4EDB4" w14:textId="77777777" w:rsidR="001111C0" w:rsidRPr="001111C0" w:rsidRDefault="001111C0" w:rsidP="00405D41">
      <w:pPr>
        <w:tabs>
          <w:tab w:val="left" w:pos="0"/>
        </w:tabs>
        <w:spacing w:after="0" w:line="225" w:lineRule="atLeast"/>
        <w:ind w:right="-284"/>
        <w:jc w:val="both"/>
        <w:textAlignment w:val="baseline"/>
        <w:outlineLvl w:val="2"/>
        <w:rPr>
          <w:rFonts w:ascii="Raleway" w:hAnsi="Raleway"/>
          <w:sz w:val="18"/>
          <w:szCs w:val="18"/>
        </w:rPr>
      </w:pPr>
    </w:p>
    <w:p w14:paraId="3753BD55" w14:textId="77777777" w:rsidR="002A30E2" w:rsidRPr="001111C0" w:rsidRDefault="00C52AE7" w:rsidP="00405D41">
      <w:pPr>
        <w:tabs>
          <w:tab w:val="left" w:pos="0"/>
        </w:tabs>
        <w:spacing w:after="0" w:line="225" w:lineRule="atLeast"/>
        <w:ind w:right="-284"/>
        <w:jc w:val="both"/>
        <w:textAlignment w:val="baseline"/>
        <w:outlineLvl w:val="2"/>
        <w:rPr>
          <w:rFonts w:ascii="Raleway" w:hAnsi="Raleway"/>
          <w:sz w:val="18"/>
          <w:szCs w:val="18"/>
        </w:rPr>
      </w:pPr>
      <w:r w:rsidRPr="001111C0">
        <w:rPr>
          <w:rFonts w:ascii="Raleway" w:hAnsi="Raleway"/>
          <w:sz w:val="18"/>
          <w:szCs w:val="18"/>
        </w:rPr>
        <w:t>8.</w:t>
      </w:r>
      <w:r w:rsidR="00AD47DC" w:rsidRPr="001111C0">
        <w:rPr>
          <w:rFonts w:ascii="Raleway" w:hAnsi="Raleway"/>
          <w:sz w:val="18"/>
          <w:szCs w:val="18"/>
        </w:rPr>
        <w:t>1 Kişisel Verilerin Silinmesi</w:t>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E45461" w:rsidRPr="001111C0">
        <w:rPr>
          <w:rFonts w:ascii="Raleway" w:hAnsi="Raleway"/>
          <w:sz w:val="18"/>
          <w:szCs w:val="18"/>
        </w:rPr>
        <w:tab/>
      </w:r>
      <w:r w:rsidR="002604AD" w:rsidRPr="001111C0">
        <w:rPr>
          <w:rFonts w:ascii="Raleway" w:hAnsi="Raleway"/>
          <w:sz w:val="18"/>
          <w:szCs w:val="18"/>
        </w:rPr>
        <w:t>8</w:t>
      </w:r>
      <w:r w:rsidR="002A30E2" w:rsidRPr="001111C0">
        <w:rPr>
          <w:rFonts w:ascii="Raleway" w:hAnsi="Raleway"/>
          <w:sz w:val="18"/>
          <w:szCs w:val="18"/>
        </w:rPr>
        <w:t xml:space="preserve"> </w:t>
      </w:r>
    </w:p>
    <w:p w14:paraId="229342A4" w14:textId="52A70143" w:rsidR="002A30E2" w:rsidRPr="001111C0" w:rsidRDefault="00C52AE7" w:rsidP="00405D41">
      <w:pPr>
        <w:tabs>
          <w:tab w:val="left" w:pos="0"/>
        </w:tabs>
        <w:spacing w:after="0" w:line="225" w:lineRule="atLeast"/>
        <w:ind w:right="-284"/>
        <w:jc w:val="both"/>
        <w:textAlignment w:val="baseline"/>
        <w:outlineLvl w:val="2"/>
        <w:rPr>
          <w:rFonts w:ascii="Raleway" w:hAnsi="Raleway"/>
          <w:sz w:val="18"/>
          <w:szCs w:val="18"/>
        </w:rPr>
      </w:pPr>
      <w:r w:rsidRPr="001111C0">
        <w:rPr>
          <w:rFonts w:ascii="Raleway" w:hAnsi="Raleway"/>
          <w:sz w:val="18"/>
          <w:szCs w:val="18"/>
        </w:rPr>
        <w:t>8</w:t>
      </w:r>
      <w:r w:rsidR="002A30E2" w:rsidRPr="001111C0">
        <w:rPr>
          <w:rFonts w:ascii="Raleway" w:hAnsi="Raleway"/>
          <w:sz w:val="18"/>
          <w:szCs w:val="18"/>
        </w:rPr>
        <w:t>.2</w:t>
      </w:r>
      <w:r w:rsidR="00AD47DC" w:rsidRPr="001111C0">
        <w:rPr>
          <w:rFonts w:ascii="Raleway" w:hAnsi="Raleway"/>
          <w:sz w:val="18"/>
          <w:szCs w:val="18"/>
        </w:rPr>
        <w:t xml:space="preserve"> Kişisel Verilerin Yok Edilmesi</w:t>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243FF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1111C0" w:rsidRPr="001111C0">
        <w:rPr>
          <w:rFonts w:ascii="Raleway" w:hAnsi="Raleway"/>
          <w:sz w:val="18"/>
          <w:szCs w:val="18"/>
        </w:rPr>
        <w:tab/>
      </w:r>
      <w:r w:rsidR="00AD47DC" w:rsidRPr="001111C0">
        <w:rPr>
          <w:rFonts w:ascii="Raleway" w:hAnsi="Raleway"/>
          <w:sz w:val="18"/>
          <w:szCs w:val="18"/>
        </w:rPr>
        <w:tab/>
      </w:r>
      <w:r w:rsidR="002604AD" w:rsidRPr="001111C0">
        <w:rPr>
          <w:rFonts w:ascii="Raleway" w:hAnsi="Raleway"/>
          <w:sz w:val="18"/>
          <w:szCs w:val="18"/>
        </w:rPr>
        <w:t>8</w:t>
      </w:r>
      <w:r w:rsidR="002A30E2" w:rsidRPr="001111C0">
        <w:rPr>
          <w:rFonts w:ascii="Raleway" w:hAnsi="Raleway"/>
          <w:sz w:val="18"/>
          <w:szCs w:val="18"/>
        </w:rPr>
        <w:t xml:space="preserve"> </w:t>
      </w:r>
    </w:p>
    <w:p w14:paraId="0670627A" w14:textId="77777777" w:rsidR="00AD47DC" w:rsidRPr="001111C0" w:rsidRDefault="00C52AE7" w:rsidP="00405D41">
      <w:pPr>
        <w:tabs>
          <w:tab w:val="left" w:pos="0"/>
        </w:tabs>
        <w:spacing w:after="0" w:line="225" w:lineRule="atLeast"/>
        <w:ind w:right="-284"/>
        <w:jc w:val="both"/>
        <w:textAlignment w:val="baseline"/>
        <w:outlineLvl w:val="2"/>
        <w:rPr>
          <w:rFonts w:ascii="Raleway" w:hAnsi="Raleway"/>
          <w:sz w:val="18"/>
          <w:szCs w:val="18"/>
        </w:rPr>
      </w:pPr>
      <w:r w:rsidRPr="001111C0">
        <w:rPr>
          <w:rFonts w:ascii="Raleway" w:hAnsi="Raleway"/>
          <w:sz w:val="18"/>
          <w:szCs w:val="18"/>
        </w:rPr>
        <w:t>8</w:t>
      </w:r>
      <w:r w:rsidR="002A30E2" w:rsidRPr="001111C0">
        <w:rPr>
          <w:rFonts w:ascii="Raleway" w:hAnsi="Raleway"/>
          <w:sz w:val="18"/>
          <w:szCs w:val="18"/>
        </w:rPr>
        <w:t>.3 Kişisel Verilerin Anonim Hale Getirilmesi</w:t>
      </w:r>
      <w:r w:rsidR="002604AD" w:rsidRPr="001111C0">
        <w:rPr>
          <w:rFonts w:ascii="Raleway" w:hAnsi="Raleway"/>
          <w:sz w:val="18"/>
          <w:szCs w:val="18"/>
        </w:rPr>
        <w:tab/>
      </w:r>
      <w:r w:rsidR="002604AD" w:rsidRPr="001111C0">
        <w:rPr>
          <w:rFonts w:ascii="Raleway" w:hAnsi="Raleway"/>
          <w:sz w:val="18"/>
          <w:szCs w:val="18"/>
        </w:rPr>
        <w:tab/>
      </w:r>
      <w:r w:rsidR="002604AD" w:rsidRPr="001111C0">
        <w:rPr>
          <w:rFonts w:ascii="Raleway" w:hAnsi="Raleway"/>
          <w:sz w:val="18"/>
          <w:szCs w:val="18"/>
        </w:rPr>
        <w:tab/>
      </w:r>
      <w:r w:rsidR="002604AD" w:rsidRPr="001111C0">
        <w:rPr>
          <w:rFonts w:ascii="Raleway" w:hAnsi="Raleway"/>
          <w:sz w:val="18"/>
          <w:szCs w:val="18"/>
        </w:rPr>
        <w:tab/>
      </w:r>
      <w:r w:rsidR="002604AD" w:rsidRPr="001111C0">
        <w:rPr>
          <w:rFonts w:ascii="Raleway" w:hAnsi="Raleway"/>
          <w:sz w:val="18"/>
          <w:szCs w:val="18"/>
        </w:rPr>
        <w:tab/>
      </w:r>
      <w:r w:rsidR="002604AD" w:rsidRPr="001111C0">
        <w:rPr>
          <w:rFonts w:ascii="Raleway" w:hAnsi="Raleway"/>
          <w:sz w:val="18"/>
          <w:szCs w:val="18"/>
        </w:rPr>
        <w:tab/>
      </w:r>
      <w:r w:rsidR="002604AD" w:rsidRPr="001111C0">
        <w:rPr>
          <w:rFonts w:ascii="Raleway" w:hAnsi="Raleway"/>
          <w:sz w:val="18"/>
          <w:szCs w:val="18"/>
        </w:rPr>
        <w:tab/>
      </w:r>
      <w:r w:rsidR="002604AD" w:rsidRPr="001111C0">
        <w:rPr>
          <w:rFonts w:ascii="Raleway" w:hAnsi="Raleway"/>
          <w:sz w:val="18"/>
          <w:szCs w:val="18"/>
        </w:rPr>
        <w:tab/>
      </w:r>
      <w:r w:rsidR="00E45461" w:rsidRPr="001111C0">
        <w:rPr>
          <w:rFonts w:ascii="Raleway" w:hAnsi="Raleway"/>
          <w:sz w:val="18"/>
          <w:szCs w:val="18"/>
        </w:rPr>
        <w:tab/>
      </w:r>
      <w:r w:rsidR="002604AD" w:rsidRPr="001111C0">
        <w:rPr>
          <w:rFonts w:ascii="Raleway" w:hAnsi="Raleway"/>
          <w:sz w:val="18"/>
          <w:szCs w:val="18"/>
        </w:rPr>
        <w:t>8</w:t>
      </w:r>
    </w:p>
    <w:p w14:paraId="207E8E15" w14:textId="77777777" w:rsidR="00AD47DC" w:rsidRPr="001111C0" w:rsidRDefault="00AD47DC" w:rsidP="00405D41">
      <w:pPr>
        <w:tabs>
          <w:tab w:val="left" w:pos="0"/>
        </w:tabs>
        <w:spacing w:after="0" w:line="225" w:lineRule="atLeast"/>
        <w:jc w:val="both"/>
        <w:textAlignment w:val="baseline"/>
        <w:outlineLvl w:val="2"/>
        <w:rPr>
          <w:rFonts w:ascii="Raleway" w:hAnsi="Raleway"/>
          <w:sz w:val="18"/>
          <w:szCs w:val="18"/>
        </w:rPr>
      </w:pPr>
    </w:p>
    <w:p w14:paraId="321D721A" w14:textId="77777777" w:rsidR="002A30E2" w:rsidRPr="001111C0" w:rsidRDefault="00C52AE7" w:rsidP="00405D41">
      <w:pPr>
        <w:tabs>
          <w:tab w:val="left" w:pos="0"/>
        </w:tabs>
        <w:spacing w:after="0" w:line="225" w:lineRule="atLeast"/>
        <w:jc w:val="both"/>
        <w:textAlignment w:val="baseline"/>
        <w:outlineLvl w:val="2"/>
        <w:rPr>
          <w:rFonts w:ascii="Raleway" w:hAnsi="Raleway"/>
          <w:sz w:val="18"/>
          <w:szCs w:val="18"/>
        </w:rPr>
      </w:pPr>
      <w:r w:rsidRPr="001111C0">
        <w:rPr>
          <w:rFonts w:ascii="Raleway" w:hAnsi="Raleway"/>
          <w:sz w:val="18"/>
          <w:szCs w:val="18"/>
        </w:rPr>
        <w:t>9</w:t>
      </w:r>
      <w:r w:rsidR="002A30E2" w:rsidRPr="001111C0">
        <w:rPr>
          <w:rFonts w:ascii="Raleway" w:hAnsi="Raleway"/>
          <w:sz w:val="18"/>
          <w:szCs w:val="18"/>
        </w:rPr>
        <w:t xml:space="preserve">. </w:t>
      </w:r>
      <w:r w:rsidR="00B74E98" w:rsidRPr="001111C0">
        <w:rPr>
          <w:rFonts w:ascii="Raleway" w:hAnsi="Raleway"/>
          <w:sz w:val="18"/>
          <w:szCs w:val="18"/>
        </w:rPr>
        <w:t xml:space="preserve">VERİ İŞLEMENİN </w:t>
      </w:r>
      <w:r w:rsidR="0090568F" w:rsidRPr="001111C0">
        <w:rPr>
          <w:rFonts w:ascii="Raleway" w:hAnsi="Raleway"/>
          <w:sz w:val="18"/>
          <w:szCs w:val="18"/>
        </w:rPr>
        <w:t>KAPSAMI, SAKLAMA</w:t>
      </w:r>
      <w:r w:rsidR="002A30E2" w:rsidRPr="001111C0">
        <w:rPr>
          <w:rFonts w:ascii="Raleway" w:hAnsi="Raleway"/>
          <w:sz w:val="18"/>
          <w:szCs w:val="18"/>
        </w:rPr>
        <w:t xml:space="preserve"> VE İMHA SÜRELERİ</w:t>
      </w:r>
      <w:r w:rsidR="00AD47DC" w:rsidRPr="001111C0">
        <w:rPr>
          <w:rFonts w:ascii="Raleway" w:hAnsi="Raleway"/>
          <w:sz w:val="18"/>
          <w:szCs w:val="18"/>
        </w:rPr>
        <w:tab/>
      </w:r>
      <w:r w:rsidRPr="001111C0">
        <w:rPr>
          <w:rFonts w:ascii="Raleway" w:hAnsi="Raleway"/>
          <w:sz w:val="18"/>
          <w:szCs w:val="18"/>
        </w:rPr>
        <w:tab/>
      </w:r>
      <w:r w:rsidR="00AD47DC" w:rsidRPr="001111C0">
        <w:rPr>
          <w:rFonts w:ascii="Raleway" w:hAnsi="Raleway"/>
          <w:sz w:val="18"/>
          <w:szCs w:val="18"/>
        </w:rPr>
        <w:tab/>
      </w:r>
      <w:r w:rsidR="00243FF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2604AD" w:rsidRPr="001111C0">
        <w:rPr>
          <w:rFonts w:ascii="Raleway" w:hAnsi="Raleway"/>
          <w:sz w:val="18"/>
          <w:szCs w:val="18"/>
        </w:rPr>
        <w:t>9</w:t>
      </w:r>
      <w:r w:rsidR="002A30E2" w:rsidRPr="001111C0">
        <w:rPr>
          <w:rFonts w:ascii="Raleway" w:hAnsi="Raleway"/>
          <w:sz w:val="18"/>
          <w:szCs w:val="18"/>
        </w:rPr>
        <w:t xml:space="preserve"> </w:t>
      </w:r>
    </w:p>
    <w:p w14:paraId="2EAF2B4F" w14:textId="77777777" w:rsidR="002A30E2" w:rsidRPr="001111C0" w:rsidRDefault="002A30E2" w:rsidP="00405D41">
      <w:pPr>
        <w:tabs>
          <w:tab w:val="left" w:pos="0"/>
        </w:tabs>
        <w:spacing w:after="0" w:line="225" w:lineRule="atLeast"/>
        <w:jc w:val="both"/>
        <w:textAlignment w:val="baseline"/>
        <w:outlineLvl w:val="2"/>
        <w:rPr>
          <w:rFonts w:ascii="Raleway" w:hAnsi="Raleway"/>
          <w:sz w:val="18"/>
          <w:szCs w:val="18"/>
        </w:rPr>
      </w:pPr>
    </w:p>
    <w:p w14:paraId="111D43B4" w14:textId="77777777" w:rsidR="002A30E2" w:rsidRPr="001111C0" w:rsidRDefault="00AB1010" w:rsidP="00405D41">
      <w:pPr>
        <w:tabs>
          <w:tab w:val="left" w:pos="0"/>
        </w:tabs>
        <w:spacing w:after="0" w:line="225" w:lineRule="atLeast"/>
        <w:jc w:val="both"/>
        <w:textAlignment w:val="baseline"/>
        <w:outlineLvl w:val="2"/>
        <w:rPr>
          <w:rFonts w:ascii="Raleway" w:hAnsi="Raleway"/>
          <w:sz w:val="18"/>
          <w:szCs w:val="18"/>
        </w:rPr>
      </w:pPr>
      <w:r w:rsidRPr="001111C0">
        <w:rPr>
          <w:rFonts w:ascii="Raleway" w:hAnsi="Raleway"/>
          <w:sz w:val="18"/>
          <w:szCs w:val="18"/>
        </w:rPr>
        <w:t>10</w:t>
      </w:r>
      <w:r w:rsidR="0090568F" w:rsidRPr="001111C0">
        <w:rPr>
          <w:rFonts w:ascii="Raleway" w:hAnsi="Raleway"/>
          <w:sz w:val="18"/>
          <w:szCs w:val="18"/>
        </w:rPr>
        <w:t>.</w:t>
      </w:r>
      <w:r w:rsidR="00AD47DC" w:rsidRPr="001111C0">
        <w:rPr>
          <w:rFonts w:ascii="Raleway" w:hAnsi="Raleway"/>
          <w:sz w:val="18"/>
          <w:szCs w:val="18"/>
        </w:rPr>
        <w:t xml:space="preserve"> PERİYODİK İMHA SÜRESİ</w:t>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AD47DC" w:rsidRPr="001111C0">
        <w:rPr>
          <w:rFonts w:ascii="Raleway" w:hAnsi="Raleway"/>
          <w:sz w:val="18"/>
          <w:szCs w:val="18"/>
        </w:rPr>
        <w:tab/>
      </w:r>
      <w:r w:rsidR="00E45461" w:rsidRPr="001111C0">
        <w:rPr>
          <w:rFonts w:ascii="Raleway" w:hAnsi="Raleway"/>
          <w:sz w:val="18"/>
          <w:szCs w:val="18"/>
        </w:rPr>
        <w:tab/>
      </w:r>
      <w:r w:rsidR="002604AD" w:rsidRPr="001111C0">
        <w:rPr>
          <w:rFonts w:ascii="Raleway" w:hAnsi="Raleway"/>
          <w:sz w:val="18"/>
          <w:szCs w:val="18"/>
        </w:rPr>
        <w:t>9</w:t>
      </w:r>
      <w:r w:rsidR="002A30E2" w:rsidRPr="001111C0">
        <w:rPr>
          <w:rFonts w:ascii="Raleway" w:hAnsi="Raleway"/>
          <w:sz w:val="18"/>
          <w:szCs w:val="18"/>
        </w:rPr>
        <w:t xml:space="preserve"> </w:t>
      </w:r>
    </w:p>
    <w:p w14:paraId="2ABB073D" w14:textId="77777777" w:rsidR="002A30E2" w:rsidRPr="001111C0" w:rsidRDefault="002A30E2" w:rsidP="00405D41">
      <w:pPr>
        <w:tabs>
          <w:tab w:val="left" w:pos="0"/>
        </w:tabs>
        <w:spacing w:after="0" w:line="225" w:lineRule="atLeast"/>
        <w:jc w:val="both"/>
        <w:textAlignment w:val="baseline"/>
        <w:outlineLvl w:val="2"/>
        <w:rPr>
          <w:rFonts w:ascii="Raleway" w:hAnsi="Raleway"/>
          <w:sz w:val="18"/>
          <w:szCs w:val="18"/>
        </w:rPr>
      </w:pPr>
    </w:p>
    <w:p w14:paraId="64118780" w14:textId="77777777" w:rsidR="002A30E2" w:rsidRPr="001111C0" w:rsidRDefault="002A30E2" w:rsidP="00405D41">
      <w:pPr>
        <w:tabs>
          <w:tab w:val="left" w:pos="0"/>
        </w:tabs>
        <w:spacing w:after="0" w:line="225" w:lineRule="atLeast"/>
        <w:jc w:val="both"/>
        <w:textAlignment w:val="baseline"/>
        <w:outlineLvl w:val="2"/>
        <w:rPr>
          <w:rFonts w:ascii="Raleway" w:hAnsi="Raleway"/>
          <w:sz w:val="18"/>
          <w:szCs w:val="18"/>
        </w:rPr>
      </w:pPr>
    </w:p>
    <w:p w14:paraId="0F881943" w14:textId="77777777" w:rsidR="005F03A7" w:rsidRPr="001111C0" w:rsidRDefault="005F03A7" w:rsidP="00405D41">
      <w:pPr>
        <w:tabs>
          <w:tab w:val="left" w:pos="0"/>
        </w:tabs>
        <w:spacing w:after="0" w:line="225" w:lineRule="atLeast"/>
        <w:jc w:val="both"/>
        <w:textAlignment w:val="baseline"/>
        <w:outlineLvl w:val="2"/>
        <w:rPr>
          <w:rFonts w:ascii="Raleway" w:hAnsi="Raleway"/>
          <w:sz w:val="18"/>
          <w:szCs w:val="18"/>
        </w:rPr>
      </w:pPr>
    </w:p>
    <w:p w14:paraId="733DD80F" w14:textId="77777777" w:rsidR="005F03A7" w:rsidRPr="001111C0" w:rsidRDefault="005F03A7" w:rsidP="00405D41">
      <w:pPr>
        <w:tabs>
          <w:tab w:val="left" w:pos="0"/>
        </w:tabs>
        <w:spacing w:after="0" w:line="225" w:lineRule="atLeast"/>
        <w:jc w:val="both"/>
        <w:textAlignment w:val="baseline"/>
        <w:outlineLvl w:val="2"/>
        <w:rPr>
          <w:rFonts w:ascii="Raleway" w:hAnsi="Raleway"/>
          <w:sz w:val="18"/>
          <w:szCs w:val="18"/>
        </w:rPr>
      </w:pPr>
    </w:p>
    <w:p w14:paraId="2696A48C" w14:textId="77777777" w:rsidR="005F03A7" w:rsidRPr="001111C0" w:rsidRDefault="005F03A7" w:rsidP="00405D41">
      <w:pPr>
        <w:tabs>
          <w:tab w:val="left" w:pos="0"/>
        </w:tabs>
        <w:spacing w:after="0" w:line="225" w:lineRule="atLeast"/>
        <w:jc w:val="both"/>
        <w:textAlignment w:val="baseline"/>
        <w:outlineLvl w:val="2"/>
        <w:rPr>
          <w:rFonts w:ascii="Raleway" w:hAnsi="Raleway"/>
          <w:sz w:val="18"/>
          <w:szCs w:val="18"/>
        </w:rPr>
      </w:pPr>
    </w:p>
    <w:p w14:paraId="7C335451" w14:textId="233FD65A" w:rsidR="005F03A7" w:rsidRPr="001111C0" w:rsidRDefault="005F03A7" w:rsidP="00405D41">
      <w:pPr>
        <w:tabs>
          <w:tab w:val="left" w:pos="0"/>
        </w:tabs>
        <w:spacing w:after="0" w:line="225" w:lineRule="atLeast"/>
        <w:jc w:val="both"/>
        <w:textAlignment w:val="baseline"/>
        <w:outlineLvl w:val="2"/>
        <w:rPr>
          <w:rFonts w:ascii="Raleway" w:hAnsi="Raleway"/>
          <w:sz w:val="18"/>
          <w:szCs w:val="18"/>
        </w:rPr>
      </w:pPr>
    </w:p>
    <w:p w14:paraId="630F0ADE" w14:textId="72900D1D" w:rsidR="001111C0" w:rsidRPr="001111C0" w:rsidRDefault="00B86034" w:rsidP="00B86034">
      <w:pPr>
        <w:tabs>
          <w:tab w:val="left" w:pos="0"/>
          <w:tab w:val="left" w:pos="4780"/>
        </w:tabs>
        <w:spacing w:after="0" w:line="225" w:lineRule="atLeast"/>
        <w:jc w:val="both"/>
        <w:textAlignment w:val="baseline"/>
        <w:outlineLvl w:val="2"/>
        <w:rPr>
          <w:rFonts w:ascii="Raleway" w:hAnsi="Raleway"/>
          <w:sz w:val="18"/>
          <w:szCs w:val="18"/>
        </w:rPr>
      </w:pPr>
      <w:r>
        <w:rPr>
          <w:rFonts w:ascii="Raleway" w:hAnsi="Raleway"/>
          <w:sz w:val="18"/>
          <w:szCs w:val="18"/>
        </w:rPr>
        <w:tab/>
      </w:r>
    </w:p>
    <w:p w14:paraId="2C90758C" w14:textId="3CFA401F" w:rsidR="001111C0" w:rsidRPr="001111C0" w:rsidRDefault="001111C0" w:rsidP="00405D41">
      <w:pPr>
        <w:tabs>
          <w:tab w:val="left" w:pos="0"/>
        </w:tabs>
        <w:spacing w:after="0" w:line="225" w:lineRule="atLeast"/>
        <w:jc w:val="both"/>
        <w:textAlignment w:val="baseline"/>
        <w:outlineLvl w:val="2"/>
        <w:rPr>
          <w:rFonts w:ascii="Raleway" w:hAnsi="Raleway"/>
          <w:sz w:val="18"/>
          <w:szCs w:val="18"/>
        </w:rPr>
      </w:pPr>
    </w:p>
    <w:p w14:paraId="677AAAF1" w14:textId="67FCDCE7" w:rsidR="001111C0" w:rsidRPr="001111C0" w:rsidRDefault="001111C0" w:rsidP="00405D41">
      <w:pPr>
        <w:tabs>
          <w:tab w:val="left" w:pos="0"/>
        </w:tabs>
        <w:spacing w:after="0" w:line="225" w:lineRule="atLeast"/>
        <w:jc w:val="both"/>
        <w:textAlignment w:val="baseline"/>
        <w:outlineLvl w:val="2"/>
        <w:rPr>
          <w:rFonts w:ascii="Raleway" w:hAnsi="Raleway"/>
          <w:sz w:val="18"/>
          <w:szCs w:val="18"/>
        </w:rPr>
      </w:pPr>
    </w:p>
    <w:p w14:paraId="6AB385B2" w14:textId="041D0091" w:rsidR="001111C0" w:rsidRPr="001111C0" w:rsidRDefault="001111C0" w:rsidP="00405D41">
      <w:pPr>
        <w:tabs>
          <w:tab w:val="left" w:pos="0"/>
        </w:tabs>
        <w:spacing w:after="0" w:line="225" w:lineRule="atLeast"/>
        <w:jc w:val="both"/>
        <w:textAlignment w:val="baseline"/>
        <w:outlineLvl w:val="2"/>
        <w:rPr>
          <w:rFonts w:ascii="Raleway" w:hAnsi="Raleway"/>
          <w:sz w:val="18"/>
          <w:szCs w:val="18"/>
        </w:rPr>
      </w:pPr>
    </w:p>
    <w:p w14:paraId="67AB7AAA" w14:textId="388DAA3E" w:rsidR="001111C0" w:rsidRPr="001111C0" w:rsidRDefault="001111C0" w:rsidP="00405D41">
      <w:pPr>
        <w:tabs>
          <w:tab w:val="left" w:pos="0"/>
        </w:tabs>
        <w:spacing w:after="0" w:line="225" w:lineRule="atLeast"/>
        <w:jc w:val="both"/>
        <w:textAlignment w:val="baseline"/>
        <w:outlineLvl w:val="2"/>
        <w:rPr>
          <w:rFonts w:ascii="Raleway" w:hAnsi="Raleway"/>
          <w:sz w:val="18"/>
          <w:szCs w:val="18"/>
        </w:rPr>
      </w:pPr>
    </w:p>
    <w:p w14:paraId="2DC8E83D" w14:textId="77777777" w:rsidR="001111C0" w:rsidRPr="001111C0" w:rsidRDefault="001111C0" w:rsidP="00405D41">
      <w:pPr>
        <w:tabs>
          <w:tab w:val="left" w:pos="0"/>
        </w:tabs>
        <w:spacing w:after="0" w:line="225" w:lineRule="atLeast"/>
        <w:jc w:val="both"/>
        <w:textAlignment w:val="baseline"/>
        <w:outlineLvl w:val="2"/>
        <w:rPr>
          <w:rFonts w:ascii="Raleway" w:hAnsi="Raleway"/>
          <w:sz w:val="18"/>
          <w:szCs w:val="18"/>
        </w:rPr>
      </w:pPr>
    </w:p>
    <w:p w14:paraId="58368FE0" w14:textId="55B75826" w:rsidR="005F03A7" w:rsidRDefault="005F03A7" w:rsidP="00405D41">
      <w:pPr>
        <w:tabs>
          <w:tab w:val="left" w:pos="0"/>
        </w:tabs>
        <w:spacing w:after="0" w:line="225" w:lineRule="atLeast"/>
        <w:jc w:val="both"/>
        <w:textAlignment w:val="baseline"/>
        <w:outlineLvl w:val="2"/>
        <w:rPr>
          <w:rFonts w:ascii="Raleway" w:hAnsi="Raleway"/>
          <w:sz w:val="18"/>
          <w:szCs w:val="18"/>
        </w:rPr>
      </w:pPr>
    </w:p>
    <w:p w14:paraId="75BD80DE" w14:textId="77777777" w:rsidR="001111C0" w:rsidRPr="001111C0" w:rsidRDefault="001111C0" w:rsidP="00405D41">
      <w:pPr>
        <w:tabs>
          <w:tab w:val="left" w:pos="0"/>
        </w:tabs>
        <w:spacing w:after="0" w:line="225" w:lineRule="atLeast"/>
        <w:jc w:val="both"/>
        <w:textAlignment w:val="baseline"/>
        <w:outlineLvl w:val="2"/>
        <w:rPr>
          <w:rFonts w:ascii="Raleway" w:hAnsi="Raleway"/>
          <w:sz w:val="18"/>
          <w:szCs w:val="18"/>
        </w:rPr>
      </w:pPr>
    </w:p>
    <w:p w14:paraId="403A664E" w14:textId="77777777" w:rsidR="005F03A7" w:rsidRPr="001111C0" w:rsidRDefault="005F03A7" w:rsidP="00405D41">
      <w:pPr>
        <w:tabs>
          <w:tab w:val="left" w:pos="0"/>
        </w:tabs>
        <w:spacing w:after="0" w:line="225" w:lineRule="atLeast"/>
        <w:jc w:val="both"/>
        <w:textAlignment w:val="baseline"/>
        <w:outlineLvl w:val="2"/>
        <w:rPr>
          <w:rFonts w:ascii="Raleway" w:hAnsi="Raleway"/>
          <w:sz w:val="18"/>
          <w:szCs w:val="18"/>
        </w:rPr>
      </w:pPr>
    </w:p>
    <w:p w14:paraId="5072E093" w14:textId="74686780" w:rsidR="00B86034" w:rsidRDefault="00B86034" w:rsidP="00405D41">
      <w:pPr>
        <w:tabs>
          <w:tab w:val="left" w:pos="0"/>
        </w:tabs>
        <w:spacing w:after="0" w:line="225" w:lineRule="atLeast"/>
        <w:jc w:val="both"/>
        <w:textAlignment w:val="baseline"/>
        <w:outlineLvl w:val="2"/>
        <w:rPr>
          <w:rFonts w:ascii="Raleway" w:eastAsia="Times New Roman" w:hAnsi="Raleway" w:cs="Tahoma"/>
          <w:b/>
          <w:bCs/>
          <w:color w:val="C00000"/>
          <w:sz w:val="18"/>
          <w:szCs w:val="18"/>
          <w:lang w:eastAsia="tr-TR"/>
        </w:rPr>
      </w:pPr>
    </w:p>
    <w:p w14:paraId="6457919C" w14:textId="77777777" w:rsidR="002A30E2" w:rsidRPr="00B86034" w:rsidRDefault="002A30E2" w:rsidP="00B86034">
      <w:pPr>
        <w:rPr>
          <w:rFonts w:ascii="Raleway" w:eastAsia="Times New Roman" w:hAnsi="Raleway" w:cs="Tahoma"/>
          <w:sz w:val="18"/>
          <w:szCs w:val="18"/>
          <w:lang w:eastAsia="tr-TR"/>
        </w:rPr>
      </w:pPr>
    </w:p>
    <w:p w14:paraId="621E3673" w14:textId="2D970B76" w:rsidR="002A30E2" w:rsidRPr="00DA73EC" w:rsidRDefault="002A30E2" w:rsidP="00405D41">
      <w:pPr>
        <w:pStyle w:val="ListeParagraf"/>
        <w:numPr>
          <w:ilvl w:val="0"/>
          <w:numId w:val="30"/>
        </w:numPr>
        <w:tabs>
          <w:tab w:val="left" w:pos="0"/>
        </w:tabs>
        <w:spacing w:after="0" w:line="225" w:lineRule="atLeast"/>
        <w:ind w:left="709" w:hanging="709"/>
        <w:jc w:val="both"/>
        <w:textAlignment w:val="baseline"/>
        <w:outlineLvl w:val="2"/>
        <w:rPr>
          <w:rFonts w:ascii="Raleway" w:eastAsia="Times New Roman" w:hAnsi="Raleway" w:cs="Tahoma"/>
          <w:b/>
          <w:bCs/>
          <w:color w:val="C00000"/>
          <w:lang w:eastAsia="tr-TR"/>
        </w:rPr>
      </w:pPr>
      <w:r w:rsidRPr="001111C0">
        <w:rPr>
          <w:rFonts w:ascii="Raleway" w:hAnsi="Raleway"/>
          <w:b/>
        </w:rPr>
        <w:lastRenderedPageBreak/>
        <w:t>GİRİŞ</w:t>
      </w:r>
    </w:p>
    <w:p w14:paraId="169F71D4" w14:textId="77777777" w:rsidR="00DA73EC" w:rsidRPr="001111C0" w:rsidRDefault="00DA73EC" w:rsidP="00405D41">
      <w:pPr>
        <w:pStyle w:val="ListeParagraf"/>
        <w:tabs>
          <w:tab w:val="left" w:pos="0"/>
        </w:tabs>
        <w:spacing w:after="0" w:line="225" w:lineRule="atLeast"/>
        <w:ind w:left="709"/>
        <w:jc w:val="both"/>
        <w:textAlignment w:val="baseline"/>
        <w:outlineLvl w:val="2"/>
        <w:rPr>
          <w:rFonts w:ascii="Raleway" w:eastAsia="Times New Roman" w:hAnsi="Raleway" w:cs="Tahoma"/>
          <w:b/>
          <w:bCs/>
          <w:color w:val="C00000"/>
          <w:lang w:eastAsia="tr-TR"/>
        </w:rPr>
      </w:pPr>
    </w:p>
    <w:p w14:paraId="3C1BCBD2" w14:textId="14338C4F" w:rsidR="002A30E2" w:rsidRPr="001111C0" w:rsidRDefault="002A30E2" w:rsidP="00405D41">
      <w:pPr>
        <w:tabs>
          <w:tab w:val="left" w:pos="0"/>
        </w:tabs>
        <w:spacing w:after="0" w:line="270" w:lineRule="atLeast"/>
        <w:jc w:val="both"/>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 xml:space="preserve">Çobantur Turizm Ticaret </w:t>
      </w:r>
      <w:r w:rsidR="00405D41" w:rsidRPr="001111C0">
        <w:rPr>
          <w:rFonts w:ascii="Raleway" w:eastAsia="Times New Roman" w:hAnsi="Raleway" w:cstheme="minorHAnsi"/>
          <w:sz w:val="18"/>
          <w:szCs w:val="18"/>
          <w:lang w:eastAsia="tr-TR"/>
        </w:rPr>
        <w:t>ve</w:t>
      </w:r>
      <w:r w:rsidRPr="001111C0">
        <w:rPr>
          <w:rFonts w:ascii="Raleway" w:eastAsia="Times New Roman" w:hAnsi="Raleway" w:cstheme="minorHAnsi"/>
          <w:sz w:val="18"/>
          <w:szCs w:val="18"/>
          <w:lang w:eastAsia="tr-TR"/>
        </w:rPr>
        <w:t xml:space="preserve"> Nakliyat </w:t>
      </w:r>
      <w:r w:rsidR="00555797">
        <w:rPr>
          <w:rFonts w:ascii="Raleway" w:eastAsia="Times New Roman" w:hAnsi="Raleway" w:cstheme="minorHAnsi"/>
          <w:sz w:val="18"/>
          <w:szCs w:val="18"/>
          <w:lang w:eastAsia="tr-TR"/>
        </w:rPr>
        <w:t>A.Ş.</w:t>
      </w:r>
      <w:r w:rsidRPr="001111C0">
        <w:rPr>
          <w:rFonts w:ascii="Raleway" w:eastAsia="Times New Roman" w:hAnsi="Raleway" w:cstheme="minorHAnsi"/>
          <w:sz w:val="18"/>
          <w:szCs w:val="18"/>
          <w:lang w:eastAsia="tr-TR"/>
        </w:rPr>
        <w:t xml:space="preserve"> (</w:t>
      </w:r>
      <w:r w:rsidR="00555797">
        <w:rPr>
          <w:rFonts w:ascii="Raleway" w:eastAsia="Times New Roman" w:hAnsi="Raleway" w:cstheme="minorHAnsi"/>
          <w:sz w:val="18"/>
          <w:szCs w:val="18"/>
          <w:lang w:eastAsia="tr-TR"/>
        </w:rPr>
        <w:t>Boltas</w:t>
      </w:r>
      <w:r w:rsidRPr="001111C0">
        <w:rPr>
          <w:rFonts w:ascii="Raleway" w:eastAsia="Times New Roman" w:hAnsi="Raleway" w:cstheme="minorHAnsi"/>
          <w:sz w:val="18"/>
          <w:szCs w:val="18"/>
          <w:lang w:eastAsia="tr-TR"/>
        </w:rPr>
        <w:t>) , hukuki ve sosyal sorumluluğun</w:t>
      </w:r>
      <w:r w:rsidR="00664086" w:rsidRPr="001111C0">
        <w:rPr>
          <w:rFonts w:ascii="Raleway" w:eastAsia="Times New Roman" w:hAnsi="Raleway" w:cstheme="minorHAnsi"/>
          <w:sz w:val="18"/>
          <w:szCs w:val="18"/>
          <w:lang w:eastAsia="tr-TR"/>
        </w:rPr>
        <w:t>un bir parçası olarak, Kişisel V</w:t>
      </w:r>
      <w:r w:rsidRPr="001111C0">
        <w:rPr>
          <w:rFonts w:ascii="Raleway" w:eastAsia="Times New Roman" w:hAnsi="Raleway" w:cstheme="minorHAnsi"/>
          <w:sz w:val="18"/>
          <w:szCs w:val="18"/>
          <w:lang w:eastAsia="tr-TR"/>
        </w:rPr>
        <w:t xml:space="preserve">erilerin Korunması Kanunu kapsamında ulusal kişisel veri koruma, işleme ve imha düzenlemelerine uymayı taahhüt etmektedir. İşbu Kişisel Veri Koruma Saklama ve İmha Politikası (“Politika”) yürürlükteki mevzuat çerçevesinde, </w:t>
      </w:r>
      <w:r w:rsidR="00555797">
        <w:rPr>
          <w:rFonts w:ascii="Raleway" w:eastAsia="Times New Roman" w:hAnsi="Raleway" w:cstheme="minorHAnsi"/>
          <w:sz w:val="18"/>
          <w:szCs w:val="18"/>
          <w:lang w:eastAsia="tr-TR"/>
        </w:rPr>
        <w:t>Boltas</w:t>
      </w:r>
      <w:r w:rsidRPr="001111C0">
        <w:rPr>
          <w:rFonts w:ascii="Raleway" w:eastAsia="Times New Roman" w:hAnsi="Raleway" w:cstheme="minorHAnsi"/>
          <w:sz w:val="18"/>
          <w:szCs w:val="18"/>
          <w:lang w:eastAsia="tr-TR"/>
        </w:rPr>
        <w:t xml:space="preserve"> ve</w:t>
      </w:r>
      <w:r w:rsidR="00664086" w:rsidRPr="001111C0">
        <w:rPr>
          <w:rFonts w:ascii="Raleway" w:eastAsia="Times New Roman" w:hAnsi="Raleway" w:cstheme="minorHAnsi"/>
          <w:sz w:val="18"/>
          <w:szCs w:val="18"/>
          <w:lang w:eastAsia="tr-TR"/>
        </w:rPr>
        <w:t xml:space="preserve"> bağlı </w:t>
      </w:r>
      <w:r w:rsidRPr="001111C0">
        <w:rPr>
          <w:rFonts w:ascii="Raleway" w:eastAsia="Times New Roman" w:hAnsi="Raleway" w:cstheme="minorHAnsi"/>
          <w:sz w:val="18"/>
          <w:szCs w:val="18"/>
          <w:lang w:eastAsia="tr-TR"/>
        </w:rPr>
        <w:t xml:space="preserve">iş </w:t>
      </w:r>
      <w:r w:rsidR="00AD47DC" w:rsidRPr="001111C0">
        <w:rPr>
          <w:rFonts w:ascii="Raleway" w:eastAsia="Times New Roman" w:hAnsi="Raleway" w:cstheme="minorHAnsi"/>
          <w:sz w:val="18"/>
          <w:szCs w:val="18"/>
          <w:lang w:eastAsia="tr-TR"/>
        </w:rPr>
        <w:t>ortakları, şube</w:t>
      </w:r>
      <w:r w:rsidRPr="001111C0">
        <w:rPr>
          <w:rFonts w:ascii="Raleway" w:eastAsia="Times New Roman" w:hAnsi="Raleway" w:cstheme="minorHAnsi"/>
          <w:sz w:val="18"/>
          <w:szCs w:val="18"/>
          <w:lang w:eastAsia="tr-TR"/>
        </w:rPr>
        <w:t xml:space="preserve"> ve </w:t>
      </w:r>
      <w:r w:rsidR="00664086" w:rsidRPr="001111C0">
        <w:rPr>
          <w:rFonts w:ascii="Raleway" w:eastAsia="Times New Roman" w:hAnsi="Raleway" w:cstheme="minorHAnsi"/>
          <w:sz w:val="18"/>
          <w:szCs w:val="18"/>
          <w:lang w:eastAsia="tr-TR"/>
        </w:rPr>
        <w:t>acentalarının tamamına</w:t>
      </w:r>
      <w:r w:rsidRPr="001111C0">
        <w:rPr>
          <w:rFonts w:ascii="Raleway" w:eastAsia="Times New Roman" w:hAnsi="Raleway" w:cstheme="minorHAnsi"/>
          <w:sz w:val="18"/>
          <w:szCs w:val="18"/>
          <w:lang w:eastAsia="tr-TR"/>
        </w:rPr>
        <w:t xml:space="preserve"> uygulanmakta ve kişisel veri koruma, işleme ve imha ile ilgili ulusal olarak kabul görmüş temel ilkelere dayanmaktadır. Kişisel Veri korumasının sağlanması ve Kişisel Verilerin Korunması Kanunu ve ilgili mevzuat kapsamında gerekli veri imha çalışmalarının yapılması, güvenilir iş ilişkilerinin kurulması ve </w:t>
      </w:r>
      <w:r w:rsidR="00555797">
        <w:rPr>
          <w:rFonts w:ascii="Raleway" w:eastAsia="Times New Roman" w:hAnsi="Raleway" w:cstheme="minorHAnsi"/>
          <w:sz w:val="18"/>
          <w:szCs w:val="18"/>
          <w:lang w:eastAsia="tr-TR"/>
        </w:rPr>
        <w:t>Boltas</w:t>
      </w:r>
      <w:r w:rsidRPr="001111C0">
        <w:rPr>
          <w:rFonts w:ascii="Raleway" w:eastAsia="Times New Roman" w:hAnsi="Raleway" w:cstheme="minorHAnsi"/>
          <w:sz w:val="18"/>
          <w:szCs w:val="18"/>
          <w:lang w:eastAsia="tr-TR"/>
        </w:rPr>
        <w:t>’</w:t>
      </w:r>
      <w:r w:rsidR="00555797">
        <w:rPr>
          <w:rFonts w:ascii="Raleway" w:eastAsia="Times New Roman" w:hAnsi="Raleway" w:cstheme="minorHAnsi"/>
          <w:sz w:val="18"/>
          <w:szCs w:val="18"/>
          <w:lang w:eastAsia="tr-TR"/>
        </w:rPr>
        <w:t>ı</w:t>
      </w:r>
      <w:r w:rsidRPr="001111C0">
        <w:rPr>
          <w:rFonts w:ascii="Raleway" w:eastAsia="Times New Roman" w:hAnsi="Raleway" w:cstheme="minorHAnsi"/>
          <w:sz w:val="18"/>
          <w:szCs w:val="18"/>
          <w:lang w:eastAsia="tr-TR"/>
        </w:rPr>
        <w:t xml:space="preserve">n itibar sahibi olmasının temelini oluşturmaktadır. </w:t>
      </w:r>
    </w:p>
    <w:p w14:paraId="1166FC4D" w14:textId="77777777" w:rsidR="002A30E2" w:rsidRPr="001111C0" w:rsidRDefault="002A30E2" w:rsidP="00405D41">
      <w:pPr>
        <w:tabs>
          <w:tab w:val="left" w:pos="0"/>
        </w:tabs>
        <w:spacing w:after="0" w:line="225" w:lineRule="atLeast"/>
        <w:ind w:left="360"/>
        <w:jc w:val="both"/>
        <w:textAlignment w:val="baseline"/>
        <w:outlineLvl w:val="2"/>
        <w:rPr>
          <w:rFonts w:ascii="Raleway" w:hAnsi="Raleway"/>
          <w:sz w:val="18"/>
          <w:szCs w:val="18"/>
        </w:rPr>
      </w:pPr>
    </w:p>
    <w:p w14:paraId="36E9D49D" w14:textId="33549D98" w:rsidR="00B86A99" w:rsidRPr="001111C0" w:rsidRDefault="002A30E2" w:rsidP="00405D41">
      <w:pPr>
        <w:tabs>
          <w:tab w:val="left" w:pos="0"/>
        </w:tabs>
        <w:spacing w:after="0" w:line="225" w:lineRule="atLeast"/>
        <w:jc w:val="both"/>
        <w:textAlignment w:val="baseline"/>
        <w:outlineLvl w:val="2"/>
        <w:rPr>
          <w:rFonts w:ascii="Raleway" w:eastAsia="Times New Roman" w:hAnsi="Raleway" w:cstheme="minorHAnsi"/>
          <w:b/>
          <w:bCs/>
          <w:sz w:val="18"/>
          <w:szCs w:val="18"/>
          <w:lang w:eastAsia="tr-TR"/>
        </w:rPr>
      </w:pPr>
      <w:r w:rsidRPr="001111C0">
        <w:rPr>
          <w:rFonts w:ascii="Raleway" w:eastAsia="Times New Roman" w:hAnsi="Raleway" w:cstheme="minorHAnsi"/>
          <w:b/>
          <w:bCs/>
          <w:sz w:val="18"/>
          <w:szCs w:val="18"/>
          <w:lang w:eastAsia="tr-TR"/>
        </w:rPr>
        <w:t>1.1.</w:t>
      </w:r>
      <w:r w:rsidR="004A643C">
        <w:rPr>
          <w:rFonts w:ascii="Raleway" w:eastAsia="Times New Roman" w:hAnsi="Raleway" w:cstheme="minorHAnsi"/>
          <w:b/>
          <w:bCs/>
          <w:sz w:val="18"/>
          <w:szCs w:val="18"/>
          <w:lang w:eastAsia="tr-TR"/>
        </w:rPr>
        <w:t xml:space="preserve"> </w:t>
      </w:r>
      <w:r w:rsidR="00B86A99" w:rsidRPr="001111C0">
        <w:rPr>
          <w:rFonts w:ascii="Raleway" w:eastAsia="Times New Roman" w:hAnsi="Raleway" w:cstheme="minorHAnsi"/>
          <w:b/>
          <w:bCs/>
          <w:sz w:val="18"/>
          <w:szCs w:val="18"/>
          <w:lang w:eastAsia="tr-TR"/>
        </w:rPr>
        <w:t>Veri Koruma Saklama ve İmha Politikasının Amacı</w:t>
      </w:r>
    </w:p>
    <w:p w14:paraId="47E640E0" w14:textId="2CE2E5C2" w:rsidR="000C6C2B" w:rsidRPr="001111C0" w:rsidRDefault="00555797" w:rsidP="00405D41">
      <w:pPr>
        <w:tabs>
          <w:tab w:val="left" w:pos="0"/>
        </w:tabs>
        <w:spacing w:after="0" w:line="270" w:lineRule="atLeast"/>
        <w:jc w:val="both"/>
        <w:textAlignment w:val="baseline"/>
        <w:rPr>
          <w:rFonts w:ascii="Raleway" w:hAnsi="Raleway"/>
          <w:sz w:val="18"/>
          <w:szCs w:val="18"/>
        </w:rPr>
      </w:pPr>
      <w:r>
        <w:rPr>
          <w:rFonts w:ascii="Raleway" w:eastAsia="Times New Roman" w:hAnsi="Raleway" w:cstheme="minorHAnsi"/>
          <w:sz w:val="18"/>
          <w:szCs w:val="18"/>
          <w:lang w:eastAsia="tr-TR"/>
        </w:rPr>
        <w:t>Boltas</w:t>
      </w:r>
      <w:r w:rsidR="000C6C2B" w:rsidRPr="001111C0">
        <w:rPr>
          <w:rFonts w:ascii="Raleway" w:hAnsi="Raleway"/>
          <w:sz w:val="18"/>
          <w:szCs w:val="18"/>
        </w:rPr>
        <w:t xml:space="preserve"> Kişisel Verilerin Korunması </w:t>
      </w:r>
      <w:r w:rsidR="00664086" w:rsidRPr="001111C0">
        <w:rPr>
          <w:rFonts w:ascii="Raleway" w:hAnsi="Raleway"/>
          <w:sz w:val="18"/>
          <w:szCs w:val="18"/>
        </w:rPr>
        <w:t>için; Kanunda</w:t>
      </w:r>
      <w:r w:rsidR="000C6C2B" w:rsidRPr="001111C0">
        <w:rPr>
          <w:rFonts w:ascii="Raleway" w:hAnsi="Raleway"/>
          <w:sz w:val="18"/>
          <w:szCs w:val="18"/>
        </w:rPr>
        <w:t xml:space="preserve"> ve veri politikasında düzenlendiği şekli ile verileri </w:t>
      </w:r>
      <w:r w:rsidR="0090568F" w:rsidRPr="001111C0">
        <w:rPr>
          <w:rFonts w:ascii="Raleway" w:hAnsi="Raleway"/>
          <w:sz w:val="18"/>
          <w:szCs w:val="18"/>
        </w:rPr>
        <w:t>elde etme</w:t>
      </w:r>
      <w:r w:rsidR="00664086" w:rsidRPr="001111C0">
        <w:rPr>
          <w:rFonts w:ascii="Raleway" w:hAnsi="Raleway"/>
          <w:sz w:val="18"/>
          <w:szCs w:val="18"/>
        </w:rPr>
        <w:t xml:space="preserve">, </w:t>
      </w:r>
      <w:r w:rsidR="0090568F" w:rsidRPr="001111C0">
        <w:rPr>
          <w:rFonts w:ascii="Raleway" w:hAnsi="Raleway"/>
          <w:sz w:val="18"/>
          <w:szCs w:val="18"/>
        </w:rPr>
        <w:t>işleme, değişiklik</w:t>
      </w:r>
      <w:r w:rsidR="000C6C2B" w:rsidRPr="001111C0">
        <w:rPr>
          <w:rFonts w:ascii="Raleway" w:hAnsi="Raleway"/>
          <w:sz w:val="18"/>
          <w:szCs w:val="18"/>
        </w:rPr>
        <w:t xml:space="preserve"> </w:t>
      </w:r>
      <w:r w:rsidR="0090568F" w:rsidRPr="001111C0">
        <w:rPr>
          <w:rFonts w:ascii="Raleway" w:hAnsi="Raleway"/>
          <w:sz w:val="18"/>
          <w:szCs w:val="18"/>
        </w:rPr>
        <w:t>yapma, düzeltme, koruma</w:t>
      </w:r>
      <w:r w:rsidR="000C6C2B" w:rsidRPr="001111C0">
        <w:rPr>
          <w:rFonts w:ascii="Raleway" w:hAnsi="Raleway"/>
          <w:sz w:val="18"/>
          <w:szCs w:val="18"/>
        </w:rPr>
        <w:t xml:space="preserve"> ve imha etme yöntemlerini </w:t>
      </w:r>
      <w:r w:rsidR="0090568F" w:rsidRPr="001111C0">
        <w:rPr>
          <w:rFonts w:ascii="Raleway" w:hAnsi="Raleway"/>
          <w:sz w:val="18"/>
          <w:szCs w:val="18"/>
        </w:rPr>
        <w:t>uygulayarak veri</w:t>
      </w:r>
      <w:r w:rsidR="000C6C2B" w:rsidRPr="001111C0">
        <w:rPr>
          <w:rFonts w:ascii="Raleway" w:hAnsi="Raleway"/>
          <w:sz w:val="18"/>
          <w:szCs w:val="18"/>
        </w:rPr>
        <w:t xml:space="preserve"> sahiplerinin </w:t>
      </w:r>
      <w:r w:rsidR="0090568F" w:rsidRPr="001111C0">
        <w:rPr>
          <w:rFonts w:ascii="Raleway" w:hAnsi="Raleway"/>
          <w:sz w:val="18"/>
          <w:szCs w:val="18"/>
        </w:rPr>
        <w:t>kişisel haklarını</w:t>
      </w:r>
      <w:r w:rsidR="007D19AD" w:rsidRPr="001111C0">
        <w:rPr>
          <w:rFonts w:ascii="Raleway" w:hAnsi="Raleway"/>
          <w:sz w:val="18"/>
          <w:szCs w:val="18"/>
        </w:rPr>
        <w:t xml:space="preserve"> korumayı amaç edinmiştir. </w:t>
      </w:r>
    </w:p>
    <w:p w14:paraId="10BC6491" w14:textId="3DFB566E" w:rsidR="000C6C2B" w:rsidRPr="001111C0" w:rsidRDefault="00555797" w:rsidP="00405D41">
      <w:pPr>
        <w:tabs>
          <w:tab w:val="left" w:pos="0"/>
        </w:tabs>
        <w:spacing w:after="0" w:line="270" w:lineRule="atLeast"/>
        <w:jc w:val="both"/>
        <w:textAlignment w:val="baseline"/>
        <w:rPr>
          <w:rFonts w:ascii="Raleway" w:eastAsia="Times New Roman" w:hAnsi="Raleway" w:cstheme="minorHAnsi"/>
          <w:color w:val="6C6D6F"/>
          <w:sz w:val="18"/>
          <w:szCs w:val="18"/>
          <w:lang w:eastAsia="tr-TR"/>
        </w:rPr>
      </w:pPr>
      <w:r>
        <w:rPr>
          <w:rFonts w:ascii="Raleway" w:eastAsia="Times New Roman" w:hAnsi="Raleway" w:cstheme="minorHAnsi"/>
          <w:sz w:val="18"/>
          <w:szCs w:val="18"/>
          <w:lang w:eastAsia="tr-TR"/>
        </w:rPr>
        <w:t>Boltas</w:t>
      </w:r>
      <w:r>
        <w:rPr>
          <w:rFonts w:ascii="Raleway" w:hAnsi="Raleway"/>
          <w:sz w:val="18"/>
          <w:szCs w:val="18"/>
        </w:rPr>
        <w:t>’ın</w:t>
      </w:r>
      <w:r w:rsidR="00AD47DC" w:rsidRPr="001111C0">
        <w:rPr>
          <w:rFonts w:ascii="Raleway" w:hAnsi="Raleway"/>
          <w:sz w:val="18"/>
          <w:szCs w:val="18"/>
        </w:rPr>
        <w:t xml:space="preserve"> tüm birimleri ve çalışanları</w:t>
      </w:r>
      <w:r w:rsidR="00664086" w:rsidRPr="001111C0">
        <w:rPr>
          <w:rFonts w:ascii="Raleway" w:hAnsi="Raleway"/>
          <w:sz w:val="18"/>
          <w:szCs w:val="18"/>
        </w:rPr>
        <w:t xml:space="preserve">; </w:t>
      </w:r>
      <w:r w:rsidR="00AD47DC" w:rsidRPr="001111C0">
        <w:rPr>
          <w:rFonts w:ascii="Raleway" w:hAnsi="Raleway"/>
          <w:sz w:val="18"/>
          <w:szCs w:val="18"/>
        </w:rPr>
        <w:t xml:space="preserve"> sorumlu birimlerce Politika kapsamında</w:t>
      </w:r>
      <w:r w:rsidR="00664086" w:rsidRPr="001111C0">
        <w:rPr>
          <w:rFonts w:ascii="Raleway" w:hAnsi="Raleway"/>
          <w:sz w:val="18"/>
          <w:szCs w:val="18"/>
        </w:rPr>
        <w:t xml:space="preserve">; </w:t>
      </w:r>
      <w:r w:rsidR="00AD47DC" w:rsidRPr="001111C0">
        <w:rPr>
          <w:rFonts w:ascii="Raleway" w:hAnsi="Raleway"/>
          <w:sz w:val="18"/>
          <w:szCs w:val="18"/>
        </w:rPr>
        <w:t xml:space="preserve"> çalışanlarının eğitimi ve farkındalığının arttırılması, izlenmesi ve sürekli denetimi ile kişisel verilerin hukuka aykırı olarak </w:t>
      </w:r>
      <w:r w:rsidR="0090568F" w:rsidRPr="001111C0">
        <w:rPr>
          <w:rFonts w:ascii="Raleway" w:hAnsi="Raleway"/>
          <w:sz w:val="18"/>
          <w:szCs w:val="18"/>
        </w:rPr>
        <w:t>işlenmesinin ve</w:t>
      </w:r>
      <w:r w:rsidR="00664086" w:rsidRPr="001111C0">
        <w:rPr>
          <w:rFonts w:ascii="Raleway" w:hAnsi="Raleway"/>
          <w:sz w:val="18"/>
          <w:szCs w:val="18"/>
        </w:rPr>
        <w:t xml:space="preserve"> erişilmesinin önlenmesi</w:t>
      </w:r>
      <w:r w:rsidR="00AD47DC" w:rsidRPr="001111C0">
        <w:rPr>
          <w:rFonts w:ascii="Raleway" w:hAnsi="Raleway"/>
          <w:sz w:val="18"/>
          <w:szCs w:val="18"/>
        </w:rPr>
        <w:t xml:space="preserve"> ve kişisel verilerin hukuka uygun saklanmasının sağlanması amacıyla kişisel veri işlenen tüm ortamlarda veri güvenliğini sağlamaya yönelik teknik ve idari tedbirlerin alınması konularında aktif olarak destek verir</w:t>
      </w:r>
      <w:r w:rsidR="000C6C2B" w:rsidRPr="001111C0">
        <w:rPr>
          <w:rFonts w:ascii="Raleway" w:eastAsia="Times New Roman" w:hAnsi="Raleway" w:cstheme="minorHAnsi"/>
          <w:color w:val="6C6D6F"/>
          <w:sz w:val="18"/>
          <w:szCs w:val="18"/>
          <w:lang w:eastAsia="tr-TR"/>
        </w:rPr>
        <w:t>.</w:t>
      </w:r>
    </w:p>
    <w:p w14:paraId="266AD988" w14:textId="77777777" w:rsidR="000C6C2B" w:rsidRPr="001111C0" w:rsidRDefault="000C6C2B" w:rsidP="00405D41">
      <w:pPr>
        <w:tabs>
          <w:tab w:val="left" w:pos="0"/>
        </w:tabs>
        <w:spacing w:after="0" w:line="270" w:lineRule="atLeast"/>
        <w:ind w:left="360"/>
        <w:jc w:val="both"/>
        <w:textAlignment w:val="baseline"/>
        <w:rPr>
          <w:rFonts w:ascii="Raleway" w:eastAsia="Times New Roman" w:hAnsi="Raleway" w:cstheme="minorHAnsi"/>
          <w:b/>
          <w:bCs/>
          <w:color w:val="C00000"/>
          <w:sz w:val="18"/>
          <w:szCs w:val="18"/>
          <w:lang w:eastAsia="tr-TR"/>
        </w:rPr>
      </w:pPr>
    </w:p>
    <w:p w14:paraId="6C27FB7D" w14:textId="6AD1B72F" w:rsidR="00B86A99" w:rsidRPr="001111C0" w:rsidRDefault="004A643C" w:rsidP="00405D41">
      <w:pPr>
        <w:pStyle w:val="ListeParagraf"/>
        <w:numPr>
          <w:ilvl w:val="1"/>
          <w:numId w:val="30"/>
        </w:numPr>
        <w:tabs>
          <w:tab w:val="left" w:pos="0"/>
        </w:tabs>
        <w:spacing w:after="0" w:line="270" w:lineRule="atLeast"/>
        <w:ind w:left="284" w:hanging="284"/>
        <w:jc w:val="both"/>
        <w:textAlignment w:val="baseline"/>
        <w:rPr>
          <w:rFonts w:ascii="Raleway" w:eastAsia="Times New Roman" w:hAnsi="Raleway" w:cstheme="minorHAnsi"/>
          <w:sz w:val="18"/>
          <w:szCs w:val="18"/>
          <w:lang w:eastAsia="tr-TR"/>
        </w:rPr>
      </w:pPr>
      <w:r>
        <w:rPr>
          <w:rFonts w:ascii="Raleway" w:eastAsia="Times New Roman" w:hAnsi="Raleway" w:cstheme="minorHAnsi"/>
          <w:b/>
          <w:bCs/>
          <w:sz w:val="18"/>
          <w:szCs w:val="18"/>
          <w:lang w:eastAsia="tr-TR"/>
        </w:rPr>
        <w:t xml:space="preserve"> </w:t>
      </w:r>
      <w:r w:rsidR="00B86A99" w:rsidRPr="001111C0">
        <w:rPr>
          <w:rFonts w:ascii="Raleway" w:eastAsia="Times New Roman" w:hAnsi="Raleway" w:cstheme="minorHAnsi"/>
          <w:b/>
          <w:bCs/>
          <w:sz w:val="18"/>
          <w:szCs w:val="18"/>
          <w:lang w:eastAsia="tr-TR"/>
        </w:rPr>
        <w:t>Veri Koruma Saklama ve İmha Politikasının Kapsamı ve Tadili</w:t>
      </w:r>
    </w:p>
    <w:p w14:paraId="5D183DB3" w14:textId="73B7E712" w:rsidR="00074D55" w:rsidRPr="001111C0" w:rsidRDefault="00074D55" w:rsidP="00405D41">
      <w:pPr>
        <w:tabs>
          <w:tab w:val="left" w:pos="0"/>
        </w:tabs>
        <w:spacing w:after="0" w:line="225" w:lineRule="atLeast"/>
        <w:jc w:val="both"/>
        <w:textAlignment w:val="baseline"/>
        <w:outlineLvl w:val="2"/>
        <w:rPr>
          <w:rFonts w:ascii="Raleway" w:eastAsia="Times New Roman" w:hAnsi="Raleway" w:cstheme="minorHAnsi"/>
          <w:bCs/>
          <w:sz w:val="18"/>
          <w:szCs w:val="18"/>
          <w:lang w:eastAsia="tr-TR"/>
        </w:rPr>
      </w:pPr>
      <w:r w:rsidRPr="001111C0">
        <w:rPr>
          <w:rFonts w:ascii="Raleway" w:eastAsia="Times New Roman" w:hAnsi="Raleway" w:cstheme="minorHAnsi"/>
          <w:bCs/>
          <w:sz w:val="18"/>
          <w:szCs w:val="18"/>
          <w:lang w:eastAsia="tr-TR"/>
        </w:rPr>
        <w:t xml:space="preserve">İş bu politika </w:t>
      </w:r>
      <w:r w:rsidR="00555797">
        <w:rPr>
          <w:rFonts w:ascii="Raleway" w:eastAsia="Times New Roman" w:hAnsi="Raleway" w:cstheme="minorHAnsi"/>
          <w:sz w:val="18"/>
          <w:szCs w:val="18"/>
          <w:lang w:eastAsia="tr-TR"/>
        </w:rPr>
        <w:t>Boltas</w:t>
      </w:r>
      <w:r w:rsidR="00664086" w:rsidRPr="001111C0">
        <w:rPr>
          <w:rFonts w:ascii="Raleway" w:eastAsia="Times New Roman" w:hAnsi="Raleway" w:cstheme="minorHAnsi"/>
          <w:bCs/>
          <w:sz w:val="18"/>
          <w:szCs w:val="18"/>
          <w:lang w:eastAsia="tr-TR"/>
        </w:rPr>
        <w:t xml:space="preserve">, </w:t>
      </w:r>
      <w:r w:rsidR="00555797">
        <w:rPr>
          <w:rFonts w:ascii="Raleway" w:eastAsia="Times New Roman" w:hAnsi="Raleway" w:cstheme="minorHAnsi"/>
          <w:sz w:val="18"/>
          <w:szCs w:val="18"/>
          <w:lang w:eastAsia="tr-TR"/>
        </w:rPr>
        <w:t>Boltas</w:t>
      </w:r>
      <w:r w:rsidR="00664086" w:rsidRPr="001111C0">
        <w:rPr>
          <w:rFonts w:ascii="Raleway" w:eastAsia="Times New Roman" w:hAnsi="Raleway" w:cstheme="minorHAnsi"/>
          <w:bCs/>
          <w:sz w:val="18"/>
          <w:szCs w:val="18"/>
          <w:lang w:eastAsia="tr-TR"/>
        </w:rPr>
        <w:t>’</w:t>
      </w:r>
      <w:r w:rsidR="00555797">
        <w:rPr>
          <w:rFonts w:ascii="Raleway" w:eastAsia="Times New Roman" w:hAnsi="Raleway" w:cstheme="minorHAnsi"/>
          <w:bCs/>
          <w:sz w:val="18"/>
          <w:szCs w:val="18"/>
          <w:lang w:eastAsia="tr-TR"/>
        </w:rPr>
        <w:t>ı</w:t>
      </w:r>
      <w:r w:rsidR="00664086" w:rsidRPr="001111C0">
        <w:rPr>
          <w:rFonts w:ascii="Raleway" w:eastAsia="Times New Roman" w:hAnsi="Raleway" w:cstheme="minorHAnsi"/>
          <w:bCs/>
          <w:sz w:val="18"/>
          <w:szCs w:val="18"/>
          <w:lang w:eastAsia="tr-TR"/>
        </w:rPr>
        <w:t xml:space="preserve">n irtibat </w:t>
      </w:r>
      <w:r w:rsidR="0090568F" w:rsidRPr="001111C0">
        <w:rPr>
          <w:rFonts w:ascii="Raleway" w:eastAsia="Times New Roman" w:hAnsi="Raleway" w:cstheme="minorHAnsi"/>
          <w:bCs/>
          <w:sz w:val="18"/>
          <w:szCs w:val="18"/>
          <w:lang w:eastAsia="tr-TR"/>
        </w:rPr>
        <w:t>ofisleri ve şubelerinin</w:t>
      </w:r>
      <w:r w:rsidRPr="001111C0">
        <w:rPr>
          <w:rFonts w:ascii="Raleway" w:eastAsia="Times New Roman" w:hAnsi="Raleway" w:cstheme="minorHAnsi"/>
          <w:bCs/>
          <w:sz w:val="18"/>
          <w:szCs w:val="18"/>
          <w:lang w:eastAsia="tr-TR"/>
        </w:rPr>
        <w:t xml:space="preserve"> tamamına uygulanmakta ve </w:t>
      </w:r>
      <w:r w:rsidR="003E594D" w:rsidRPr="001111C0">
        <w:rPr>
          <w:rFonts w:ascii="Raleway" w:eastAsia="Times New Roman" w:hAnsi="Raleway" w:cstheme="minorHAnsi"/>
          <w:bCs/>
          <w:sz w:val="18"/>
          <w:szCs w:val="18"/>
          <w:lang w:eastAsia="tr-TR"/>
        </w:rPr>
        <w:t>kişisel</w:t>
      </w:r>
      <w:r w:rsidRPr="001111C0">
        <w:rPr>
          <w:rFonts w:ascii="Raleway" w:eastAsia="Times New Roman" w:hAnsi="Raleway" w:cstheme="minorHAnsi"/>
          <w:bCs/>
          <w:sz w:val="18"/>
          <w:szCs w:val="18"/>
          <w:lang w:eastAsia="tr-TR"/>
        </w:rPr>
        <w:t xml:space="preserve"> verinin işlenmesi </w:t>
      </w:r>
      <w:r w:rsidR="000C6C2B" w:rsidRPr="001111C0">
        <w:rPr>
          <w:rFonts w:ascii="Raleway" w:eastAsia="Times New Roman" w:hAnsi="Raleway" w:cstheme="minorHAnsi"/>
          <w:bCs/>
          <w:sz w:val="18"/>
          <w:szCs w:val="18"/>
          <w:lang w:eastAsia="tr-TR"/>
        </w:rPr>
        <w:t>amacıyla tatbik</w:t>
      </w:r>
      <w:r w:rsidRPr="001111C0">
        <w:rPr>
          <w:rFonts w:ascii="Raleway" w:eastAsia="Times New Roman" w:hAnsi="Raleway" w:cstheme="minorHAnsi"/>
          <w:bCs/>
          <w:sz w:val="18"/>
          <w:szCs w:val="18"/>
          <w:lang w:eastAsia="tr-TR"/>
        </w:rPr>
        <w:t xml:space="preserve"> edilmektir. </w:t>
      </w:r>
    </w:p>
    <w:p w14:paraId="0603DC8A" w14:textId="77777777" w:rsidR="00074D55" w:rsidRPr="001111C0" w:rsidRDefault="003E594D" w:rsidP="00405D41">
      <w:pPr>
        <w:tabs>
          <w:tab w:val="left" w:pos="0"/>
        </w:tabs>
        <w:spacing w:after="0" w:line="225" w:lineRule="atLeast"/>
        <w:jc w:val="both"/>
        <w:textAlignment w:val="baseline"/>
        <w:outlineLvl w:val="2"/>
        <w:rPr>
          <w:rFonts w:ascii="Raleway" w:eastAsia="Times New Roman" w:hAnsi="Raleway" w:cstheme="minorHAnsi"/>
          <w:bCs/>
          <w:sz w:val="18"/>
          <w:szCs w:val="18"/>
          <w:lang w:eastAsia="tr-TR"/>
        </w:rPr>
      </w:pPr>
      <w:r w:rsidRPr="001111C0">
        <w:rPr>
          <w:rFonts w:ascii="Raleway" w:eastAsia="Times New Roman" w:hAnsi="Raleway" w:cstheme="minorHAnsi"/>
          <w:bCs/>
          <w:sz w:val="18"/>
          <w:szCs w:val="18"/>
          <w:lang w:eastAsia="tr-TR"/>
        </w:rPr>
        <w:t>Ano</w:t>
      </w:r>
      <w:r w:rsidR="00074D55" w:rsidRPr="001111C0">
        <w:rPr>
          <w:rFonts w:ascii="Raleway" w:eastAsia="Times New Roman" w:hAnsi="Raleway" w:cstheme="minorHAnsi"/>
          <w:bCs/>
          <w:sz w:val="18"/>
          <w:szCs w:val="18"/>
          <w:lang w:eastAsia="tr-TR"/>
        </w:rPr>
        <w:t xml:space="preserve">nim hale gelmiş veriler kişisel veri kabul </w:t>
      </w:r>
      <w:r w:rsidRPr="001111C0">
        <w:rPr>
          <w:rFonts w:ascii="Raleway" w:eastAsia="Times New Roman" w:hAnsi="Raleway" w:cstheme="minorHAnsi"/>
          <w:bCs/>
          <w:sz w:val="18"/>
          <w:szCs w:val="18"/>
          <w:lang w:eastAsia="tr-TR"/>
        </w:rPr>
        <w:t>edil</w:t>
      </w:r>
      <w:r w:rsidR="00BD3CC6" w:rsidRPr="001111C0">
        <w:rPr>
          <w:rFonts w:ascii="Raleway" w:eastAsia="Times New Roman" w:hAnsi="Raleway" w:cstheme="minorHAnsi"/>
          <w:bCs/>
          <w:sz w:val="18"/>
          <w:szCs w:val="18"/>
          <w:lang w:eastAsia="tr-TR"/>
        </w:rPr>
        <w:t>memektedir</w:t>
      </w:r>
      <w:r w:rsidR="00074D55" w:rsidRPr="001111C0">
        <w:rPr>
          <w:rFonts w:ascii="Raleway" w:eastAsia="Times New Roman" w:hAnsi="Raleway" w:cstheme="minorHAnsi"/>
          <w:bCs/>
          <w:sz w:val="18"/>
          <w:szCs w:val="18"/>
          <w:lang w:eastAsia="tr-TR"/>
        </w:rPr>
        <w:t xml:space="preserve">. Ve iş bu politikaya tabi değildir. </w:t>
      </w:r>
    </w:p>
    <w:p w14:paraId="5D304BCF" w14:textId="0BDCDB42" w:rsidR="00074D55" w:rsidRPr="001111C0" w:rsidRDefault="0090568F" w:rsidP="00405D41">
      <w:pPr>
        <w:tabs>
          <w:tab w:val="left" w:pos="0"/>
        </w:tabs>
        <w:spacing w:after="0" w:line="225" w:lineRule="atLeast"/>
        <w:jc w:val="both"/>
        <w:textAlignment w:val="baseline"/>
        <w:outlineLvl w:val="2"/>
        <w:rPr>
          <w:rFonts w:ascii="Raleway" w:eastAsia="Times New Roman" w:hAnsi="Raleway" w:cstheme="minorHAnsi"/>
          <w:bCs/>
          <w:sz w:val="18"/>
          <w:szCs w:val="18"/>
          <w:lang w:eastAsia="tr-TR"/>
        </w:rPr>
      </w:pPr>
      <w:r w:rsidRPr="001111C0">
        <w:rPr>
          <w:rFonts w:ascii="Raleway" w:eastAsia="Times New Roman" w:hAnsi="Raleway" w:cstheme="minorHAnsi"/>
          <w:bCs/>
          <w:sz w:val="18"/>
          <w:szCs w:val="18"/>
          <w:lang w:eastAsia="tr-TR"/>
        </w:rPr>
        <w:t>İş</w:t>
      </w:r>
      <w:r w:rsidR="00074D55" w:rsidRPr="001111C0">
        <w:rPr>
          <w:rFonts w:ascii="Raleway" w:eastAsia="Times New Roman" w:hAnsi="Raleway" w:cstheme="minorHAnsi"/>
          <w:bCs/>
          <w:sz w:val="18"/>
          <w:szCs w:val="18"/>
          <w:lang w:eastAsia="tr-TR"/>
        </w:rPr>
        <w:t xml:space="preserve"> bu politika her zaman yasa kapsamında güncellenebilir. Güncel haline ulaşmak için </w:t>
      </w:r>
      <w:hyperlink r:id="rId11" w:history="1">
        <w:r w:rsidR="00555797" w:rsidRPr="00300F12">
          <w:rPr>
            <w:rStyle w:val="Kpr"/>
            <w:rFonts w:ascii="Raleway" w:eastAsia="Times New Roman" w:hAnsi="Raleway" w:cstheme="minorHAnsi"/>
            <w:bCs/>
            <w:sz w:val="18"/>
            <w:szCs w:val="18"/>
            <w:lang w:eastAsia="tr-TR"/>
          </w:rPr>
          <w:t>www.boltas.com</w:t>
        </w:r>
      </w:hyperlink>
      <w:r w:rsidR="00074D55" w:rsidRPr="001111C0">
        <w:rPr>
          <w:rFonts w:ascii="Raleway" w:eastAsia="Times New Roman" w:hAnsi="Raleway" w:cstheme="minorHAnsi"/>
          <w:bCs/>
          <w:sz w:val="18"/>
          <w:szCs w:val="18"/>
          <w:lang w:eastAsia="tr-TR"/>
        </w:rPr>
        <w:t xml:space="preserve"> adresini ziyaret edebilirsiniz. </w:t>
      </w:r>
    </w:p>
    <w:p w14:paraId="20D92E73" w14:textId="77777777" w:rsidR="00074D55" w:rsidRPr="001111C0" w:rsidRDefault="00074D55" w:rsidP="00405D41">
      <w:pPr>
        <w:tabs>
          <w:tab w:val="left" w:pos="0"/>
        </w:tabs>
        <w:spacing w:after="0" w:line="225" w:lineRule="atLeast"/>
        <w:jc w:val="both"/>
        <w:textAlignment w:val="baseline"/>
        <w:outlineLvl w:val="2"/>
        <w:rPr>
          <w:rFonts w:ascii="Raleway" w:eastAsia="Times New Roman" w:hAnsi="Raleway" w:cstheme="minorHAnsi"/>
          <w:bCs/>
          <w:color w:val="0393AF"/>
          <w:sz w:val="18"/>
          <w:szCs w:val="18"/>
          <w:lang w:eastAsia="tr-TR"/>
        </w:rPr>
      </w:pPr>
    </w:p>
    <w:p w14:paraId="46D7BAFB" w14:textId="6C2C00B1" w:rsidR="00B86A99" w:rsidRPr="00DA73EC" w:rsidRDefault="004A643C" w:rsidP="00405D41">
      <w:pPr>
        <w:pStyle w:val="ListeParagraf"/>
        <w:numPr>
          <w:ilvl w:val="1"/>
          <w:numId w:val="30"/>
        </w:numPr>
        <w:tabs>
          <w:tab w:val="left" w:pos="0"/>
        </w:tabs>
        <w:spacing w:after="0" w:line="225" w:lineRule="atLeast"/>
        <w:ind w:left="284" w:hanging="284"/>
        <w:jc w:val="both"/>
        <w:textAlignment w:val="baseline"/>
        <w:outlineLvl w:val="2"/>
        <w:rPr>
          <w:rFonts w:ascii="Raleway" w:eastAsia="Times New Roman" w:hAnsi="Raleway" w:cstheme="minorHAnsi"/>
          <w:b/>
          <w:bCs/>
          <w:sz w:val="18"/>
          <w:szCs w:val="18"/>
          <w:lang w:eastAsia="tr-TR"/>
        </w:rPr>
      </w:pPr>
      <w:r>
        <w:rPr>
          <w:rFonts w:ascii="Raleway" w:eastAsia="Times New Roman" w:hAnsi="Raleway" w:cstheme="minorHAnsi"/>
          <w:b/>
          <w:bCs/>
          <w:sz w:val="18"/>
          <w:szCs w:val="18"/>
          <w:lang w:eastAsia="tr-TR"/>
        </w:rPr>
        <w:t xml:space="preserve"> </w:t>
      </w:r>
      <w:r w:rsidR="000C6C2B" w:rsidRPr="00DA73EC">
        <w:rPr>
          <w:rFonts w:ascii="Raleway" w:eastAsia="Times New Roman" w:hAnsi="Raleway" w:cstheme="minorHAnsi"/>
          <w:b/>
          <w:bCs/>
          <w:sz w:val="18"/>
          <w:szCs w:val="18"/>
          <w:lang w:eastAsia="tr-TR"/>
        </w:rPr>
        <w:t xml:space="preserve">Kısaltmalar </w:t>
      </w:r>
      <w:r w:rsidR="00405D41" w:rsidRPr="00DA73EC">
        <w:rPr>
          <w:rFonts w:ascii="Raleway" w:eastAsia="Times New Roman" w:hAnsi="Raleway" w:cstheme="minorHAnsi"/>
          <w:b/>
          <w:bCs/>
          <w:sz w:val="18"/>
          <w:szCs w:val="18"/>
          <w:lang w:eastAsia="tr-TR"/>
        </w:rPr>
        <w:t>ve</w:t>
      </w:r>
      <w:r w:rsidR="000C6C2B" w:rsidRPr="00DA73EC">
        <w:rPr>
          <w:rFonts w:ascii="Raleway" w:eastAsia="Times New Roman" w:hAnsi="Raleway" w:cstheme="minorHAnsi"/>
          <w:b/>
          <w:bCs/>
          <w:sz w:val="18"/>
          <w:szCs w:val="18"/>
          <w:lang w:eastAsia="tr-TR"/>
        </w:rPr>
        <w:t xml:space="preserve"> Tanımlar</w:t>
      </w:r>
    </w:p>
    <w:p w14:paraId="0CA35A5F" w14:textId="77777777" w:rsidR="00DA73EC" w:rsidRPr="00DA73EC" w:rsidRDefault="00DA73EC" w:rsidP="00405D41">
      <w:pPr>
        <w:pStyle w:val="ListeParagraf"/>
        <w:tabs>
          <w:tab w:val="left" w:pos="0"/>
        </w:tabs>
        <w:spacing w:after="0" w:line="225" w:lineRule="atLeast"/>
        <w:ind w:left="786"/>
        <w:jc w:val="both"/>
        <w:textAlignment w:val="baseline"/>
        <w:outlineLvl w:val="2"/>
        <w:rPr>
          <w:rFonts w:ascii="Raleway" w:eastAsia="Times New Roman" w:hAnsi="Raleway" w:cstheme="minorHAnsi"/>
          <w:b/>
          <w:bCs/>
          <w:sz w:val="18"/>
          <w:szCs w:val="18"/>
          <w:lang w:eastAsia="tr-TR"/>
        </w:rPr>
      </w:pPr>
    </w:p>
    <w:tbl>
      <w:tblPr>
        <w:tblW w:w="0" w:type="auto"/>
        <w:tblBorders>
          <w:bottom w:val="single" w:sz="4" w:space="0" w:color="7F7F7F" w:themeColor="text1" w:themeTint="80"/>
          <w:insideH w:val="single" w:sz="4" w:space="0" w:color="7F7F7F" w:themeColor="text1" w:themeTint="80"/>
          <w:insideV w:val="single" w:sz="4" w:space="0" w:color="7F7F7F" w:themeColor="text1" w:themeTint="80"/>
        </w:tblBorders>
        <w:tblLayout w:type="fixed"/>
        <w:tblCellMar>
          <w:left w:w="0" w:type="dxa"/>
          <w:right w:w="0" w:type="dxa"/>
        </w:tblCellMar>
        <w:tblLook w:val="04A0" w:firstRow="1" w:lastRow="0" w:firstColumn="1" w:lastColumn="0" w:noHBand="0" w:noVBand="1"/>
      </w:tblPr>
      <w:tblGrid>
        <w:gridCol w:w="1985"/>
        <w:gridCol w:w="8505"/>
      </w:tblGrid>
      <w:tr w:rsidR="00B86A99" w:rsidRPr="001111C0" w14:paraId="2E8418AC" w14:textId="77777777" w:rsidTr="00DA73EC">
        <w:tc>
          <w:tcPr>
            <w:tcW w:w="1985" w:type="dxa"/>
            <w:shd w:val="clear" w:color="auto" w:fill="auto"/>
            <w:tcMar>
              <w:top w:w="150" w:type="dxa"/>
              <w:left w:w="150" w:type="dxa"/>
              <w:bottom w:w="150" w:type="dxa"/>
              <w:right w:w="150" w:type="dxa"/>
            </w:tcMar>
            <w:vAlign w:val="center"/>
            <w:hideMark/>
          </w:tcPr>
          <w:p w14:paraId="5D2D1AC7" w14:textId="3B962150" w:rsidR="00B86A99" w:rsidRPr="001111C0" w:rsidRDefault="00B86A99" w:rsidP="00405D41">
            <w:pPr>
              <w:tabs>
                <w:tab w:val="left" w:pos="0"/>
              </w:tabs>
              <w:spacing w:after="0" w:line="120" w:lineRule="atLeast"/>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Kanun/KVKK</w:t>
            </w:r>
          </w:p>
        </w:tc>
        <w:tc>
          <w:tcPr>
            <w:tcW w:w="8505" w:type="dxa"/>
            <w:shd w:val="clear" w:color="auto" w:fill="auto"/>
            <w:tcMar>
              <w:top w:w="150" w:type="dxa"/>
              <w:left w:w="150" w:type="dxa"/>
              <w:bottom w:w="150" w:type="dxa"/>
              <w:right w:w="150" w:type="dxa"/>
            </w:tcMar>
            <w:vAlign w:val="center"/>
            <w:hideMark/>
          </w:tcPr>
          <w:p w14:paraId="26693E34"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Kişisel Verilerin Korunması Kanunu</w:t>
            </w:r>
          </w:p>
        </w:tc>
      </w:tr>
      <w:tr w:rsidR="00B86A99" w:rsidRPr="001111C0" w14:paraId="616DA862" w14:textId="77777777" w:rsidTr="00DA73EC">
        <w:tc>
          <w:tcPr>
            <w:tcW w:w="1985" w:type="dxa"/>
            <w:shd w:val="clear" w:color="auto" w:fill="auto"/>
            <w:tcMar>
              <w:top w:w="150" w:type="dxa"/>
              <w:left w:w="150" w:type="dxa"/>
              <w:bottom w:w="150" w:type="dxa"/>
              <w:right w:w="150" w:type="dxa"/>
            </w:tcMar>
            <w:vAlign w:val="center"/>
            <w:hideMark/>
          </w:tcPr>
          <w:p w14:paraId="1CB358C7"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Kurul/Kurum</w:t>
            </w:r>
          </w:p>
        </w:tc>
        <w:tc>
          <w:tcPr>
            <w:tcW w:w="8505" w:type="dxa"/>
            <w:shd w:val="clear" w:color="auto" w:fill="auto"/>
            <w:tcMar>
              <w:top w:w="150" w:type="dxa"/>
              <w:left w:w="150" w:type="dxa"/>
              <w:bottom w:w="150" w:type="dxa"/>
              <w:right w:w="150" w:type="dxa"/>
            </w:tcMar>
            <w:vAlign w:val="center"/>
            <w:hideMark/>
          </w:tcPr>
          <w:p w14:paraId="2761790D"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Kişisel Verileri Koruma Kurulu/Kişisel Verileri Koruma Kurumu</w:t>
            </w:r>
          </w:p>
        </w:tc>
      </w:tr>
      <w:tr w:rsidR="00B86A99" w:rsidRPr="001111C0" w14:paraId="72113F48" w14:textId="77777777" w:rsidTr="00DA73EC">
        <w:tc>
          <w:tcPr>
            <w:tcW w:w="1985" w:type="dxa"/>
            <w:shd w:val="clear" w:color="auto" w:fill="auto"/>
            <w:tcMar>
              <w:top w:w="150" w:type="dxa"/>
              <w:left w:w="150" w:type="dxa"/>
              <w:bottom w:w="150" w:type="dxa"/>
              <w:right w:w="150" w:type="dxa"/>
            </w:tcMar>
            <w:vAlign w:val="center"/>
            <w:hideMark/>
          </w:tcPr>
          <w:p w14:paraId="46E1AE70"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Kişisel Veri</w:t>
            </w:r>
          </w:p>
        </w:tc>
        <w:tc>
          <w:tcPr>
            <w:tcW w:w="8505" w:type="dxa"/>
            <w:shd w:val="clear" w:color="auto" w:fill="auto"/>
            <w:tcMar>
              <w:top w:w="150" w:type="dxa"/>
              <w:left w:w="150" w:type="dxa"/>
              <w:bottom w:w="150" w:type="dxa"/>
              <w:right w:w="150" w:type="dxa"/>
            </w:tcMar>
            <w:vAlign w:val="center"/>
            <w:hideMark/>
          </w:tcPr>
          <w:p w14:paraId="5AEDDBAC"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Kimliği belirli veya belirlenebilir gerçek kişiye ilişkin her türlü bilgidir.</w:t>
            </w:r>
          </w:p>
        </w:tc>
      </w:tr>
      <w:tr w:rsidR="00B86A99" w:rsidRPr="001111C0" w14:paraId="21669B49" w14:textId="77777777" w:rsidTr="00DA73EC">
        <w:tc>
          <w:tcPr>
            <w:tcW w:w="1985" w:type="dxa"/>
            <w:shd w:val="clear" w:color="auto" w:fill="auto"/>
            <w:tcMar>
              <w:top w:w="150" w:type="dxa"/>
              <w:left w:w="150" w:type="dxa"/>
              <w:bottom w:w="150" w:type="dxa"/>
              <w:right w:w="150" w:type="dxa"/>
            </w:tcMar>
            <w:vAlign w:val="center"/>
            <w:hideMark/>
          </w:tcPr>
          <w:p w14:paraId="1AB59948"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İlgili Kişi</w:t>
            </w:r>
          </w:p>
        </w:tc>
        <w:tc>
          <w:tcPr>
            <w:tcW w:w="8505" w:type="dxa"/>
            <w:shd w:val="clear" w:color="auto" w:fill="auto"/>
            <w:tcMar>
              <w:top w:w="150" w:type="dxa"/>
              <w:left w:w="150" w:type="dxa"/>
              <w:bottom w:w="150" w:type="dxa"/>
              <w:right w:w="150" w:type="dxa"/>
            </w:tcMar>
            <w:vAlign w:val="center"/>
            <w:hideMark/>
          </w:tcPr>
          <w:p w14:paraId="43C616D4"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Kişisel verisi işlenen gerçek kişi</w:t>
            </w:r>
          </w:p>
        </w:tc>
      </w:tr>
      <w:tr w:rsidR="00B86A99" w:rsidRPr="001111C0" w14:paraId="6EF7CF9E" w14:textId="77777777" w:rsidTr="00DA73EC">
        <w:tc>
          <w:tcPr>
            <w:tcW w:w="1985" w:type="dxa"/>
            <w:shd w:val="clear" w:color="auto" w:fill="auto"/>
            <w:tcMar>
              <w:top w:w="150" w:type="dxa"/>
              <w:left w:w="150" w:type="dxa"/>
              <w:bottom w:w="150" w:type="dxa"/>
              <w:right w:w="150" w:type="dxa"/>
            </w:tcMar>
            <w:vAlign w:val="center"/>
            <w:hideMark/>
          </w:tcPr>
          <w:p w14:paraId="785FF1F1"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Açık rıza</w:t>
            </w:r>
          </w:p>
        </w:tc>
        <w:tc>
          <w:tcPr>
            <w:tcW w:w="8505" w:type="dxa"/>
            <w:shd w:val="clear" w:color="auto" w:fill="auto"/>
            <w:tcMar>
              <w:top w:w="150" w:type="dxa"/>
              <w:left w:w="150" w:type="dxa"/>
              <w:bottom w:w="150" w:type="dxa"/>
              <w:right w:w="150" w:type="dxa"/>
            </w:tcMar>
            <w:vAlign w:val="center"/>
            <w:hideMark/>
          </w:tcPr>
          <w:p w14:paraId="13D1B41F"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Belirli bir konuya ilişkin, bilgilendirilmeye dayanan ve özgür iradeyle açıklanan rıza.</w:t>
            </w:r>
          </w:p>
        </w:tc>
      </w:tr>
      <w:tr w:rsidR="00B86A99" w:rsidRPr="001111C0" w14:paraId="37634622" w14:textId="77777777" w:rsidTr="00DA73EC">
        <w:tc>
          <w:tcPr>
            <w:tcW w:w="1985" w:type="dxa"/>
            <w:shd w:val="clear" w:color="auto" w:fill="auto"/>
            <w:tcMar>
              <w:top w:w="150" w:type="dxa"/>
              <w:left w:w="150" w:type="dxa"/>
              <w:bottom w:w="150" w:type="dxa"/>
              <w:right w:w="150" w:type="dxa"/>
            </w:tcMar>
            <w:vAlign w:val="center"/>
            <w:hideMark/>
          </w:tcPr>
          <w:p w14:paraId="33E4CFBE" w14:textId="6EB19466"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Anonim</w:t>
            </w:r>
            <w:r w:rsidR="00DA73EC">
              <w:rPr>
                <w:rFonts w:ascii="Raleway" w:eastAsia="Times New Roman" w:hAnsi="Raleway" w:cstheme="minorHAnsi"/>
                <w:b/>
                <w:bCs/>
                <w:sz w:val="18"/>
                <w:szCs w:val="18"/>
                <w:bdr w:val="none" w:sz="0" w:space="0" w:color="auto" w:frame="1"/>
                <w:lang w:eastAsia="tr-TR"/>
              </w:rPr>
              <w:t xml:space="preserve"> </w:t>
            </w:r>
            <w:r w:rsidRPr="001111C0">
              <w:rPr>
                <w:rFonts w:ascii="Raleway" w:eastAsia="Times New Roman" w:hAnsi="Raleway" w:cstheme="minorHAnsi"/>
                <w:b/>
                <w:bCs/>
                <w:sz w:val="18"/>
                <w:szCs w:val="18"/>
                <w:bdr w:val="none" w:sz="0" w:space="0" w:color="auto" w:frame="1"/>
                <w:lang w:eastAsia="tr-TR"/>
              </w:rPr>
              <w:t>hâle getirme</w:t>
            </w:r>
          </w:p>
        </w:tc>
        <w:tc>
          <w:tcPr>
            <w:tcW w:w="8505" w:type="dxa"/>
            <w:shd w:val="clear" w:color="auto" w:fill="auto"/>
            <w:tcMar>
              <w:top w:w="150" w:type="dxa"/>
              <w:left w:w="150" w:type="dxa"/>
              <w:bottom w:w="150" w:type="dxa"/>
              <w:right w:w="150" w:type="dxa"/>
            </w:tcMar>
            <w:vAlign w:val="center"/>
            <w:hideMark/>
          </w:tcPr>
          <w:p w14:paraId="6C0282DD"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Kişisel verilerin, başka verilerle eşleştirilerek dahi hiçbir surette kimliği belirli veya belirlenebilir bir gerçek kişiyle ilişkilendirilemeyecek hâle getirilmesi.</w:t>
            </w:r>
          </w:p>
        </w:tc>
      </w:tr>
      <w:tr w:rsidR="00B86A99" w:rsidRPr="001111C0" w14:paraId="05DA1A7F" w14:textId="77777777" w:rsidTr="00DA73EC">
        <w:tc>
          <w:tcPr>
            <w:tcW w:w="1985" w:type="dxa"/>
            <w:shd w:val="clear" w:color="auto" w:fill="auto"/>
            <w:tcMar>
              <w:top w:w="150" w:type="dxa"/>
              <w:left w:w="150" w:type="dxa"/>
              <w:bottom w:w="150" w:type="dxa"/>
              <w:right w:w="150" w:type="dxa"/>
            </w:tcMar>
            <w:vAlign w:val="center"/>
            <w:hideMark/>
          </w:tcPr>
          <w:p w14:paraId="768644EA" w14:textId="77777777" w:rsidR="000C6C2B" w:rsidRPr="001111C0" w:rsidRDefault="00B86A99" w:rsidP="00405D41">
            <w:pPr>
              <w:tabs>
                <w:tab w:val="left" w:pos="0"/>
              </w:tabs>
              <w:spacing w:after="0" w:line="120" w:lineRule="atLeast"/>
              <w:textAlignment w:val="baseline"/>
              <w:rPr>
                <w:rFonts w:ascii="Raleway" w:eastAsia="Times New Roman" w:hAnsi="Raleway" w:cstheme="minorHAnsi"/>
                <w:b/>
                <w:bCs/>
                <w:sz w:val="18"/>
                <w:szCs w:val="18"/>
                <w:bdr w:val="none" w:sz="0" w:space="0" w:color="auto" w:frame="1"/>
                <w:lang w:eastAsia="tr-TR"/>
              </w:rPr>
            </w:pPr>
            <w:r w:rsidRPr="001111C0">
              <w:rPr>
                <w:rFonts w:ascii="Raleway" w:eastAsia="Times New Roman" w:hAnsi="Raleway" w:cstheme="minorHAnsi"/>
                <w:b/>
                <w:bCs/>
                <w:sz w:val="18"/>
                <w:szCs w:val="18"/>
                <w:bdr w:val="none" w:sz="0" w:space="0" w:color="auto" w:frame="1"/>
                <w:lang w:eastAsia="tr-TR"/>
              </w:rPr>
              <w:t xml:space="preserve">Kişisel Verilerin </w:t>
            </w:r>
          </w:p>
          <w:p w14:paraId="180EB88D"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Silinmesi</w:t>
            </w:r>
          </w:p>
        </w:tc>
        <w:tc>
          <w:tcPr>
            <w:tcW w:w="8505" w:type="dxa"/>
            <w:shd w:val="clear" w:color="auto" w:fill="auto"/>
            <w:tcMar>
              <w:top w:w="150" w:type="dxa"/>
              <w:left w:w="150" w:type="dxa"/>
              <w:bottom w:w="150" w:type="dxa"/>
              <w:right w:w="150" w:type="dxa"/>
            </w:tcMar>
            <w:vAlign w:val="center"/>
            <w:hideMark/>
          </w:tcPr>
          <w:p w14:paraId="07CAB04C"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Kişisel verilerin silinmesi; kişisel verilerin İlgili Kullanıcılar için hiçbir şekilde erişilemez ve tekrar kullanılamaz hale getirilmesi.</w:t>
            </w:r>
          </w:p>
        </w:tc>
      </w:tr>
      <w:tr w:rsidR="00B86A99" w:rsidRPr="001111C0" w14:paraId="52A7D63A" w14:textId="77777777" w:rsidTr="00DA73EC">
        <w:tblPrEx>
          <w:shd w:val="clear" w:color="auto" w:fill="FFFFFF"/>
        </w:tblPrEx>
        <w:trPr>
          <w:trHeight w:val="594"/>
        </w:trPr>
        <w:tc>
          <w:tcPr>
            <w:tcW w:w="1985" w:type="dxa"/>
            <w:shd w:val="clear" w:color="auto" w:fill="auto"/>
            <w:tcMar>
              <w:top w:w="150" w:type="dxa"/>
              <w:left w:w="150" w:type="dxa"/>
              <w:bottom w:w="150" w:type="dxa"/>
              <w:right w:w="150" w:type="dxa"/>
            </w:tcMar>
            <w:vAlign w:val="center"/>
            <w:hideMark/>
          </w:tcPr>
          <w:p w14:paraId="1B37272C" w14:textId="77777777" w:rsidR="000C6C2B" w:rsidRPr="001111C0" w:rsidRDefault="00B86A99" w:rsidP="00405D41">
            <w:pPr>
              <w:tabs>
                <w:tab w:val="left" w:pos="0"/>
              </w:tabs>
              <w:spacing w:after="0" w:line="120" w:lineRule="atLeast"/>
              <w:textAlignment w:val="baseline"/>
              <w:rPr>
                <w:rFonts w:ascii="Raleway" w:eastAsia="Times New Roman" w:hAnsi="Raleway" w:cstheme="minorHAnsi"/>
                <w:b/>
                <w:bCs/>
                <w:sz w:val="18"/>
                <w:szCs w:val="18"/>
                <w:bdr w:val="none" w:sz="0" w:space="0" w:color="auto" w:frame="1"/>
                <w:lang w:eastAsia="tr-TR"/>
              </w:rPr>
            </w:pPr>
            <w:r w:rsidRPr="001111C0">
              <w:rPr>
                <w:rFonts w:ascii="Raleway" w:eastAsia="Times New Roman" w:hAnsi="Raleway" w:cstheme="minorHAnsi"/>
                <w:b/>
                <w:bCs/>
                <w:sz w:val="18"/>
                <w:szCs w:val="18"/>
                <w:bdr w:val="none" w:sz="0" w:space="0" w:color="auto" w:frame="1"/>
                <w:lang w:eastAsia="tr-TR"/>
              </w:rPr>
              <w:t>Kişisel Verilerin Yok</w:t>
            </w:r>
          </w:p>
          <w:p w14:paraId="2DE67CD5"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 xml:space="preserve"> Edilmesi</w:t>
            </w:r>
          </w:p>
        </w:tc>
        <w:tc>
          <w:tcPr>
            <w:tcW w:w="8505" w:type="dxa"/>
            <w:shd w:val="clear" w:color="auto" w:fill="auto"/>
            <w:tcMar>
              <w:top w:w="150" w:type="dxa"/>
              <w:left w:w="150" w:type="dxa"/>
              <w:bottom w:w="150" w:type="dxa"/>
              <w:right w:w="150" w:type="dxa"/>
            </w:tcMar>
            <w:vAlign w:val="center"/>
            <w:hideMark/>
          </w:tcPr>
          <w:p w14:paraId="7E4FB38B"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Kişisel verilerin hiç kimse tarafından hiçbir şekilde erişilemez, geri getirilemez ve tekrar kullanılamaz hale getirilmesi işlemi.</w:t>
            </w:r>
          </w:p>
        </w:tc>
      </w:tr>
      <w:tr w:rsidR="00B86A99" w:rsidRPr="001111C0" w14:paraId="5F5EE74D" w14:textId="77777777" w:rsidTr="00DA73EC">
        <w:tblPrEx>
          <w:shd w:val="clear" w:color="auto" w:fill="FFFFFF"/>
        </w:tblPrEx>
        <w:trPr>
          <w:trHeight w:val="777"/>
        </w:trPr>
        <w:tc>
          <w:tcPr>
            <w:tcW w:w="1985" w:type="dxa"/>
            <w:shd w:val="clear" w:color="auto" w:fill="auto"/>
            <w:tcMar>
              <w:top w:w="150" w:type="dxa"/>
              <w:left w:w="150" w:type="dxa"/>
              <w:bottom w:w="150" w:type="dxa"/>
              <w:right w:w="150" w:type="dxa"/>
            </w:tcMar>
            <w:vAlign w:val="center"/>
            <w:hideMark/>
          </w:tcPr>
          <w:p w14:paraId="0BD25D4B" w14:textId="77777777" w:rsidR="000C6C2B" w:rsidRPr="001111C0" w:rsidRDefault="00B86A99" w:rsidP="00405D41">
            <w:pPr>
              <w:tabs>
                <w:tab w:val="left" w:pos="0"/>
              </w:tabs>
              <w:spacing w:after="0" w:line="120" w:lineRule="atLeast"/>
              <w:textAlignment w:val="baseline"/>
              <w:rPr>
                <w:rFonts w:ascii="Raleway" w:eastAsia="Times New Roman" w:hAnsi="Raleway" w:cstheme="minorHAnsi"/>
                <w:b/>
                <w:bCs/>
                <w:sz w:val="18"/>
                <w:szCs w:val="18"/>
                <w:bdr w:val="none" w:sz="0" w:space="0" w:color="auto" w:frame="1"/>
                <w:lang w:eastAsia="tr-TR"/>
              </w:rPr>
            </w:pPr>
            <w:r w:rsidRPr="001111C0">
              <w:rPr>
                <w:rFonts w:ascii="Raleway" w:eastAsia="Times New Roman" w:hAnsi="Raleway" w:cstheme="minorHAnsi"/>
                <w:b/>
                <w:bCs/>
                <w:sz w:val="18"/>
                <w:szCs w:val="18"/>
                <w:bdr w:val="none" w:sz="0" w:space="0" w:color="auto" w:frame="1"/>
                <w:lang w:eastAsia="tr-TR"/>
              </w:rPr>
              <w:t>Kişisel verilerin</w:t>
            </w:r>
          </w:p>
          <w:p w14:paraId="2051C124"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işlenmesi</w:t>
            </w:r>
          </w:p>
        </w:tc>
        <w:tc>
          <w:tcPr>
            <w:tcW w:w="8505" w:type="dxa"/>
            <w:shd w:val="clear" w:color="auto" w:fill="auto"/>
            <w:tcMar>
              <w:top w:w="150" w:type="dxa"/>
              <w:left w:w="150" w:type="dxa"/>
              <w:bottom w:w="150" w:type="dxa"/>
              <w:right w:w="150" w:type="dxa"/>
            </w:tcMar>
            <w:vAlign w:val="center"/>
            <w:hideMark/>
          </w:tcPr>
          <w:p w14:paraId="7B6B5313"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tc>
      </w:tr>
      <w:tr w:rsidR="00B86A99" w:rsidRPr="001111C0" w14:paraId="01B2A104" w14:textId="77777777" w:rsidTr="00DA73EC">
        <w:tblPrEx>
          <w:shd w:val="clear" w:color="auto" w:fill="FFFFFF"/>
        </w:tblPrEx>
        <w:tc>
          <w:tcPr>
            <w:tcW w:w="1985" w:type="dxa"/>
            <w:shd w:val="clear" w:color="auto" w:fill="auto"/>
            <w:tcMar>
              <w:top w:w="150" w:type="dxa"/>
              <w:left w:w="150" w:type="dxa"/>
              <w:bottom w:w="150" w:type="dxa"/>
              <w:right w:w="150" w:type="dxa"/>
            </w:tcMar>
            <w:vAlign w:val="center"/>
            <w:hideMark/>
          </w:tcPr>
          <w:p w14:paraId="56DC6849"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Veri işleyen</w:t>
            </w:r>
          </w:p>
        </w:tc>
        <w:tc>
          <w:tcPr>
            <w:tcW w:w="8505" w:type="dxa"/>
            <w:shd w:val="clear" w:color="auto" w:fill="auto"/>
            <w:tcMar>
              <w:top w:w="150" w:type="dxa"/>
              <w:left w:w="150" w:type="dxa"/>
              <w:bottom w:w="150" w:type="dxa"/>
              <w:right w:w="150" w:type="dxa"/>
            </w:tcMar>
            <w:vAlign w:val="center"/>
            <w:hideMark/>
          </w:tcPr>
          <w:p w14:paraId="6099A743"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Veri sorumlusunun verdiği yetkiye dayanarak onun adına kişisel verileri işleyen gerçek veya tüzel kişi.</w:t>
            </w:r>
          </w:p>
        </w:tc>
      </w:tr>
      <w:tr w:rsidR="00B86A99" w:rsidRPr="001111C0" w14:paraId="1A629EC3" w14:textId="77777777" w:rsidTr="00DA73EC">
        <w:tblPrEx>
          <w:shd w:val="clear" w:color="auto" w:fill="FFFFFF"/>
        </w:tblPrEx>
        <w:tc>
          <w:tcPr>
            <w:tcW w:w="1985" w:type="dxa"/>
            <w:shd w:val="clear" w:color="auto" w:fill="auto"/>
            <w:tcMar>
              <w:top w:w="150" w:type="dxa"/>
              <w:left w:w="150" w:type="dxa"/>
              <w:bottom w:w="150" w:type="dxa"/>
              <w:right w:w="150" w:type="dxa"/>
            </w:tcMar>
            <w:vAlign w:val="center"/>
            <w:hideMark/>
          </w:tcPr>
          <w:p w14:paraId="3CD7CA9B"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Veri sorumlusu</w:t>
            </w:r>
          </w:p>
        </w:tc>
        <w:tc>
          <w:tcPr>
            <w:tcW w:w="8505" w:type="dxa"/>
            <w:shd w:val="clear" w:color="auto" w:fill="auto"/>
            <w:tcMar>
              <w:top w:w="150" w:type="dxa"/>
              <w:left w:w="150" w:type="dxa"/>
              <w:bottom w:w="150" w:type="dxa"/>
              <w:right w:w="150" w:type="dxa"/>
            </w:tcMar>
            <w:vAlign w:val="center"/>
            <w:hideMark/>
          </w:tcPr>
          <w:p w14:paraId="3D845FF9"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Kişisel verilerin işleme amaçlarını ve vasıtalarını belirleyen, veri kayıt sisteminin kurulmasından ve yönetilmesinden sorumlu olan gerçek veya tüzel kişi.</w:t>
            </w:r>
          </w:p>
        </w:tc>
      </w:tr>
      <w:tr w:rsidR="00B86A99" w:rsidRPr="001111C0" w14:paraId="574D36BF" w14:textId="77777777" w:rsidTr="00DA73EC">
        <w:tblPrEx>
          <w:shd w:val="clear" w:color="auto" w:fill="FFFFFF"/>
        </w:tblPrEx>
        <w:tc>
          <w:tcPr>
            <w:tcW w:w="1985" w:type="dxa"/>
            <w:shd w:val="clear" w:color="auto" w:fill="auto"/>
            <w:tcMar>
              <w:top w:w="150" w:type="dxa"/>
              <w:left w:w="150" w:type="dxa"/>
              <w:bottom w:w="150" w:type="dxa"/>
              <w:right w:w="150" w:type="dxa"/>
            </w:tcMar>
            <w:vAlign w:val="center"/>
            <w:hideMark/>
          </w:tcPr>
          <w:p w14:paraId="5471675F"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lastRenderedPageBreak/>
              <w:t>Özel Nitelikli Kişisel Veri</w:t>
            </w:r>
            <w:r w:rsidRPr="001111C0">
              <w:rPr>
                <w:rFonts w:ascii="Raleway" w:eastAsia="Times New Roman" w:hAnsi="Raleway" w:cstheme="minorHAnsi"/>
                <w:b/>
                <w:bCs/>
                <w:sz w:val="18"/>
                <w:szCs w:val="18"/>
                <w:bdr w:val="none" w:sz="0" w:space="0" w:color="auto" w:frame="1"/>
                <w:lang w:eastAsia="tr-TR"/>
              </w:rPr>
              <w:br/>
              <w:t>(Hassas Veri)</w:t>
            </w:r>
          </w:p>
        </w:tc>
        <w:tc>
          <w:tcPr>
            <w:tcW w:w="8505" w:type="dxa"/>
            <w:shd w:val="clear" w:color="auto" w:fill="auto"/>
            <w:tcMar>
              <w:top w:w="150" w:type="dxa"/>
              <w:left w:w="150" w:type="dxa"/>
              <w:bottom w:w="150" w:type="dxa"/>
              <w:right w:w="150" w:type="dxa"/>
            </w:tcMar>
            <w:vAlign w:val="center"/>
            <w:hideMark/>
          </w:tcPr>
          <w:p w14:paraId="1D977AC2"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w:t>
            </w:r>
          </w:p>
        </w:tc>
      </w:tr>
      <w:tr w:rsidR="00B86A99" w:rsidRPr="001111C0" w14:paraId="65567B27" w14:textId="77777777" w:rsidTr="00DA73EC">
        <w:tblPrEx>
          <w:shd w:val="clear" w:color="auto" w:fill="FFFFFF"/>
        </w:tblPrEx>
        <w:tc>
          <w:tcPr>
            <w:tcW w:w="1985" w:type="dxa"/>
            <w:shd w:val="clear" w:color="auto" w:fill="auto"/>
            <w:tcMar>
              <w:top w:w="150" w:type="dxa"/>
              <w:left w:w="150" w:type="dxa"/>
              <w:bottom w:w="150" w:type="dxa"/>
              <w:right w:w="150" w:type="dxa"/>
            </w:tcMar>
            <w:vAlign w:val="center"/>
            <w:hideMark/>
          </w:tcPr>
          <w:p w14:paraId="483A2829"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Aydınlatma Yükümlülüğü</w:t>
            </w:r>
          </w:p>
        </w:tc>
        <w:tc>
          <w:tcPr>
            <w:tcW w:w="8505" w:type="dxa"/>
            <w:shd w:val="clear" w:color="auto" w:fill="auto"/>
            <w:tcMar>
              <w:top w:w="150" w:type="dxa"/>
              <w:left w:w="150" w:type="dxa"/>
              <w:bottom w:w="150" w:type="dxa"/>
              <w:right w:w="150" w:type="dxa"/>
            </w:tcMar>
            <w:vAlign w:val="center"/>
            <w:hideMark/>
          </w:tcPr>
          <w:p w14:paraId="7A238083"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Kişisel verilerin elde edilmesi sırasında veri sorumlusu veya yetkilendirdiği kişi, ilgili kişilere;</w:t>
            </w:r>
          </w:p>
          <w:p w14:paraId="3F0616B4" w14:textId="77777777" w:rsidR="00B86A99" w:rsidRPr="001111C0" w:rsidRDefault="00B86A99" w:rsidP="00405D41">
            <w:pPr>
              <w:numPr>
                <w:ilvl w:val="0"/>
                <w:numId w:val="10"/>
              </w:numPr>
              <w:tabs>
                <w:tab w:val="clear" w:pos="720"/>
                <w:tab w:val="left" w:pos="0"/>
                <w:tab w:val="num" w:pos="281"/>
              </w:tabs>
              <w:spacing w:after="0" w:line="120" w:lineRule="atLeast"/>
              <w:ind w:left="0" w:firstLine="0"/>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Veri sorumlusunun ve varsa temsilcisinin kimliği,</w:t>
            </w:r>
          </w:p>
          <w:p w14:paraId="67A1CDA2" w14:textId="77777777" w:rsidR="00B86A99" w:rsidRPr="001111C0" w:rsidRDefault="00B86A99" w:rsidP="00405D41">
            <w:pPr>
              <w:numPr>
                <w:ilvl w:val="0"/>
                <w:numId w:val="10"/>
              </w:numPr>
              <w:tabs>
                <w:tab w:val="clear" w:pos="720"/>
                <w:tab w:val="left" w:pos="0"/>
                <w:tab w:val="num" w:pos="281"/>
              </w:tabs>
              <w:spacing w:after="0" w:line="120" w:lineRule="atLeast"/>
              <w:ind w:left="0" w:firstLine="0"/>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Kişisel verilerin hangi amaçla işleneceği,</w:t>
            </w:r>
          </w:p>
          <w:p w14:paraId="455A9C50" w14:textId="77777777" w:rsidR="00B86A99" w:rsidRPr="001111C0" w:rsidRDefault="00B86A99" w:rsidP="00405D41">
            <w:pPr>
              <w:numPr>
                <w:ilvl w:val="0"/>
                <w:numId w:val="10"/>
              </w:numPr>
              <w:tabs>
                <w:tab w:val="clear" w:pos="720"/>
                <w:tab w:val="left" w:pos="0"/>
                <w:tab w:val="num" w:pos="281"/>
              </w:tabs>
              <w:spacing w:after="0" w:line="120" w:lineRule="atLeast"/>
              <w:ind w:left="0" w:firstLine="0"/>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İşlenen kişisel verilerin kimlere ve hangi amaçla aktarılabileceği,</w:t>
            </w:r>
          </w:p>
          <w:p w14:paraId="402B8872" w14:textId="77777777" w:rsidR="00B86A99" w:rsidRPr="001111C0" w:rsidRDefault="00B86A99" w:rsidP="00405D41">
            <w:pPr>
              <w:numPr>
                <w:ilvl w:val="0"/>
                <w:numId w:val="10"/>
              </w:numPr>
              <w:tabs>
                <w:tab w:val="clear" w:pos="720"/>
                <w:tab w:val="left" w:pos="0"/>
                <w:tab w:val="num" w:pos="281"/>
              </w:tabs>
              <w:spacing w:after="0" w:line="120" w:lineRule="atLeast"/>
              <w:ind w:left="0" w:firstLine="0"/>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Kişisel veri toplamanın yöntemi ve hukuki sebebi,</w:t>
            </w:r>
          </w:p>
          <w:p w14:paraId="611E6005" w14:textId="77777777" w:rsidR="00B86A99" w:rsidRPr="001111C0" w:rsidRDefault="00B86A99" w:rsidP="00405D41">
            <w:pPr>
              <w:numPr>
                <w:ilvl w:val="0"/>
                <w:numId w:val="10"/>
              </w:numPr>
              <w:tabs>
                <w:tab w:val="clear" w:pos="720"/>
                <w:tab w:val="left" w:pos="0"/>
                <w:tab w:val="num" w:pos="281"/>
              </w:tabs>
              <w:spacing w:after="0" w:line="120" w:lineRule="atLeast"/>
              <w:ind w:left="0" w:firstLine="0"/>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Kanun’un 11 inci maddesinde sayılan diğer hakları, konusunda bilgi vermek.</w:t>
            </w:r>
          </w:p>
        </w:tc>
      </w:tr>
      <w:tr w:rsidR="00B86A99" w:rsidRPr="001111C0" w14:paraId="74710C3B" w14:textId="77777777" w:rsidTr="00DA73EC">
        <w:tblPrEx>
          <w:shd w:val="clear" w:color="auto" w:fill="FFFFFF"/>
        </w:tblPrEx>
        <w:trPr>
          <w:trHeight w:val="636"/>
        </w:trPr>
        <w:tc>
          <w:tcPr>
            <w:tcW w:w="1985" w:type="dxa"/>
            <w:shd w:val="clear" w:color="auto" w:fill="auto"/>
            <w:tcMar>
              <w:top w:w="150" w:type="dxa"/>
              <w:left w:w="150" w:type="dxa"/>
              <w:bottom w:w="150" w:type="dxa"/>
              <w:right w:w="150" w:type="dxa"/>
            </w:tcMar>
            <w:vAlign w:val="center"/>
            <w:hideMark/>
          </w:tcPr>
          <w:p w14:paraId="41BF711E" w14:textId="77777777" w:rsidR="000C6C2B" w:rsidRPr="001111C0" w:rsidRDefault="00B86A99" w:rsidP="00405D41">
            <w:pPr>
              <w:tabs>
                <w:tab w:val="left" w:pos="0"/>
              </w:tabs>
              <w:spacing w:after="0" w:line="120" w:lineRule="atLeast"/>
              <w:textAlignment w:val="baseline"/>
              <w:rPr>
                <w:rFonts w:ascii="Raleway" w:eastAsia="Times New Roman" w:hAnsi="Raleway" w:cstheme="minorHAnsi"/>
                <w:b/>
                <w:bCs/>
                <w:sz w:val="18"/>
                <w:szCs w:val="18"/>
                <w:bdr w:val="none" w:sz="0" w:space="0" w:color="auto" w:frame="1"/>
                <w:lang w:eastAsia="tr-TR"/>
              </w:rPr>
            </w:pPr>
            <w:r w:rsidRPr="001111C0">
              <w:rPr>
                <w:rFonts w:ascii="Raleway" w:eastAsia="Times New Roman" w:hAnsi="Raleway" w:cstheme="minorHAnsi"/>
                <w:b/>
                <w:bCs/>
                <w:sz w:val="18"/>
                <w:szCs w:val="18"/>
                <w:bdr w:val="none" w:sz="0" w:space="0" w:color="auto" w:frame="1"/>
                <w:lang w:eastAsia="tr-TR"/>
              </w:rPr>
              <w:t xml:space="preserve">Veri Sorumluları Sicil </w:t>
            </w:r>
          </w:p>
          <w:p w14:paraId="68635F97"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Bilgi Sistemi</w:t>
            </w:r>
          </w:p>
        </w:tc>
        <w:tc>
          <w:tcPr>
            <w:tcW w:w="8505" w:type="dxa"/>
            <w:shd w:val="clear" w:color="auto" w:fill="auto"/>
            <w:tcMar>
              <w:top w:w="150" w:type="dxa"/>
              <w:left w:w="150" w:type="dxa"/>
              <w:bottom w:w="150" w:type="dxa"/>
              <w:right w:w="150" w:type="dxa"/>
            </w:tcMar>
            <w:vAlign w:val="center"/>
            <w:hideMark/>
          </w:tcPr>
          <w:p w14:paraId="47571FF0"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Veri sorumlularının Sicile başvuruda ve Sicile ilişkin ilgili diğer işlemlerde kullanacakları, internet üzerinden erişilebilen, Başkanlık tarafından oluşturulan ve yönetilen bilişim sistemi</w:t>
            </w:r>
          </w:p>
        </w:tc>
      </w:tr>
      <w:tr w:rsidR="00B86A99" w:rsidRPr="001111C0" w14:paraId="72D24263" w14:textId="77777777" w:rsidTr="00DA73EC">
        <w:tblPrEx>
          <w:shd w:val="clear" w:color="auto" w:fill="FFFFFF"/>
        </w:tblPrEx>
        <w:trPr>
          <w:trHeight w:val="110"/>
        </w:trPr>
        <w:tc>
          <w:tcPr>
            <w:tcW w:w="1985" w:type="dxa"/>
            <w:shd w:val="clear" w:color="auto" w:fill="auto"/>
            <w:tcMar>
              <w:top w:w="150" w:type="dxa"/>
              <w:left w:w="150" w:type="dxa"/>
              <w:bottom w:w="150" w:type="dxa"/>
              <w:right w:w="150" w:type="dxa"/>
            </w:tcMar>
            <w:vAlign w:val="center"/>
            <w:hideMark/>
          </w:tcPr>
          <w:p w14:paraId="2FEF2FAB"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Veri Kayıt Sistemi</w:t>
            </w:r>
          </w:p>
        </w:tc>
        <w:tc>
          <w:tcPr>
            <w:tcW w:w="8505" w:type="dxa"/>
            <w:shd w:val="clear" w:color="auto" w:fill="auto"/>
            <w:tcMar>
              <w:top w:w="150" w:type="dxa"/>
              <w:left w:w="150" w:type="dxa"/>
              <w:bottom w:w="150" w:type="dxa"/>
              <w:right w:w="150" w:type="dxa"/>
            </w:tcMar>
            <w:vAlign w:val="center"/>
            <w:hideMark/>
          </w:tcPr>
          <w:p w14:paraId="06046CE5"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Kişisel verilerin belirli kriterlere göre yapılandırılarak işlendiği kayıt sistemi.</w:t>
            </w:r>
          </w:p>
        </w:tc>
      </w:tr>
      <w:tr w:rsidR="00B86A99" w:rsidRPr="001111C0" w14:paraId="6F99AAAE" w14:textId="77777777" w:rsidTr="00DA73EC">
        <w:tblPrEx>
          <w:shd w:val="clear" w:color="auto" w:fill="FFFFFF"/>
        </w:tblPrEx>
        <w:trPr>
          <w:trHeight w:val="1010"/>
        </w:trPr>
        <w:tc>
          <w:tcPr>
            <w:tcW w:w="1985" w:type="dxa"/>
            <w:shd w:val="clear" w:color="auto" w:fill="auto"/>
            <w:tcMar>
              <w:top w:w="150" w:type="dxa"/>
              <w:left w:w="150" w:type="dxa"/>
              <w:bottom w:w="150" w:type="dxa"/>
              <w:right w:w="150" w:type="dxa"/>
            </w:tcMar>
            <w:vAlign w:val="center"/>
            <w:hideMark/>
          </w:tcPr>
          <w:p w14:paraId="0749CED2" w14:textId="77777777" w:rsidR="000C6C2B" w:rsidRPr="001111C0" w:rsidRDefault="00B86A99" w:rsidP="00405D41">
            <w:pPr>
              <w:tabs>
                <w:tab w:val="left" w:pos="0"/>
              </w:tabs>
              <w:spacing w:after="0" w:line="120" w:lineRule="atLeast"/>
              <w:textAlignment w:val="baseline"/>
              <w:rPr>
                <w:rFonts w:ascii="Raleway" w:eastAsia="Times New Roman" w:hAnsi="Raleway" w:cstheme="minorHAnsi"/>
                <w:b/>
                <w:bCs/>
                <w:sz w:val="18"/>
                <w:szCs w:val="18"/>
                <w:bdr w:val="none" w:sz="0" w:space="0" w:color="auto" w:frame="1"/>
                <w:lang w:eastAsia="tr-TR"/>
              </w:rPr>
            </w:pPr>
            <w:r w:rsidRPr="001111C0">
              <w:rPr>
                <w:rFonts w:ascii="Raleway" w:eastAsia="Times New Roman" w:hAnsi="Raleway" w:cstheme="minorHAnsi"/>
                <w:b/>
                <w:bCs/>
                <w:sz w:val="18"/>
                <w:szCs w:val="18"/>
                <w:bdr w:val="none" w:sz="0" w:space="0" w:color="auto" w:frame="1"/>
                <w:lang w:eastAsia="tr-TR"/>
              </w:rPr>
              <w:t>Kişisel Veri İşleme</w:t>
            </w:r>
          </w:p>
          <w:p w14:paraId="359015B2"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Envanteri</w:t>
            </w:r>
          </w:p>
        </w:tc>
        <w:tc>
          <w:tcPr>
            <w:tcW w:w="8505" w:type="dxa"/>
            <w:shd w:val="clear" w:color="auto" w:fill="auto"/>
            <w:tcMar>
              <w:top w:w="150" w:type="dxa"/>
              <w:left w:w="150" w:type="dxa"/>
              <w:bottom w:w="150" w:type="dxa"/>
              <w:right w:w="150" w:type="dxa"/>
            </w:tcMar>
            <w:vAlign w:val="center"/>
            <w:hideMark/>
          </w:tcPr>
          <w:p w14:paraId="739D2B79"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Veri sorumlularının iş süreçlerine bağlı olarak gerçekleştirmekte oldukları kişisel verileri işleme faaliyetlerini; kişisel verileri işleme amaçları, veri kategorisi, aktarılan alıcı grubu ve veri konusu kişi grubuyla ilişkilendirerek oluşturdukları v</w:t>
            </w:r>
            <w:r w:rsidR="003E594D" w:rsidRPr="001111C0">
              <w:rPr>
                <w:rFonts w:ascii="Raleway" w:eastAsia="Times New Roman" w:hAnsi="Raleway" w:cstheme="minorHAnsi"/>
                <w:sz w:val="18"/>
                <w:szCs w:val="18"/>
                <w:lang w:eastAsia="tr-TR"/>
              </w:rPr>
              <w:t>e kişisel verilerin işlenme sebebine ilişkin saklama süresin</w:t>
            </w:r>
            <w:r w:rsidRPr="001111C0">
              <w:rPr>
                <w:rFonts w:ascii="Raleway" w:eastAsia="Times New Roman" w:hAnsi="Raleway" w:cstheme="minorHAnsi"/>
                <w:sz w:val="18"/>
                <w:szCs w:val="18"/>
                <w:lang w:eastAsia="tr-TR"/>
              </w:rPr>
              <w:t>i, yabancı ülkelere aktarımı öngörülen kişisel verileri ve veri güvenliğine ilişkin alınan tedbirleri açıklayarak detaylandırdıkları envanter.</w:t>
            </w:r>
          </w:p>
        </w:tc>
      </w:tr>
      <w:tr w:rsidR="00B86A99" w:rsidRPr="001111C0" w14:paraId="54BC5668" w14:textId="77777777" w:rsidTr="00DA73EC">
        <w:tblPrEx>
          <w:shd w:val="clear" w:color="auto" w:fill="FFFFFF"/>
        </w:tblPrEx>
        <w:trPr>
          <w:trHeight w:val="209"/>
        </w:trPr>
        <w:tc>
          <w:tcPr>
            <w:tcW w:w="1985" w:type="dxa"/>
            <w:shd w:val="clear" w:color="auto" w:fill="auto"/>
            <w:tcMar>
              <w:top w:w="150" w:type="dxa"/>
              <w:left w:w="150" w:type="dxa"/>
              <w:bottom w:w="150" w:type="dxa"/>
              <w:right w:w="150" w:type="dxa"/>
            </w:tcMar>
            <w:vAlign w:val="center"/>
            <w:hideMark/>
          </w:tcPr>
          <w:p w14:paraId="7535BA70"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Politika</w:t>
            </w:r>
          </w:p>
        </w:tc>
        <w:tc>
          <w:tcPr>
            <w:tcW w:w="8505" w:type="dxa"/>
            <w:shd w:val="clear" w:color="auto" w:fill="auto"/>
            <w:tcMar>
              <w:top w:w="150" w:type="dxa"/>
              <w:left w:w="150" w:type="dxa"/>
              <w:bottom w:w="150" w:type="dxa"/>
              <w:right w:w="150" w:type="dxa"/>
            </w:tcMar>
            <w:vAlign w:val="center"/>
            <w:hideMark/>
          </w:tcPr>
          <w:p w14:paraId="293E43D0"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Kişisel Verileri Saklama ve İmha Politikası</w:t>
            </w:r>
          </w:p>
        </w:tc>
      </w:tr>
      <w:tr w:rsidR="00B86A99" w:rsidRPr="001111C0" w14:paraId="1B177165" w14:textId="77777777" w:rsidTr="00DA73EC">
        <w:tblPrEx>
          <w:shd w:val="clear" w:color="auto" w:fill="FFFFFF"/>
        </w:tblPrEx>
        <w:trPr>
          <w:trHeight w:val="103"/>
        </w:trPr>
        <w:tc>
          <w:tcPr>
            <w:tcW w:w="1985" w:type="dxa"/>
            <w:shd w:val="clear" w:color="auto" w:fill="auto"/>
            <w:tcMar>
              <w:top w:w="150" w:type="dxa"/>
              <w:left w:w="150" w:type="dxa"/>
              <w:bottom w:w="150" w:type="dxa"/>
              <w:right w:w="150" w:type="dxa"/>
            </w:tcMar>
            <w:vAlign w:val="center"/>
            <w:hideMark/>
          </w:tcPr>
          <w:p w14:paraId="584BB76F"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İmha</w:t>
            </w:r>
          </w:p>
        </w:tc>
        <w:tc>
          <w:tcPr>
            <w:tcW w:w="8505" w:type="dxa"/>
            <w:shd w:val="clear" w:color="auto" w:fill="auto"/>
            <w:tcMar>
              <w:top w:w="150" w:type="dxa"/>
              <w:left w:w="150" w:type="dxa"/>
              <w:bottom w:w="150" w:type="dxa"/>
              <w:right w:w="150" w:type="dxa"/>
            </w:tcMar>
            <w:vAlign w:val="center"/>
            <w:hideMark/>
          </w:tcPr>
          <w:p w14:paraId="6BC90D7D"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Kişisel verilerin silinmesi, yok edilmesi veya anonim hale getirilmesi.</w:t>
            </w:r>
          </w:p>
        </w:tc>
      </w:tr>
      <w:tr w:rsidR="00B86A99" w:rsidRPr="001111C0" w14:paraId="1C52B21A" w14:textId="77777777" w:rsidTr="00DA73EC">
        <w:tblPrEx>
          <w:shd w:val="clear" w:color="auto" w:fill="FFFFFF"/>
        </w:tblPrEx>
        <w:trPr>
          <w:trHeight w:val="166"/>
        </w:trPr>
        <w:tc>
          <w:tcPr>
            <w:tcW w:w="1985" w:type="dxa"/>
            <w:shd w:val="clear" w:color="auto" w:fill="auto"/>
            <w:tcMar>
              <w:top w:w="150" w:type="dxa"/>
              <w:left w:w="150" w:type="dxa"/>
              <w:bottom w:w="150" w:type="dxa"/>
              <w:right w:w="150" w:type="dxa"/>
            </w:tcMar>
            <w:vAlign w:val="center"/>
            <w:hideMark/>
          </w:tcPr>
          <w:p w14:paraId="6D65E244"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Kayıt Ortamı</w:t>
            </w:r>
          </w:p>
        </w:tc>
        <w:tc>
          <w:tcPr>
            <w:tcW w:w="8505" w:type="dxa"/>
            <w:shd w:val="clear" w:color="auto" w:fill="auto"/>
            <w:tcMar>
              <w:top w:w="150" w:type="dxa"/>
              <w:left w:w="150" w:type="dxa"/>
              <w:bottom w:w="150" w:type="dxa"/>
              <w:right w:w="150" w:type="dxa"/>
            </w:tcMar>
            <w:vAlign w:val="center"/>
            <w:hideMark/>
          </w:tcPr>
          <w:p w14:paraId="78A63BD7" w14:textId="77777777" w:rsidR="00B86A99" w:rsidRPr="001111C0" w:rsidRDefault="00B86A99" w:rsidP="00405D41">
            <w:pPr>
              <w:tabs>
                <w:tab w:val="left" w:pos="0"/>
              </w:tabs>
              <w:spacing w:after="0" w:line="120" w:lineRule="atLeast"/>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Tamamen veya kısmen otomatik olan ya da herhangi bir veri kayıt sisteminin parçası olmak kaydıyla otomatik olmayan yollarla işlenen kişisel verilerin bulunduğu her türlü ortam.</w:t>
            </w:r>
          </w:p>
        </w:tc>
      </w:tr>
    </w:tbl>
    <w:p w14:paraId="2B8740D3" w14:textId="77777777" w:rsidR="00074D55" w:rsidRPr="001111C0" w:rsidRDefault="00074D55" w:rsidP="00405D41">
      <w:pPr>
        <w:shd w:val="clear" w:color="auto" w:fill="FFFFFF"/>
        <w:tabs>
          <w:tab w:val="left" w:pos="0"/>
        </w:tabs>
        <w:spacing w:after="0" w:line="120" w:lineRule="atLeast"/>
        <w:jc w:val="both"/>
        <w:textAlignment w:val="baseline"/>
        <w:outlineLvl w:val="2"/>
        <w:rPr>
          <w:rFonts w:ascii="Raleway" w:eastAsia="Times New Roman" w:hAnsi="Raleway" w:cstheme="minorHAnsi"/>
          <w:b/>
          <w:bCs/>
          <w:color w:val="0393AF"/>
          <w:sz w:val="18"/>
          <w:szCs w:val="18"/>
          <w:lang w:eastAsia="tr-TR"/>
        </w:rPr>
      </w:pPr>
    </w:p>
    <w:p w14:paraId="7ECEAD06" w14:textId="77777777" w:rsidR="00B86A99" w:rsidRPr="00DA73EC" w:rsidRDefault="007D19AD" w:rsidP="00405D41">
      <w:pPr>
        <w:pStyle w:val="ListeParagraf"/>
        <w:numPr>
          <w:ilvl w:val="0"/>
          <w:numId w:val="30"/>
        </w:numPr>
        <w:shd w:val="clear" w:color="auto" w:fill="FFFFFF"/>
        <w:tabs>
          <w:tab w:val="left" w:pos="0"/>
        </w:tabs>
        <w:spacing w:after="0" w:line="120" w:lineRule="atLeast"/>
        <w:ind w:left="0" w:firstLine="0"/>
        <w:jc w:val="both"/>
        <w:textAlignment w:val="baseline"/>
        <w:outlineLvl w:val="2"/>
        <w:rPr>
          <w:rFonts w:ascii="Raleway" w:eastAsia="Times New Roman" w:hAnsi="Raleway" w:cstheme="minorHAnsi"/>
          <w:b/>
          <w:bCs/>
          <w:lang w:eastAsia="tr-TR"/>
        </w:rPr>
      </w:pPr>
      <w:r w:rsidRPr="00DA73EC">
        <w:rPr>
          <w:rFonts w:ascii="Raleway" w:eastAsia="Times New Roman" w:hAnsi="Raleway" w:cstheme="minorHAnsi"/>
          <w:b/>
          <w:bCs/>
          <w:lang w:eastAsia="tr-TR"/>
        </w:rPr>
        <w:t>ULUSAL KANUNLARIN UYGULANMASI</w:t>
      </w:r>
    </w:p>
    <w:p w14:paraId="59D0BF3B" w14:textId="77777777" w:rsidR="007D19AD" w:rsidRPr="001111C0" w:rsidRDefault="007D19AD" w:rsidP="00405D41">
      <w:pPr>
        <w:shd w:val="clear" w:color="auto" w:fill="FFFFFF"/>
        <w:tabs>
          <w:tab w:val="left" w:pos="0"/>
        </w:tabs>
        <w:spacing w:after="0" w:line="270" w:lineRule="atLeast"/>
        <w:jc w:val="both"/>
        <w:textAlignment w:val="baseline"/>
        <w:rPr>
          <w:rFonts w:ascii="Raleway" w:eastAsia="Times New Roman" w:hAnsi="Raleway" w:cstheme="minorHAnsi"/>
          <w:sz w:val="18"/>
          <w:szCs w:val="18"/>
          <w:lang w:eastAsia="tr-TR"/>
        </w:rPr>
      </w:pPr>
    </w:p>
    <w:p w14:paraId="3845249C" w14:textId="77777777" w:rsidR="00B86A99" w:rsidRPr="001111C0" w:rsidRDefault="00B86A99" w:rsidP="00405D41">
      <w:pPr>
        <w:shd w:val="clear" w:color="auto" w:fill="FFFFFF"/>
        <w:tabs>
          <w:tab w:val="left" w:pos="0"/>
        </w:tabs>
        <w:spacing w:after="0" w:line="270" w:lineRule="atLeast"/>
        <w:jc w:val="both"/>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İşbu Politika</w:t>
      </w:r>
      <w:r w:rsidR="007116E7" w:rsidRPr="001111C0">
        <w:rPr>
          <w:rFonts w:ascii="Raleway" w:eastAsia="Times New Roman" w:hAnsi="Raleway" w:cstheme="minorHAnsi"/>
          <w:sz w:val="18"/>
          <w:szCs w:val="18"/>
          <w:lang w:eastAsia="tr-TR"/>
        </w:rPr>
        <w:t xml:space="preserve">; </w:t>
      </w:r>
      <w:r w:rsidRPr="001111C0">
        <w:rPr>
          <w:rFonts w:ascii="Raleway" w:eastAsia="Times New Roman" w:hAnsi="Raleway" w:cstheme="minorHAnsi"/>
          <w:sz w:val="18"/>
          <w:szCs w:val="18"/>
          <w:lang w:eastAsia="tr-TR"/>
        </w:rPr>
        <w:t xml:space="preserve"> gerek ulusal kanunları gerekse uluslararası olarak kabul görmüş kişisel veri işleme ve veri gizliliği ilkelerini kapsamaktadır. Ulusal veri işleme ve veri gizliliği kanunları esas olup; işbu Politika ile uluslararası olarak kabul görmüş kişisel veri işleme ve veri gizliliği k</w:t>
      </w:r>
      <w:r w:rsidR="007D19AD" w:rsidRPr="001111C0">
        <w:rPr>
          <w:rFonts w:ascii="Raleway" w:eastAsia="Times New Roman" w:hAnsi="Raleway" w:cstheme="minorHAnsi"/>
          <w:sz w:val="18"/>
          <w:szCs w:val="18"/>
          <w:lang w:eastAsia="tr-TR"/>
        </w:rPr>
        <w:t>anunlarının çelişmesi durumunda</w:t>
      </w:r>
      <w:r w:rsidRPr="001111C0">
        <w:rPr>
          <w:rFonts w:ascii="Raleway" w:eastAsia="Times New Roman" w:hAnsi="Raleway" w:cstheme="minorHAnsi"/>
          <w:sz w:val="18"/>
          <w:szCs w:val="18"/>
          <w:lang w:eastAsia="tr-TR"/>
        </w:rPr>
        <w:t xml:space="preserve"> ilgili ulusal kanun önce gelecektir.</w:t>
      </w:r>
    </w:p>
    <w:p w14:paraId="4F9A36E8" w14:textId="77777777" w:rsidR="00074D55" w:rsidRPr="001111C0" w:rsidRDefault="00074D55" w:rsidP="00405D41">
      <w:pPr>
        <w:shd w:val="clear" w:color="auto" w:fill="FFFFFF"/>
        <w:tabs>
          <w:tab w:val="left" w:pos="0"/>
        </w:tabs>
        <w:spacing w:after="0" w:line="225" w:lineRule="atLeast"/>
        <w:jc w:val="both"/>
        <w:textAlignment w:val="baseline"/>
        <w:outlineLvl w:val="2"/>
        <w:rPr>
          <w:rFonts w:ascii="Raleway" w:eastAsia="Times New Roman" w:hAnsi="Raleway" w:cstheme="minorHAnsi"/>
          <w:b/>
          <w:bCs/>
          <w:sz w:val="18"/>
          <w:szCs w:val="18"/>
          <w:lang w:eastAsia="tr-TR"/>
        </w:rPr>
      </w:pPr>
    </w:p>
    <w:p w14:paraId="6A3951FF" w14:textId="12B052DB" w:rsidR="00B86A99" w:rsidRDefault="007D19AD" w:rsidP="00405D41">
      <w:pPr>
        <w:pStyle w:val="ListeParagraf"/>
        <w:numPr>
          <w:ilvl w:val="0"/>
          <w:numId w:val="30"/>
        </w:numPr>
        <w:shd w:val="clear" w:color="auto" w:fill="FFFFFF"/>
        <w:tabs>
          <w:tab w:val="left" w:pos="0"/>
        </w:tabs>
        <w:spacing w:after="0" w:line="225" w:lineRule="atLeast"/>
        <w:ind w:left="0" w:firstLine="0"/>
        <w:jc w:val="both"/>
        <w:textAlignment w:val="baseline"/>
        <w:outlineLvl w:val="2"/>
        <w:rPr>
          <w:rFonts w:ascii="Raleway" w:eastAsia="Times New Roman" w:hAnsi="Raleway" w:cstheme="minorHAnsi"/>
          <w:b/>
          <w:bCs/>
          <w:lang w:eastAsia="tr-TR"/>
        </w:rPr>
      </w:pPr>
      <w:r w:rsidRPr="00DA73EC">
        <w:rPr>
          <w:rFonts w:ascii="Raleway" w:eastAsia="Times New Roman" w:hAnsi="Raleway" w:cstheme="minorHAnsi"/>
          <w:b/>
          <w:bCs/>
          <w:lang w:eastAsia="tr-TR"/>
        </w:rPr>
        <w:t>KAYIT ORTAMLARI</w:t>
      </w:r>
    </w:p>
    <w:p w14:paraId="11674479" w14:textId="77777777" w:rsidR="00DA73EC" w:rsidRPr="00DA73EC" w:rsidRDefault="00DA73EC" w:rsidP="00405D41">
      <w:pPr>
        <w:pStyle w:val="ListeParagraf"/>
        <w:shd w:val="clear" w:color="auto" w:fill="FFFFFF"/>
        <w:tabs>
          <w:tab w:val="left" w:pos="0"/>
        </w:tabs>
        <w:spacing w:after="0" w:line="225" w:lineRule="atLeast"/>
        <w:jc w:val="both"/>
        <w:textAlignment w:val="baseline"/>
        <w:outlineLvl w:val="2"/>
        <w:rPr>
          <w:rFonts w:ascii="Raleway" w:eastAsia="Times New Roman" w:hAnsi="Raleway" w:cstheme="minorHAnsi"/>
          <w:b/>
          <w:bCs/>
          <w:lang w:eastAsia="tr-TR"/>
        </w:rPr>
      </w:pPr>
    </w:p>
    <w:p w14:paraId="340B9D2C" w14:textId="335CC49A" w:rsidR="00B86A99" w:rsidRDefault="00C059D3" w:rsidP="00405D41">
      <w:pPr>
        <w:shd w:val="clear" w:color="auto" w:fill="FFFFFF"/>
        <w:tabs>
          <w:tab w:val="left" w:pos="0"/>
        </w:tabs>
        <w:spacing w:after="0" w:line="270" w:lineRule="atLeast"/>
        <w:jc w:val="both"/>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 xml:space="preserve">Kişisel veriler, </w:t>
      </w:r>
      <w:r w:rsidR="00555797">
        <w:rPr>
          <w:rFonts w:ascii="Raleway" w:eastAsia="Times New Roman" w:hAnsi="Raleway" w:cstheme="minorHAnsi"/>
          <w:sz w:val="18"/>
          <w:szCs w:val="18"/>
          <w:lang w:eastAsia="tr-TR"/>
        </w:rPr>
        <w:t>Boltas</w:t>
      </w:r>
      <w:r w:rsidR="00832596" w:rsidRPr="001111C0">
        <w:rPr>
          <w:rFonts w:ascii="Raleway" w:eastAsia="Times New Roman" w:hAnsi="Raleway" w:cstheme="minorHAnsi"/>
          <w:sz w:val="18"/>
          <w:szCs w:val="18"/>
          <w:lang w:eastAsia="tr-TR"/>
        </w:rPr>
        <w:t xml:space="preserve"> tarafından</w:t>
      </w:r>
      <w:r w:rsidR="00B86A99" w:rsidRPr="001111C0">
        <w:rPr>
          <w:rFonts w:ascii="Raleway" w:eastAsia="Times New Roman" w:hAnsi="Raleway" w:cstheme="minorHAnsi"/>
          <w:sz w:val="18"/>
          <w:szCs w:val="18"/>
          <w:lang w:eastAsia="tr-TR"/>
        </w:rPr>
        <w:t xml:space="preserve"> aşağıda listelenen ortamlarda kanunlara uygun olarak güvenli bir şekilde saklanır.</w:t>
      </w:r>
    </w:p>
    <w:p w14:paraId="2F9ADA59" w14:textId="77777777" w:rsidR="00DA73EC" w:rsidRDefault="00DA73EC" w:rsidP="00405D41">
      <w:pPr>
        <w:shd w:val="clear" w:color="auto" w:fill="FFFFFF"/>
        <w:tabs>
          <w:tab w:val="left" w:pos="0"/>
        </w:tabs>
        <w:spacing w:after="0" w:line="270" w:lineRule="atLeast"/>
        <w:jc w:val="both"/>
        <w:textAlignment w:val="baseline"/>
        <w:rPr>
          <w:rFonts w:ascii="Raleway" w:eastAsia="Times New Roman" w:hAnsi="Raleway" w:cstheme="minorHAnsi"/>
          <w:sz w:val="18"/>
          <w:szCs w:val="18"/>
          <w:lang w:eastAsia="tr-TR"/>
        </w:rPr>
      </w:pPr>
    </w:p>
    <w:tbl>
      <w:tblPr>
        <w:tblW w:w="10640" w:type="dxa"/>
        <w:tblBorders>
          <w:bottom w:val="single" w:sz="4" w:space="0" w:color="7F7F7F" w:themeColor="text1" w:themeTint="80"/>
          <w:insideH w:val="single" w:sz="4" w:space="0" w:color="7F7F7F" w:themeColor="text1" w:themeTint="80"/>
          <w:insideV w:val="single" w:sz="4" w:space="0" w:color="7F7F7F" w:themeColor="text1" w:themeTint="80"/>
        </w:tblBorders>
        <w:shd w:val="clear" w:color="auto" w:fill="FFFFFF" w:themeFill="background1"/>
        <w:tblCellMar>
          <w:left w:w="0" w:type="dxa"/>
          <w:right w:w="0" w:type="dxa"/>
        </w:tblCellMar>
        <w:tblLook w:val="04A0" w:firstRow="1" w:lastRow="0" w:firstColumn="1" w:lastColumn="0" w:noHBand="0" w:noVBand="1"/>
      </w:tblPr>
      <w:tblGrid>
        <w:gridCol w:w="5320"/>
        <w:gridCol w:w="5320"/>
      </w:tblGrid>
      <w:tr w:rsidR="00E45461" w:rsidRPr="001111C0" w14:paraId="0D35B263" w14:textId="77777777" w:rsidTr="004A643C">
        <w:tc>
          <w:tcPr>
            <w:tcW w:w="5320" w:type="dxa"/>
            <w:shd w:val="clear" w:color="auto" w:fill="FFFFFF" w:themeFill="background1"/>
            <w:tcMar>
              <w:top w:w="150" w:type="dxa"/>
              <w:left w:w="150" w:type="dxa"/>
              <w:bottom w:w="150" w:type="dxa"/>
              <w:right w:w="150" w:type="dxa"/>
            </w:tcMar>
            <w:vAlign w:val="center"/>
            <w:hideMark/>
          </w:tcPr>
          <w:p w14:paraId="64DC1B69" w14:textId="3332D0B1" w:rsidR="00E45461" w:rsidRPr="00DA73EC" w:rsidRDefault="00E45461" w:rsidP="00405D41">
            <w:pPr>
              <w:shd w:val="clear" w:color="auto" w:fill="FFFFFF"/>
              <w:tabs>
                <w:tab w:val="left" w:pos="0"/>
              </w:tabs>
              <w:spacing w:after="0" w:line="225" w:lineRule="atLeast"/>
              <w:textAlignment w:val="baseline"/>
              <w:outlineLvl w:val="2"/>
              <w:rPr>
                <w:rFonts w:ascii="Raleway" w:eastAsia="Times New Roman" w:hAnsi="Raleway" w:cstheme="minorHAnsi"/>
                <w:b/>
                <w:sz w:val="18"/>
                <w:szCs w:val="18"/>
                <w:lang w:eastAsia="tr-TR"/>
              </w:rPr>
            </w:pPr>
            <w:r w:rsidRPr="00DA73EC">
              <w:rPr>
                <w:rFonts w:ascii="Raleway" w:eastAsia="Times New Roman" w:hAnsi="Raleway" w:cstheme="minorHAnsi"/>
                <w:b/>
                <w:sz w:val="18"/>
                <w:szCs w:val="18"/>
                <w:lang w:eastAsia="tr-TR"/>
              </w:rPr>
              <w:t>Elektronik Ortamlar</w:t>
            </w:r>
          </w:p>
        </w:tc>
        <w:tc>
          <w:tcPr>
            <w:tcW w:w="5320" w:type="dxa"/>
            <w:shd w:val="clear" w:color="auto" w:fill="FFFFFF" w:themeFill="background1"/>
            <w:tcMar>
              <w:top w:w="150" w:type="dxa"/>
              <w:left w:w="150" w:type="dxa"/>
              <w:bottom w:w="150" w:type="dxa"/>
              <w:right w:w="150" w:type="dxa"/>
            </w:tcMar>
            <w:vAlign w:val="center"/>
            <w:hideMark/>
          </w:tcPr>
          <w:p w14:paraId="6B1484C0" w14:textId="77777777" w:rsidR="00E45461" w:rsidRPr="00DA73EC" w:rsidRDefault="00E45461" w:rsidP="00405D41">
            <w:pPr>
              <w:shd w:val="clear" w:color="auto" w:fill="FFFFFF"/>
              <w:tabs>
                <w:tab w:val="left" w:pos="0"/>
              </w:tabs>
              <w:spacing w:after="0" w:line="225" w:lineRule="atLeast"/>
              <w:textAlignment w:val="baseline"/>
              <w:outlineLvl w:val="2"/>
              <w:rPr>
                <w:rFonts w:ascii="Raleway" w:eastAsia="Times New Roman" w:hAnsi="Raleway" w:cstheme="minorHAnsi"/>
                <w:b/>
                <w:sz w:val="18"/>
                <w:szCs w:val="18"/>
                <w:lang w:eastAsia="tr-TR"/>
              </w:rPr>
            </w:pPr>
            <w:r w:rsidRPr="00DA73EC">
              <w:rPr>
                <w:rFonts w:ascii="Raleway" w:eastAsia="Times New Roman" w:hAnsi="Raleway" w:cstheme="minorHAnsi"/>
                <w:b/>
                <w:sz w:val="18"/>
                <w:szCs w:val="18"/>
                <w:lang w:eastAsia="tr-TR"/>
              </w:rPr>
              <w:t>Elektronik Olmayan Ortamlar</w:t>
            </w:r>
          </w:p>
        </w:tc>
      </w:tr>
      <w:tr w:rsidR="00E45461" w:rsidRPr="001111C0" w14:paraId="4ACA371F" w14:textId="77777777" w:rsidTr="004A643C">
        <w:trPr>
          <w:trHeight w:val="2738"/>
        </w:trPr>
        <w:tc>
          <w:tcPr>
            <w:tcW w:w="5320" w:type="dxa"/>
            <w:shd w:val="clear" w:color="auto" w:fill="FFFFFF" w:themeFill="background1"/>
            <w:tcMar>
              <w:top w:w="150" w:type="dxa"/>
              <w:left w:w="150" w:type="dxa"/>
              <w:bottom w:w="150" w:type="dxa"/>
              <w:right w:w="150" w:type="dxa"/>
            </w:tcMar>
            <w:vAlign w:val="center"/>
            <w:hideMark/>
          </w:tcPr>
          <w:p w14:paraId="60094486" w14:textId="4F908DAF" w:rsidR="00E45461" w:rsidRPr="00DA73EC" w:rsidRDefault="00E45461" w:rsidP="00405D41">
            <w:pPr>
              <w:numPr>
                <w:ilvl w:val="0"/>
                <w:numId w:val="11"/>
              </w:numPr>
              <w:shd w:val="clear" w:color="auto" w:fill="FFFFFF"/>
              <w:tabs>
                <w:tab w:val="clear" w:pos="720"/>
                <w:tab w:val="left" w:pos="0"/>
                <w:tab w:val="num" w:pos="276"/>
              </w:tabs>
              <w:spacing w:after="0" w:line="225" w:lineRule="atLeast"/>
              <w:ind w:left="417" w:hanging="417"/>
              <w:textAlignment w:val="baseline"/>
              <w:outlineLvl w:val="2"/>
              <w:rPr>
                <w:rFonts w:ascii="Raleway" w:eastAsia="Times New Roman" w:hAnsi="Raleway" w:cstheme="minorHAnsi"/>
                <w:bCs/>
                <w:sz w:val="18"/>
                <w:szCs w:val="18"/>
                <w:lang w:eastAsia="tr-TR"/>
              </w:rPr>
            </w:pPr>
            <w:r w:rsidRPr="001111C0">
              <w:rPr>
                <w:rFonts w:ascii="Raleway" w:eastAsia="Times New Roman" w:hAnsi="Raleway" w:cstheme="minorHAnsi"/>
                <w:bCs/>
                <w:sz w:val="18"/>
                <w:szCs w:val="18"/>
                <w:lang w:eastAsia="tr-TR"/>
              </w:rPr>
              <w:t xml:space="preserve">Sunucular </w:t>
            </w:r>
            <w:r w:rsidRPr="00DA73EC">
              <w:rPr>
                <w:rFonts w:ascii="Raleway" w:eastAsia="Times New Roman" w:hAnsi="Raleway" w:cstheme="minorHAnsi"/>
                <w:bCs/>
                <w:sz w:val="18"/>
                <w:szCs w:val="18"/>
                <w:lang w:eastAsia="tr-TR"/>
              </w:rPr>
              <w:t xml:space="preserve">(Etki alanı, yedekleme, e-posta, </w:t>
            </w:r>
            <w:r w:rsidR="0090568F" w:rsidRPr="00DA73EC">
              <w:rPr>
                <w:rFonts w:ascii="Raleway" w:eastAsia="Times New Roman" w:hAnsi="Raleway" w:cstheme="minorHAnsi"/>
                <w:bCs/>
                <w:sz w:val="18"/>
                <w:szCs w:val="18"/>
                <w:lang w:eastAsia="tr-TR"/>
              </w:rPr>
              <w:t>veri tabanı</w:t>
            </w:r>
            <w:r w:rsidRPr="00DA73EC">
              <w:rPr>
                <w:rFonts w:ascii="Raleway" w:eastAsia="Times New Roman" w:hAnsi="Raleway" w:cstheme="minorHAnsi"/>
                <w:bCs/>
                <w:sz w:val="18"/>
                <w:szCs w:val="18"/>
                <w:lang w:eastAsia="tr-TR"/>
              </w:rPr>
              <w:t>,</w:t>
            </w:r>
            <w:r w:rsidR="004A643C">
              <w:rPr>
                <w:rFonts w:ascii="Raleway" w:eastAsia="Times New Roman" w:hAnsi="Raleway" w:cstheme="minorHAnsi"/>
                <w:bCs/>
                <w:sz w:val="18"/>
                <w:szCs w:val="18"/>
                <w:lang w:eastAsia="tr-TR"/>
              </w:rPr>
              <w:t xml:space="preserve"> </w:t>
            </w:r>
            <w:r w:rsidRPr="00DA73EC">
              <w:rPr>
                <w:rFonts w:ascii="Raleway" w:eastAsia="Times New Roman" w:hAnsi="Raleway" w:cstheme="minorHAnsi"/>
                <w:bCs/>
                <w:sz w:val="18"/>
                <w:szCs w:val="18"/>
                <w:lang w:eastAsia="tr-TR"/>
              </w:rPr>
              <w:t>web, dosya paylaşım, vb.)</w:t>
            </w:r>
          </w:p>
          <w:p w14:paraId="5E96AA3C" w14:textId="77777777" w:rsidR="00E45461" w:rsidRPr="001111C0" w:rsidRDefault="00E45461" w:rsidP="00405D41">
            <w:pPr>
              <w:numPr>
                <w:ilvl w:val="0"/>
                <w:numId w:val="11"/>
              </w:numPr>
              <w:shd w:val="clear" w:color="auto" w:fill="FFFFFF"/>
              <w:tabs>
                <w:tab w:val="clear" w:pos="720"/>
                <w:tab w:val="left" w:pos="0"/>
                <w:tab w:val="num" w:pos="276"/>
              </w:tabs>
              <w:spacing w:after="0" w:line="225" w:lineRule="atLeast"/>
              <w:ind w:hanging="720"/>
              <w:textAlignment w:val="baseline"/>
              <w:outlineLvl w:val="2"/>
              <w:rPr>
                <w:rFonts w:ascii="Raleway" w:eastAsia="Times New Roman" w:hAnsi="Raleway" w:cstheme="minorHAnsi"/>
                <w:bCs/>
                <w:sz w:val="18"/>
                <w:szCs w:val="18"/>
                <w:lang w:eastAsia="tr-TR"/>
              </w:rPr>
            </w:pPr>
            <w:r w:rsidRPr="001111C0">
              <w:rPr>
                <w:rFonts w:ascii="Raleway" w:eastAsia="Times New Roman" w:hAnsi="Raleway" w:cstheme="minorHAnsi"/>
                <w:bCs/>
                <w:sz w:val="18"/>
                <w:szCs w:val="18"/>
                <w:lang w:eastAsia="tr-TR"/>
              </w:rPr>
              <w:t>Yazılımlar (ofis yazılımları, portal, vb.)</w:t>
            </w:r>
          </w:p>
          <w:p w14:paraId="550DACAB" w14:textId="77777777" w:rsidR="00E45461" w:rsidRPr="001111C0" w:rsidRDefault="00E45461" w:rsidP="00405D41">
            <w:pPr>
              <w:numPr>
                <w:ilvl w:val="0"/>
                <w:numId w:val="11"/>
              </w:numPr>
              <w:shd w:val="clear" w:color="auto" w:fill="FFFFFF"/>
              <w:tabs>
                <w:tab w:val="clear" w:pos="720"/>
                <w:tab w:val="left" w:pos="0"/>
                <w:tab w:val="num" w:pos="276"/>
              </w:tabs>
              <w:spacing w:after="0" w:line="225" w:lineRule="atLeast"/>
              <w:ind w:left="417" w:hanging="417"/>
              <w:textAlignment w:val="baseline"/>
              <w:outlineLvl w:val="2"/>
              <w:rPr>
                <w:rFonts w:ascii="Raleway" w:eastAsia="Times New Roman" w:hAnsi="Raleway" w:cstheme="minorHAnsi"/>
                <w:bCs/>
                <w:sz w:val="18"/>
                <w:szCs w:val="18"/>
                <w:lang w:eastAsia="tr-TR"/>
              </w:rPr>
            </w:pPr>
            <w:r w:rsidRPr="001111C0">
              <w:rPr>
                <w:rFonts w:ascii="Raleway" w:eastAsia="Times New Roman" w:hAnsi="Raleway" w:cstheme="minorHAnsi"/>
                <w:bCs/>
                <w:sz w:val="18"/>
                <w:szCs w:val="18"/>
                <w:lang w:eastAsia="tr-TR"/>
              </w:rPr>
              <w:t xml:space="preserve">Bilgi güvenliği cihazları (güvenlik duvarı, saldırı tespit ve engelleme, günlük kayıt dosyası, </w:t>
            </w:r>
            <w:r w:rsidR="0090568F" w:rsidRPr="001111C0">
              <w:rPr>
                <w:rFonts w:ascii="Raleway" w:eastAsia="Times New Roman" w:hAnsi="Raleway" w:cstheme="minorHAnsi"/>
                <w:bCs/>
                <w:sz w:val="18"/>
                <w:szCs w:val="18"/>
                <w:lang w:eastAsia="tr-TR"/>
              </w:rPr>
              <w:t>anti virüs</w:t>
            </w:r>
            <w:r w:rsidRPr="001111C0">
              <w:rPr>
                <w:rFonts w:ascii="Raleway" w:eastAsia="Times New Roman" w:hAnsi="Raleway" w:cstheme="minorHAnsi"/>
                <w:bCs/>
                <w:sz w:val="18"/>
                <w:szCs w:val="18"/>
                <w:lang w:eastAsia="tr-TR"/>
              </w:rPr>
              <w:t xml:space="preserve"> vb. )</w:t>
            </w:r>
          </w:p>
          <w:p w14:paraId="08A5F30B" w14:textId="0B3AFBA6" w:rsidR="00E45461" w:rsidRPr="001111C0" w:rsidRDefault="00E209C8" w:rsidP="00405D41">
            <w:pPr>
              <w:numPr>
                <w:ilvl w:val="0"/>
                <w:numId w:val="11"/>
              </w:numPr>
              <w:shd w:val="clear" w:color="auto" w:fill="FFFFFF"/>
              <w:tabs>
                <w:tab w:val="clear" w:pos="720"/>
                <w:tab w:val="left" w:pos="0"/>
                <w:tab w:val="num" w:pos="276"/>
              </w:tabs>
              <w:spacing w:after="0" w:line="225" w:lineRule="atLeast"/>
              <w:ind w:hanging="720"/>
              <w:textAlignment w:val="baseline"/>
              <w:outlineLvl w:val="2"/>
              <w:rPr>
                <w:rFonts w:ascii="Raleway" w:eastAsia="Times New Roman" w:hAnsi="Raleway" w:cstheme="minorHAnsi"/>
                <w:bCs/>
                <w:sz w:val="18"/>
                <w:szCs w:val="18"/>
                <w:lang w:eastAsia="tr-TR"/>
              </w:rPr>
            </w:pPr>
            <w:r>
              <w:rPr>
                <w:rFonts w:ascii="Raleway" w:eastAsia="Times New Roman" w:hAnsi="Raleway" w:cstheme="minorHAnsi"/>
                <w:bCs/>
                <w:sz w:val="18"/>
                <w:szCs w:val="18"/>
                <w:lang w:eastAsia="tr-TR"/>
              </w:rPr>
              <w:t>Video ve ses k</w:t>
            </w:r>
            <w:r w:rsidR="00E45461" w:rsidRPr="001111C0">
              <w:rPr>
                <w:rFonts w:ascii="Raleway" w:eastAsia="Times New Roman" w:hAnsi="Raleway" w:cstheme="minorHAnsi"/>
                <w:bCs/>
                <w:sz w:val="18"/>
                <w:szCs w:val="18"/>
                <w:lang w:eastAsia="tr-TR"/>
              </w:rPr>
              <w:t>ay</w:t>
            </w:r>
            <w:r>
              <w:rPr>
                <w:rFonts w:ascii="Raleway" w:eastAsia="Times New Roman" w:hAnsi="Raleway" w:cstheme="minorHAnsi"/>
                <w:bCs/>
                <w:sz w:val="18"/>
                <w:szCs w:val="18"/>
                <w:lang w:eastAsia="tr-TR"/>
              </w:rPr>
              <w:t>ıt eden cihazlar</w:t>
            </w:r>
          </w:p>
          <w:p w14:paraId="61699515" w14:textId="77777777" w:rsidR="00E45461" w:rsidRPr="001111C0" w:rsidRDefault="00E45461" w:rsidP="00405D41">
            <w:pPr>
              <w:numPr>
                <w:ilvl w:val="0"/>
                <w:numId w:val="11"/>
              </w:numPr>
              <w:shd w:val="clear" w:color="auto" w:fill="FFFFFF"/>
              <w:tabs>
                <w:tab w:val="clear" w:pos="720"/>
                <w:tab w:val="left" w:pos="0"/>
                <w:tab w:val="num" w:pos="276"/>
              </w:tabs>
              <w:spacing w:after="0" w:line="225" w:lineRule="atLeast"/>
              <w:ind w:hanging="720"/>
              <w:textAlignment w:val="baseline"/>
              <w:outlineLvl w:val="2"/>
              <w:rPr>
                <w:rFonts w:ascii="Raleway" w:eastAsia="Times New Roman" w:hAnsi="Raleway" w:cstheme="minorHAnsi"/>
                <w:bCs/>
                <w:sz w:val="18"/>
                <w:szCs w:val="18"/>
                <w:lang w:eastAsia="tr-TR"/>
              </w:rPr>
            </w:pPr>
            <w:r w:rsidRPr="001111C0">
              <w:rPr>
                <w:rFonts w:ascii="Raleway" w:eastAsia="Times New Roman" w:hAnsi="Raleway" w:cstheme="minorHAnsi"/>
                <w:bCs/>
                <w:sz w:val="18"/>
                <w:szCs w:val="18"/>
                <w:lang w:eastAsia="tr-TR"/>
              </w:rPr>
              <w:t>Kişisel bilgisayarlar (Masaüstü, dizüstü)</w:t>
            </w:r>
          </w:p>
          <w:p w14:paraId="2A89274A" w14:textId="77777777" w:rsidR="00E45461" w:rsidRPr="001111C0" w:rsidRDefault="00E45461" w:rsidP="00405D41">
            <w:pPr>
              <w:numPr>
                <w:ilvl w:val="0"/>
                <w:numId w:val="11"/>
              </w:numPr>
              <w:shd w:val="clear" w:color="auto" w:fill="FFFFFF"/>
              <w:tabs>
                <w:tab w:val="clear" w:pos="720"/>
                <w:tab w:val="left" w:pos="0"/>
                <w:tab w:val="num" w:pos="276"/>
              </w:tabs>
              <w:spacing w:after="0" w:line="225" w:lineRule="atLeast"/>
              <w:ind w:hanging="720"/>
              <w:textAlignment w:val="baseline"/>
              <w:outlineLvl w:val="2"/>
              <w:rPr>
                <w:rFonts w:ascii="Raleway" w:eastAsia="Times New Roman" w:hAnsi="Raleway" w:cstheme="minorHAnsi"/>
                <w:bCs/>
                <w:sz w:val="18"/>
                <w:szCs w:val="18"/>
                <w:lang w:eastAsia="tr-TR"/>
              </w:rPr>
            </w:pPr>
            <w:r w:rsidRPr="001111C0">
              <w:rPr>
                <w:rFonts w:ascii="Raleway" w:eastAsia="Times New Roman" w:hAnsi="Raleway" w:cstheme="minorHAnsi"/>
                <w:bCs/>
                <w:sz w:val="18"/>
                <w:szCs w:val="18"/>
                <w:lang w:eastAsia="tr-TR"/>
              </w:rPr>
              <w:t>Mobil cihazlar (telefon, tablet vb.)</w:t>
            </w:r>
          </w:p>
          <w:p w14:paraId="6AB5017F" w14:textId="77777777" w:rsidR="00E45461" w:rsidRPr="001111C0" w:rsidRDefault="00E45461" w:rsidP="00405D41">
            <w:pPr>
              <w:numPr>
                <w:ilvl w:val="0"/>
                <w:numId w:val="11"/>
              </w:numPr>
              <w:shd w:val="clear" w:color="auto" w:fill="FFFFFF"/>
              <w:tabs>
                <w:tab w:val="clear" w:pos="720"/>
                <w:tab w:val="left" w:pos="0"/>
                <w:tab w:val="num" w:pos="276"/>
              </w:tabs>
              <w:spacing w:after="0" w:line="225" w:lineRule="atLeast"/>
              <w:ind w:hanging="720"/>
              <w:textAlignment w:val="baseline"/>
              <w:outlineLvl w:val="2"/>
              <w:rPr>
                <w:rFonts w:ascii="Raleway" w:eastAsia="Times New Roman" w:hAnsi="Raleway" w:cstheme="minorHAnsi"/>
                <w:bCs/>
                <w:sz w:val="18"/>
                <w:szCs w:val="18"/>
                <w:lang w:eastAsia="tr-TR"/>
              </w:rPr>
            </w:pPr>
            <w:r w:rsidRPr="001111C0">
              <w:rPr>
                <w:rFonts w:ascii="Raleway" w:eastAsia="Times New Roman" w:hAnsi="Raleway" w:cstheme="minorHAnsi"/>
                <w:bCs/>
                <w:sz w:val="18"/>
                <w:szCs w:val="18"/>
                <w:lang w:eastAsia="tr-TR"/>
              </w:rPr>
              <w:t>Optik diskler (CD, DVD vb.)</w:t>
            </w:r>
          </w:p>
          <w:p w14:paraId="5AE53126" w14:textId="77777777" w:rsidR="00DA73EC" w:rsidRDefault="00E45461" w:rsidP="00405D41">
            <w:pPr>
              <w:numPr>
                <w:ilvl w:val="0"/>
                <w:numId w:val="11"/>
              </w:numPr>
              <w:shd w:val="clear" w:color="auto" w:fill="FFFFFF"/>
              <w:tabs>
                <w:tab w:val="clear" w:pos="720"/>
                <w:tab w:val="left" w:pos="0"/>
                <w:tab w:val="num" w:pos="276"/>
              </w:tabs>
              <w:spacing w:after="0" w:line="225" w:lineRule="atLeast"/>
              <w:ind w:hanging="720"/>
              <w:textAlignment w:val="baseline"/>
              <w:outlineLvl w:val="2"/>
              <w:rPr>
                <w:rFonts w:ascii="Raleway" w:eastAsia="Times New Roman" w:hAnsi="Raleway" w:cstheme="minorHAnsi"/>
                <w:bCs/>
                <w:sz w:val="18"/>
                <w:szCs w:val="18"/>
                <w:lang w:eastAsia="tr-TR"/>
              </w:rPr>
            </w:pPr>
            <w:r w:rsidRPr="001111C0">
              <w:rPr>
                <w:rFonts w:ascii="Raleway" w:eastAsia="Times New Roman" w:hAnsi="Raleway" w:cstheme="minorHAnsi"/>
                <w:bCs/>
                <w:sz w:val="18"/>
                <w:szCs w:val="18"/>
                <w:lang w:eastAsia="tr-TR"/>
              </w:rPr>
              <w:t>Çıkartılabilir bellekler (USB, Hafıza Kart vb.)</w:t>
            </w:r>
          </w:p>
          <w:p w14:paraId="5B412065" w14:textId="52B09231" w:rsidR="00E45461" w:rsidRPr="001111C0" w:rsidRDefault="00E45461" w:rsidP="00405D41">
            <w:pPr>
              <w:numPr>
                <w:ilvl w:val="0"/>
                <w:numId w:val="11"/>
              </w:numPr>
              <w:shd w:val="clear" w:color="auto" w:fill="FFFFFF"/>
              <w:tabs>
                <w:tab w:val="clear" w:pos="720"/>
                <w:tab w:val="left" w:pos="0"/>
                <w:tab w:val="num" w:pos="276"/>
              </w:tabs>
              <w:spacing w:after="0" w:line="225" w:lineRule="atLeast"/>
              <w:ind w:hanging="720"/>
              <w:textAlignment w:val="baseline"/>
              <w:outlineLvl w:val="2"/>
              <w:rPr>
                <w:rFonts w:ascii="Raleway" w:eastAsia="Times New Roman" w:hAnsi="Raleway" w:cstheme="minorHAnsi"/>
                <w:bCs/>
                <w:sz w:val="18"/>
                <w:szCs w:val="18"/>
                <w:lang w:eastAsia="tr-TR"/>
              </w:rPr>
            </w:pPr>
            <w:r w:rsidRPr="001111C0">
              <w:rPr>
                <w:rFonts w:ascii="Raleway" w:eastAsia="Times New Roman" w:hAnsi="Raleway" w:cstheme="minorHAnsi"/>
                <w:bCs/>
                <w:sz w:val="18"/>
                <w:szCs w:val="18"/>
                <w:lang w:eastAsia="tr-TR"/>
              </w:rPr>
              <w:t>Yazıcı, tarayıcı, fotokopi makinesi</w:t>
            </w:r>
          </w:p>
        </w:tc>
        <w:tc>
          <w:tcPr>
            <w:tcW w:w="5320" w:type="dxa"/>
            <w:shd w:val="clear" w:color="auto" w:fill="FFFFFF" w:themeFill="background1"/>
            <w:tcMar>
              <w:top w:w="150" w:type="dxa"/>
              <w:left w:w="150" w:type="dxa"/>
              <w:bottom w:w="150" w:type="dxa"/>
              <w:right w:w="150" w:type="dxa"/>
            </w:tcMar>
            <w:vAlign w:val="center"/>
            <w:hideMark/>
          </w:tcPr>
          <w:p w14:paraId="6C84A73E" w14:textId="77777777" w:rsidR="00E45461" w:rsidRPr="001111C0" w:rsidRDefault="00E45461" w:rsidP="00405D41">
            <w:pPr>
              <w:numPr>
                <w:ilvl w:val="0"/>
                <w:numId w:val="12"/>
              </w:numPr>
              <w:shd w:val="clear" w:color="auto" w:fill="FFFFFF"/>
              <w:tabs>
                <w:tab w:val="clear" w:pos="720"/>
                <w:tab w:val="left" w:pos="0"/>
              </w:tabs>
              <w:spacing w:after="0" w:line="225" w:lineRule="atLeast"/>
              <w:ind w:left="270" w:hanging="270"/>
              <w:textAlignment w:val="baseline"/>
              <w:outlineLvl w:val="2"/>
              <w:rPr>
                <w:rFonts w:ascii="Raleway" w:eastAsia="Times New Roman" w:hAnsi="Raleway" w:cstheme="minorHAnsi"/>
                <w:bCs/>
                <w:sz w:val="18"/>
                <w:szCs w:val="18"/>
                <w:lang w:eastAsia="tr-TR"/>
              </w:rPr>
            </w:pPr>
            <w:r w:rsidRPr="001111C0">
              <w:rPr>
                <w:rFonts w:ascii="Raleway" w:eastAsia="Times New Roman" w:hAnsi="Raleway" w:cstheme="minorHAnsi"/>
                <w:bCs/>
                <w:sz w:val="18"/>
                <w:szCs w:val="18"/>
                <w:lang w:eastAsia="tr-TR"/>
              </w:rPr>
              <w:t>Kâğıt</w:t>
            </w:r>
          </w:p>
          <w:p w14:paraId="3810EC96" w14:textId="77777777" w:rsidR="00E45461" w:rsidRPr="001111C0" w:rsidRDefault="00E45461" w:rsidP="00405D41">
            <w:pPr>
              <w:numPr>
                <w:ilvl w:val="0"/>
                <w:numId w:val="12"/>
              </w:numPr>
              <w:shd w:val="clear" w:color="auto" w:fill="FFFFFF"/>
              <w:tabs>
                <w:tab w:val="left" w:pos="0"/>
              </w:tabs>
              <w:spacing w:after="0" w:line="225" w:lineRule="atLeast"/>
              <w:ind w:left="270" w:hanging="270"/>
              <w:textAlignment w:val="baseline"/>
              <w:outlineLvl w:val="2"/>
              <w:rPr>
                <w:rFonts w:ascii="Raleway" w:eastAsia="Times New Roman" w:hAnsi="Raleway" w:cstheme="minorHAnsi"/>
                <w:bCs/>
                <w:sz w:val="18"/>
                <w:szCs w:val="18"/>
                <w:lang w:eastAsia="tr-TR"/>
              </w:rPr>
            </w:pPr>
            <w:r w:rsidRPr="001111C0">
              <w:rPr>
                <w:rFonts w:ascii="Raleway" w:eastAsia="Times New Roman" w:hAnsi="Raleway" w:cstheme="minorHAnsi"/>
                <w:bCs/>
                <w:sz w:val="18"/>
                <w:szCs w:val="18"/>
                <w:lang w:eastAsia="tr-TR"/>
              </w:rPr>
              <w:t>Manuel veri kayıt sistemleri (formlar, ziyaretçi giriş defteri, vb.)</w:t>
            </w:r>
          </w:p>
          <w:p w14:paraId="7C510217" w14:textId="77777777" w:rsidR="00E45461" w:rsidRPr="001111C0" w:rsidRDefault="00E45461" w:rsidP="00405D41">
            <w:pPr>
              <w:numPr>
                <w:ilvl w:val="0"/>
                <w:numId w:val="12"/>
              </w:numPr>
              <w:shd w:val="clear" w:color="auto" w:fill="FFFFFF"/>
              <w:tabs>
                <w:tab w:val="left" w:pos="0"/>
              </w:tabs>
              <w:spacing w:after="0" w:line="225" w:lineRule="atLeast"/>
              <w:ind w:left="270" w:hanging="270"/>
              <w:textAlignment w:val="baseline"/>
              <w:outlineLvl w:val="2"/>
              <w:rPr>
                <w:rFonts w:ascii="Raleway" w:eastAsia="Times New Roman" w:hAnsi="Raleway" w:cstheme="minorHAnsi"/>
                <w:bCs/>
                <w:sz w:val="18"/>
                <w:szCs w:val="18"/>
                <w:lang w:eastAsia="tr-TR"/>
              </w:rPr>
            </w:pPr>
            <w:r w:rsidRPr="001111C0">
              <w:rPr>
                <w:rFonts w:ascii="Raleway" w:eastAsia="Times New Roman" w:hAnsi="Raleway" w:cstheme="minorHAnsi"/>
                <w:bCs/>
                <w:sz w:val="18"/>
                <w:szCs w:val="18"/>
                <w:lang w:eastAsia="tr-TR"/>
              </w:rPr>
              <w:t>Yazılı, basılı, görsel ortamlar</w:t>
            </w:r>
          </w:p>
        </w:tc>
      </w:tr>
    </w:tbl>
    <w:p w14:paraId="17F06EBD" w14:textId="1C8BD891" w:rsidR="00B86A99" w:rsidRPr="00DA73EC" w:rsidRDefault="00DA73EC" w:rsidP="00405D41">
      <w:pPr>
        <w:shd w:val="clear" w:color="auto" w:fill="FFFFFF"/>
        <w:tabs>
          <w:tab w:val="left" w:pos="0"/>
        </w:tabs>
        <w:spacing w:after="0" w:line="225" w:lineRule="atLeast"/>
        <w:ind w:left="709" w:hanging="709"/>
        <w:jc w:val="both"/>
        <w:textAlignment w:val="baseline"/>
        <w:outlineLvl w:val="2"/>
        <w:rPr>
          <w:rFonts w:ascii="Raleway" w:eastAsia="Times New Roman" w:hAnsi="Raleway" w:cstheme="minorHAnsi"/>
          <w:b/>
          <w:bCs/>
          <w:lang w:eastAsia="tr-TR"/>
        </w:rPr>
      </w:pPr>
      <w:r w:rsidRPr="00DA73EC">
        <w:rPr>
          <w:rFonts w:ascii="Raleway" w:eastAsia="Times New Roman" w:hAnsi="Raleway" w:cstheme="minorHAnsi"/>
          <w:b/>
          <w:bCs/>
          <w:lang w:eastAsia="tr-TR"/>
        </w:rPr>
        <w:t>4.</w:t>
      </w:r>
      <w:r>
        <w:rPr>
          <w:rFonts w:ascii="Raleway" w:eastAsia="Times New Roman" w:hAnsi="Raleway" w:cstheme="minorHAnsi"/>
          <w:b/>
          <w:bCs/>
          <w:lang w:eastAsia="tr-TR"/>
        </w:rPr>
        <w:tab/>
      </w:r>
      <w:r w:rsidR="007D19AD" w:rsidRPr="00DA73EC">
        <w:rPr>
          <w:rFonts w:ascii="Raleway" w:eastAsia="Times New Roman" w:hAnsi="Raleway" w:cstheme="minorHAnsi"/>
          <w:b/>
          <w:bCs/>
          <w:lang w:eastAsia="tr-TR"/>
        </w:rPr>
        <w:t>KİŞİSEL VERİLERİN İŞLENMESİ İLE İLGİLİ İLKELER</w:t>
      </w:r>
    </w:p>
    <w:p w14:paraId="7DD4FEFB" w14:textId="77777777" w:rsidR="007D19AD" w:rsidRPr="001111C0" w:rsidRDefault="007D19AD" w:rsidP="00405D41">
      <w:pPr>
        <w:shd w:val="clear" w:color="auto" w:fill="FFFFFF"/>
        <w:tabs>
          <w:tab w:val="left" w:pos="0"/>
        </w:tabs>
        <w:spacing w:after="0" w:line="270" w:lineRule="atLeast"/>
        <w:ind w:left="284"/>
        <w:jc w:val="both"/>
        <w:textAlignment w:val="baseline"/>
        <w:rPr>
          <w:rFonts w:ascii="Raleway" w:eastAsia="Times New Roman" w:hAnsi="Raleway" w:cstheme="minorHAnsi"/>
          <w:b/>
          <w:bCs/>
          <w:sz w:val="18"/>
          <w:szCs w:val="18"/>
          <w:bdr w:val="none" w:sz="0" w:space="0" w:color="auto" w:frame="1"/>
          <w:lang w:eastAsia="tr-TR"/>
        </w:rPr>
      </w:pPr>
    </w:p>
    <w:p w14:paraId="6F46D778" w14:textId="326C854A" w:rsidR="00BD3CC6" w:rsidRPr="001111C0" w:rsidRDefault="003B243D" w:rsidP="00405D41">
      <w:pPr>
        <w:shd w:val="clear" w:color="auto" w:fill="FFFFFF"/>
        <w:tabs>
          <w:tab w:val="left" w:pos="0"/>
        </w:tabs>
        <w:spacing w:after="0" w:line="270" w:lineRule="atLeast"/>
        <w:jc w:val="both"/>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4</w:t>
      </w:r>
      <w:r w:rsidR="00B86A99" w:rsidRPr="001111C0">
        <w:rPr>
          <w:rFonts w:ascii="Raleway" w:eastAsia="Times New Roman" w:hAnsi="Raleway" w:cstheme="minorHAnsi"/>
          <w:b/>
          <w:bCs/>
          <w:sz w:val="18"/>
          <w:szCs w:val="18"/>
          <w:bdr w:val="none" w:sz="0" w:space="0" w:color="auto" w:frame="1"/>
          <w:lang w:eastAsia="tr-TR"/>
        </w:rPr>
        <w:t>.1</w:t>
      </w:r>
      <w:r w:rsidR="004A643C">
        <w:rPr>
          <w:rFonts w:ascii="Raleway" w:eastAsia="Times New Roman" w:hAnsi="Raleway" w:cstheme="minorHAnsi"/>
          <w:b/>
          <w:bCs/>
          <w:sz w:val="18"/>
          <w:szCs w:val="18"/>
          <w:bdr w:val="none" w:sz="0" w:space="0" w:color="auto" w:frame="1"/>
          <w:lang w:eastAsia="tr-TR"/>
        </w:rPr>
        <w:t>.</w:t>
      </w:r>
      <w:r w:rsidR="00B86A99" w:rsidRPr="001111C0">
        <w:rPr>
          <w:rFonts w:ascii="Raleway" w:eastAsia="Times New Roman" w:hAnsi="Raleway" w:cstheme="minorHAnsi"/>
          <w:sz w:val="18"/>
          <w:szCs w:val="18"/>
          <w:lang w:eastAsia="tr-TR"/>
        </w:rPr>
        <w:t> Hukuka ve dürüstlük kurallarına uygun olma: Kişisel verilerin işlenme</w:t>
      </w:r>
      <w:r w:rsidR="00BD3CC6" w:rsidRPr="001111C0">
        <w:rPr>
          <w:rFonts w:ascii="Raleway" w:eastAsia="Times New Roman" w:hAnsi="Raleway" w:cstheme="minorHAnsi"/>
          <w:sz w:val="18"/>
          <w:szCs w:val="18"/>
          <w:lang w:eastAsia="tr-TR"/>
        </w:rPr>
        <w:t>si sırasında, veri sahiplerinin</w:t>
      </w:r>
    </w:p>
    <w:p w14:paraId="0BC51334" w14:textId="60363DBD" w:rsidR="00B86A99" w:rsidRDefault="00B86A99" w:rsidP="00405D41">
      <w:pPr>
        <w:shd w:val="clear" w:color="auto" w:fill="FFFFFF"/>
        <w:tabs>
          <w:tab w:val="left" w:pos="0"/>
        </w:tabs>
        <w:spacing w:after="0" w:line="270" w:lineRule="atLeast"/>
        <w:jc w:val="both"/>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lastRenderedPageBreak/>
        <w:t xml:space="preserve">münferit hakları </w:t>
      </w:r>
      <w:r w:rsidR="0090568F" w:rsidRPr="001111C0">
        <w:rPr>
          <w:rFonts w:ascii="Raleway" w:eastAsia="Times New Roman" w:hAnsi="Raleway" w:cstheme="minorHAnsi"/>
          <w:sz w:val="18"/>
          <w:szCs w:val="18"/>
          <w:lang w:eastAsia="tr-TR"/>
        </w:rPr>
        <w:t>korunarak, kişisel</w:t>
      </w:r>
      <w:r w:rsidRPr="001111C0">
        <w:rPr>
          <w:rFonts w:ascii="Raleway" w:eastAsia="Times New Roman" w:hAnsi="Raleway" w:cstheme="minorHAnsi"/>
          <w:sz w:val="18"/>
          <w:szCs w:val="18"/>
          <w:lang w:eastAsia="tr-TR"/>
        </w:rPr>
        <w:t xml:space="preserve"> veri, hukuka uygun ve adil bir şekilde toplanma</w:t>
      </w:r>
      <w:r w:rsidR="00832596" w:rsidRPr="001111C0">
        <w:rPr>
          <w:rFonts w:ascii="Raleway" w:eastAsia="Times New Roman" w:hAnsi="Raleway" w:cstheme="minorHAnsi"/>
          <w:sz w:val="18"/>
          <w:szCs w:val="18"/>
          <w:lang w:eastAsia="tr-TR"/>
        </w:rPr>
        <w:t xml:space="preserve">kta ve işlenmektedir. </w:t>
      </w:r>
    </w:p>
    <w:p w14:paraId="1BEB58CC" w14:textId="77777777" w:rsidR="00405D41" w:rsidRPr="001111C0" w:rsidRDefault="00405D41" w:rsidP="00405D41">
      <w:pPr>
        <w:shd w:val="clear" w:color="auto" w:fill="FFFFFF"/>
        <w:tabs>
          <w:tab w:val="left" w:pos="0"/>
        </w:tabs>
        <w:spacing w:after="0" w:line="270" w:lineRule="atLeast"/>
        <w:jc w:val="both"/>
        <w:textAlignment w:val="baseline"/>
        <w:rPr>
          <w:rFonts w:ascii="Raleway" w:eastAsia="Times New Roman" w:hAnsi="Raleway" w:cstheme="minorHAnsi"/>
          <w:sz w:val="18"/>
          <w:szCs w:val="18"/>
          <w:lang w:eastAsia="tr-TR"/>
        </w:rPr>
      </w:pPr>
    </w:p>
    <w:p w14:paraId="227E6811" w14:textId="2EBA5B7C" w:rsidR="00B86A99" w:rsidRDefault="003B243D" w:rsidP="00405D41">
      <w:pPr>
        <w:shd w:val="clear" w:color="auto" w:fill="FFFFFF"/>
        <w:tabs>
          <w:tab w:val="left" w:pos="0"/>
        </w:tabs>
        <w:spacing w:after="0" w:line="270" w:lineRule="atLeast"/>
        <w:jc w:val="both"/>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4</w:t>
      </w:r>
      <w:r w:rsidR="00B86A99" w:rsidRPr="001111C0">
        <w:rPr>
          <w:rFonts w:ascii="Raleway" w:eastAsia="Times New Roman" w:hAnsi="Raleway" w:cstheme="minorHAnsi"/>
          <w:b/>
          <w:bCs/>
          <w:sz w:val="18"/>
          <w:szCs w:val="18"/>
          <w:bdr w:val="none" w:sz="0" w:space="0" w:color="auto" w:frame="1"/>
          <w:lang w:eastAsia="tr-TR"/>
        </w:rPr>
        <w:t>.2</w:t>
      </w:r>
      <w:r w:rsidR="004A643C">
        <w:rPr>
          <w:rFonts w:ascii="Raleway" w:eastAsia="Times New Roman" w:hAnsi="Raleway" w:cstheme="minorHAnsi"/>
          <w:b/>
          <w:bCs/>
          <w:sz w:val="18"/>
          <w:szCs w:val="18"/>
          <w:bdr w:val="none" w:sz="0" w:space="0" w:color="auto" w:frame="1"/>
          <w:lang w:eastAsia="tr-TR"/>
        </w:rPr>
        <w:t>.</w:t>
      </w:r>
      <w:r w:rsidR="00B86A99" w:rsidRPr="001111C0">
        <w:rPr>
          <w:rFonts w:ascii="Raleway" w:eastAsia="Times New Roman" w:hAnsi="Raleway" w:cstheme="minorHAnsi"/>
          <w:sz w:val="18"/>
          <w:szCs w:val="18"/>
          <w:lang w:eastAsia="tr-TR"/>
        </w:rPr>
        <w:t> Belirli, açık ve meşru amaçlar için işlenme ve işlendikleri amaçla bağlantılı sınırlı ve ölçülü olma: Kişisel veri, yalnızca veri toplanmadan önce belirlenmiş olan amaca hizmet etmek için işlenebilir.</w:t>
      </w:r>
    </w:p>
    <w:p w14:paraId="3E546190" w14:textId="77777777" w:rsidR="00405D41" w:rsidRPr="001111C0" w:rsidRDefault="00405D41" w:rsidP="00405D41">
      <w:pPr>
        <w:shd w:val="clear" w:color="auto" w:fill="FFFFFF"/>
        <w:tabs>
          <w:tab w:val="left" w:pos="0"/>
        </w:tabs>
        <w:spacing w:after="0" w:line="270" w:lineRule="atLeast"/>
        <w:jc w:val="both"/>
        <w:textAlignment w:val="baseline"/>
        <w:rPr>
          <w:rFonts w:ascii="Raleway" w:eastAsia="Times New Roman" w:hAnsi="Raleway" w:cstheme="minorHAnsi"/>
          <w:sz w:val="18"/>
          <w:szCs w:val="18"/>
          <w:lang w:eastAsia="tr-TR"/>
        </w:rPr>
      </w:pPr>
    </w:p>
    <w:p w14:paraId="666B142A" w14:textId="6E25A74D" w:rsidR="00832596" w:rsidRPr="001111C0" w:rsidRDefault="003B243D" w:rsidP="00405D41">
      <w:pPr>
        <w:shd w:val="clear" w:color="auto" w:fill="FFFFFF"/>
        <w:tabs>
          <w:tab w:val="left" w:pos="0"/>
        </w:tabs>
        <w:spacing w:after="0" w:line="270" w:lineRule="atLeast"/>
        <w:jc w:val="both"/>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4</w:t>
      </w:r>
      <w:r w:rsidR="00B86A99" w:rsidRPr="001111C0">
        <w:rPr>
          <w:rFonts w:ascii="Raleway" w:eastAsia="Times New Roman" w:hAnsi="Raleway" w:cstheme="minorHAnsi"/>
          <w:b/>
          <w:bCs/>
          <w:sz w:val="18"/>
          <w:szCs w:val="18"/>
          <w:bdr w:val="none" w:sz="0" w:space="0" w:color="auto" w:frame="1"/>
          <w:lang w:eastAsia="tr-TR"/>
        </w:rPr>
        <w:t>.3</w:t>
      </w:r>
      <w:r w:rsidR="004A643C">
        <w:rPr>
          <w:rFonts w:ascii="Raleway" w:eastAsia="Times New Roman" w:hAnsi="Raleway" w:cstheme="minorHAnsi"/>
          <w:b/>
          <w:bCs/>
          <w:sz w:val="18"/>
          <w:szCs w:val="18"/>
          <w:bdr w:val="none" w:sz="0" w:space="0" w:color="auto" w:frame="1"/>
          <w:lang w:eastAsia="tr-TR"/>
        </w:rPr>
        <w:t>.</w:t>
      </w:r>
      <w:r w:rsidR="00B86A99" w:rsidRPr="001111C0">
        <w:rPr>
          <w:rFonts w:ascii="Raleway" w:eastAsia="Times New Roman" w:hAnsi="Raleway" w:cstheme="minorHAnsi"/>
          <w:sz w:val="18"/>
          <w:szCs w:val="18"/>
          <w:lang w:eastAsia="tr-TR"/>
        </w:rPr>
        <w:t> Şeffaflık: İlgili kişi, verilerinin nasıl kullanıldığı konusunda bilgilendiril</w:t>
      </w:r>
      <w:r w:rsidR="00832596" w:rsidRPr="001111C0">
        <w:rPr>
          <w:rFonts w:ascii="Raleway" w:eastAsia="Times New Roman" w:hAnsi="Raleway" w:cstheme="minorHAnsi"/>
          <w:sz w:val="18"/>
          <w:szCs w:val="18"/>
          <w:lang w:eastAsia="tr-TR"/>
        </w:rPr>
        <w:t xml:space="preserve">ir. </w:t>
      </w:r>
    </w:p>
    <w:p w14:paraId="34F16DBE" w14:textId="77777777" w:rsidR="00B86A99" w:rsidRPr="001111C0" w:rsidRDefault="00B86A99" w:rsidP="00405D41">
      <w:pPr>
        <w:shd w:val="clear" w:color="auto" w:fill="FFFFFF"/>
        <w:tabs>
          <w:tab w:val="left" w:pos="0"/>
        </w:tabs>
        <w:spacing w:after="0" w:line="270" w:lineRule="atLeast"/>
        <w:jc w:val="both"/>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Kişisel Verilerin elde edilmesi sıra</w:t>
      </w:r>
      <w:r w:rsidR="007C5316" w:rsidRPr="001111C0">
        <w:rPr>
          <w:rFonts w:ascii="Raleway" w:eastAsia="Times New Roman" w:hAnsi="Raleway" w:cstheme="minorHAnsi"/>
          <w:sz w:val="18"/>
          <w:szCs w:val="18"/>
          <w:lang w:eastAsia="tr-TR"/>
        </w:rPr>
        <w:t xml:space="preserve">sında, veri sahibi aşağıdakiler </w:t>
      </w:r>
      <w:r w:rsidRPr="001111C0">
        <w:rPr>
          <w:rFonts w:ascii="Raleway" w:eastAsia="Times New Roman" w:hAnsi="Raleway" w:cstheme="minorHAnsi"/>
          <w:sz w:val="18"/>
          <w:szCs w:val="18"/>
          <w:lang w:eastAsia="tr-TR"/>
        </w:rPr>
        <w:t>hakkında bilgilendiril</w:t>
      </w:r>
      <w:r w:rsidR="00832596" w:rsidRPr="001111C0">
        <w:rPr>
          <w:rFonts w:ascii="Raleway" w:eastAsia="Times New Roman" w:hAnsi="Raleway" w:cstheme="minorHAnsi"/>
          <w:sz w:val="18"/>
          <w:szCs w:val="18"/>
          <w:lang w:eastAsia="tr-TR"/>
        </w:rPr>
        <w:t xml:space="preserve">ir; </w:t>
      </w:r>
    </w:p>
    <w:p w14:paraId="2D0BEDBD" w14:textId="77777777" w:rsidR="00E45461" w:rsidRPr="001111C0" w:rsidRDefault="00E45461" w:rsidP="00405D41">
      <w:pPr>
        <w:shd w:val="clear" w:color="auto" w:fill="FFFFFF"/>
        <w:tabs>
          <w:tab w:val="left" w:pos="0"/>
        </w:tabs>
        <w:spacing w:after="0" w:line="270" w:lineRule="atLeast"/>
        <w:jc w:val="both"/>
        <w:textAlignment w:val="baseline"/>
        <w:rPr>
          <w:rFonts w:ascii="Raleway" w:eastAsia="Times New Roman" w:hAnsi="Raleway" w:cstheme="minorHAnsi"/>
          <w:b/>
          <w:bCs/>
          <w:sz w:val="18"/>
          <w:szCs w:val="18"/>
          <w:bdr w:val="none" w:sz="0" w:space="0" w:color="auto" w:frame="1"/>
          <w:lang w:eastAsia="tr-TR"/>
        </w:rPr>
      </w:pPr>
      <w:r w:rsidRPr="001111C0">
        <w:rPr>
          <w:rFonts w:ascii="Raleway" w:eastAsia="Times New Roman" w:hAnsi="Raleway" w:cstheme="minorHAnsi"/>
          <w:b/>
          <w:bCs/>
          <w:sz w:val="18"/>
          <w:szCs w:val="18"/>
          <w:bdr w:val="none" w:sz="0" w:space="0" w:color="auto" w:frame="1"/>
          <w:lang w:eastAsia="tr-TR"/>
        </w:rPr>
        <w:t>a</w:t>
      </w:r>
      <w:r w:rsidR="0090568F" w:rsidRPr="001111C0">
        <w:rPr>
          <w:rFonts w:ascii="Raleway" w:eastAsia="Times New Roman" w:hAnsi="Raleway" w:cstheme="minorHAnsi"/>
          <w:b/>
          <w:bCs/>
          <w:sz w:val="18"/>
          <w:szCs w:val="18"/>
          <w:bdr w:val="none" w:sz="0" w:space="0" w:color="auto" w:frame="1"/>
          <w:lang w:eastAsia="tr-TR"/>
        </w:rPr>
        <w:t>)</w:t>
      </w:r>
      <w:r w:rsidRPr="001111C0">
        <w:rPr>
          <w:rFonts w:ascii="Raleway" w:eastAsia="Times New Roman" w:hAnsi="Raleway" w:cstheme="minorHAnsi"/>
          <w:b/>
          <w:bCs/>
          <w:sz w:val="18"/>
          <w:szCs w:val="18"/>
          <w:bdr w:val="none" w:sz="0" w:space="0" w:color="auto" w:frame="1"/>
          <w:lang w:eastAsia="tr-TR"/>
        </w:rPr>
        <w:t> </w:t>
      </w:r>
      <w:r w:rsidRPr="001111C0">
        <w:rPr>
          <w:rFonts w:ascii="Raleway" w:eastAsia="Times New Roman" w:hAnsi="Raleway" w:cstheme="minorHAnsi"/>
          <w:bCs/>
          <w:sz w:val="18"/>
          <w:szCs w:val="18"/>
          <w:bdr w:val="none" w:sz="0" w:space="0" w:color="auto" w:frame="1"/>
          <w:lang w:eastAsia="tr-TR"/>
        </w:rPr>
        <w:t>Veri Sorumlusunun ve varsa temsilcisinin kimliği,</w:t>
      </w:r>
    </w:p>
    <w:p w14:paraId="3DAC2BB9" w14:textId="77777777" w:rsidR="00E45461" w:rsidRPr="001111C0" w:rsidRDefault="00E45461" w:rsidP="00405D41">
      <w:pPr>
        <w:shd w:val="clear" w:color="auto" w:fill="FFFFFF"/>
        <w:tabs>
          <w:tab w:val="left" w:pos="0"/>
        </w:tabs>
        <w:spacing w:after="0" w:line="270" w:lineRule="atLeast"/>
        <w:jc w:val="both"/>
        <w:textAlignment w:val="baseline"/>
        <w:rPr>
          <w:rFonts w:ascii="Raleway" w:eastAsia="Times New Roman" w:hAnsi="Raleway" w:cstheme="minorHAnsi"/>
          <w:bCs/>
          <w:sz w:val="18"/>
          <w:szCs w:val="18"/>
          <w:bdr w:val="none" w:sz="0" w:space="0" w:color="auto" w:frame="1"/>
          <w:lang w:eastAsia="tr-TR"/>
        </w:rPr>
      </w:pPr>
      <w:r w:rsidRPr="001111C0">
        <w:rPr>
          <w:rFonts w:ascii="Raleway" w:eastAsia="Times New Roman" w:hAnsi="Raleway" w:cstheme="minorHAnsi"/>
          <w:b/>
          <w:bCs/>
          <w:sz w:val="18"/>
          <w:szCs w:val="18"/>
          <w:bdr w:val="none" w:sz="0" w:space="0" w:color="auto" w:frame="1"/>
          <w:lang w:eastAsia="tr-TR"/>
        </w:rPr>
        <w:t>b</w:t>
      </w:r>
      <w:r w:rsidR="0090568F" w:rsidRPr="001111C0">
        <w:rPr>
          <w:rFonts w:ascii="Raleway" w:eastAsia="Times New Roman" w:hAnsi="Raleway" w:cstheme="minorHAnsi"/>
          <w:b/>
          <w:bCs/>
          <w:sz w:val="18"/>
          <w:szCs w:val="18"/>
          <w:bdr w:val="none" w:sz="0" w:space="0" w:color="auto" w:frame="1"/>
          <w:lang w:eastAsia="tr-TR"/>
        </w:rPr>
        <w:t>)</w:t>
      </w:r>
      <w:r w:rsidRPr="001111C0">
        <w:rPr>
          <w:rFonts w:ascii="Raleway" w:eastAsia="Times New Roman" w:hAnsi="Raleway" w:cstheme="minorHAnsi"/>
          <w:b/>
          <w:bCs/>
          <w:sz w:val="18"/>
          <w:szCs w:val="18"/>
          <w:bdr w:val="none" w:sz="0" w:space="0" w:color="auto" w:frame="1"/>
          <w:lang w:eastAsia="tr-TR"/>
        </w:rPr>
        <w:t> </w:t>
      </w:r>
      <w:r w:rsidRPr="001111C0">
        <w:rPr>
          <w:rFonts w:ascii="Raleway" w:eastAsia="Times New Roman" w:hAnsi="Raleway" w:cstheme="minorHAnsi"/>
          <w:bCs/>
          <w:sz w:val="18"/>
          <w:szCs w:val="18"/>
          <w:bdr w:val="none" w:sz="0" w:space="0" w:color="auto" w:frame="1"/>
          <w:lang w:eastAsia="tr-TR"/>
        </w:rPr>
        <w:t>Kişisel Veri işlemenin amacı;</w:t>
      </w:r>
    </w:p>
    <w:p w14:paraId="11163DAA" w14:textId="77777777" w:rsidR="00E45461" w:rsidRPr="001111C0" w:rsidRDefault="00E45461" w:rsidP="00405D41">
      <w:pPr>
        <w:shd w:val="clear" w:color="auto" w:fill="FFFFFF"/>
        <w:tabs>
          <w:tab w:val="left" w:pos="0"/>
        </w:tabs>
        <w:spacing w:after="0" w:line="270" w:lineRule="atLeast"/>
        <w:jc w:val="both"/>
        <w:textAlignment w:val="baseline"/>
        <w:rPr>
          <w:rFonts w:ascii="Raleway" w:eastAsia="Times New Roman" w:hAnsi="Raleway" w:cstheme="minorHAnsi"/>
          <w:b/>
          <w:bCs/>
          <w:sz w:val="18"/>
          <w:szCs w:val="18"/>
          <w:bdr w:val="none" w:sz="0" w:space="0" w:color="auto" w:frame="1"/>
          <w:lang w:eastAsia="tr-TR"/>
        </w:rPr>
      </w:pPr>
      <w:r w:rsidRPr="001111C0">
        <w:rPr>
          <w:rFonts w:ascii="Raleway" w:eastAsia="Times New Roman" w:hAnsi="Raleway" w:cstheme="minorHAnsi"/>
          <w:b/>
          <w:bCs/>
          <w:sz w:val="18"/>
          <w:szCs w:val="18"/>
          <w:bdr w:val="none" w:sz="0" w:space="0" w:color="auto" w:frame="1"/>
          <w:lang w:eastAsia="tr-TR"/>
        </w:rPr>
        <w:t>c</w:t>
      </w:r>
      <w:r w:rsidR="0090568F" w:rsidRPr="001111C0">
        <w:rPr>
          <w:rFonts w:ascii="Raleway" w:eastAsia="Times New Roman" w:hAnsi="Raleway" w:cstheme="minorHAnsi"/>
          <w:b/>
          <w:bCs/>
          <w:sz w:val="18"/>
          <w:szCs w:val="18"/>
          <w:bdr w:val="none" w:sz="0" w:space="0" w:color="auto" w:frame="1"/>
          <w:lang w:eastAsia="tr-TR"/>
        </w:rPr>
        <w:t>)</w:t>
      </w:r>
      <w:r w:rsidRPr="001111C0">
        <w:rPr>
          <w:rFonts w:ascii="Raleway" w:eastAsia="Times New Roman" w:hAnsi="Raleway" w:cstheme="minorHAnsi"/>
          <w:b/>
          <w:bCs/>
          <w:sz w:val="18"/>
          <w:szCs w:val="18"/>
          <w:bdr w:val="none" w:sz="0" w:space="0" w:color="auto" w:frame="1"/>
          <w:lang w:eastAsia="tr-TR"/>
        </w:rPr>
        <w:t> </w:t>
      </w:r>
      <w:r w:rsidRPr="001111C0">
        <w:rPr>
          <w:rFonts w:ascii="Raleway" w:eastAsia="Times New Roman" w:hAnsi="Raleway" w:cstheme="minorHAnsi"/>
          <w:bCs/>
          <w:sz w:val="18"/>
          <w:szCs w:val="18"/>
          <w:bdr w:val="none" w:sz="0" w:space="0" w:color="auto" w:frame="1"/>
          <w:lang w:eastAsia="tr-TR"/>
        </w:rPr>
        <w:t>Kişisel Verilerin kimlere ve hangi amaçlarla aktarılabileceği;</w:t>
      </w:r>
    </w:p>
    <w:p w14:paraId="1D4853FD" w14:textId="77777777" w:rsidR="00E45461" w:rsidRPr="001111C0" w:rsidRDefault="00E45461" w:rsidP="00405D41">
      <w:pPr>
        <w:shd w:val="clear" w:color="auto" w:fill="FFFFFF"/>
        <w:tabs>
          <w:tab w:val="left" w:pos="0"/>
        </w:tabs>
        <w:spacing w:after="0" w:line="270" w:lineRule="atLeast"/>
        <w:jc w:val="both"/>
        <w:textAlignment w:val="baseline"/>
        <w:rPr>
          <w:rFonts w:ascii="Raleway" w:eastAsia="Times New Roman" w:hAnsi="Raleway" w:cstheme="minorHAnsi"/>
          <w:b/>
          <w:bCs/>
          <w:sz w:val="18"/>
          <w:szCs w:val="18"/>
          <w:bdr w:val="none" w:sz="0" w:space="0" w:color="auto" w:frame="1"/>
          <w:lang w:eastAsia="tr-TR"/>
        </w:rPr>
      </w:pPr>
      <w:r w:rsidRPr="001111C0">
        <w:rPr>
          <w:rFonts w:ascii="Raleway" w:eastAsia="Times New Roman" w:hAnsi="Raleway" w:cstheme="minorHAnsi"/>
          <w:b/>
          <w:bCs/>
          <w:sz w:val="18"/>
          <w:szCs w:val="18"/>
          <w:bdr w:val="none" w:sz="0" w:space="0" w:color="auto" w:frame="1"/>
          <w:lang w:eastAsia="tr-TR"/>
        </w:rPr>
        <w:t>d</w:t>
      </w:r>
      <w:r w:rsidR="0090568F" w:rsidRPr="001111C0">
        <w:rPr>
          <w:rFonts w:ascii="Raleway" w:eastAsia="Times New Roman" w:hAnsi="Raleway" w:cstheme="minorHAnsi"/>
          <w:b/>
          <w:bCs/>
          <w:sz w:val="18"/>
          <w:szCs w:val="18"/>
          <w:bdr w:val="none" w:sz="0" w:space="0" w:color="auto" w:frame="1"/>
          <w:lang w:eastAsia="tr-TR"/>
        </w:rPr>
        <w:t>)</w:t>
      </w:r>
      <w:r w:rsidRPr="001111C0">
        <w:rPr>
          <w:rFonts w:ascii="Raleway" w:eastAsia="Times New Roman" w:hAnsi="Raleway" w:cstheme="minorHAnsi"/>
          <w:b/>
          <w:bCs/>
          <w:sz w:val="18"/>
          <w:szCs w:val="18"/>
          <w:bdr w:val="none" w:sz="0" w:space="0" w:color="auto" w:frame="1"/>
          <w:lang w:eastAsia="tr-TR"/>
        </w:rPr>
        <w:t> </w:t>
      </w:r>
      <w:r w:rsidRPr="001111C0">
        <w:rPr>
          <w:rFonts w:ascii="Raleway" w:eastAsia="Times New Roman" w:hAnsi="Raleway" w:cstheme="minorHAnsi"/>
          <w:bCs/>
          <w:sz w:val="18"/>
          <w:szCs w:val="18"/>
          <w:bdr w:val="none" w:sz="0" w:space="0" w:color="auto" w:frame="1"/>
          <w:lang w:eastAsia="tr-TR"/>
        </w:rPr>
        <w:t>Kişisel Veri toplamanın yöntemi ve hukuki sebebi;</w:t>
      </w:r>
    </w:p>
    <w:p w14:paraId="7ACAD158" w14:textId="462FB006" w:rsidR="00E45461" w:rsidRDefault="00E45461" w:rsidP="00405D41">
      <w:pPr>
        <w:shd w:val="clear" w:color="auto" w:fill="FFFFFF"/>
        <w:tabs>
          <w:tab w:val="left" w:pos="0"/>
        </w:tabs>
        <w:spacing w:after="0" w:line="270" w:lineRule="atLeast"/>
        <w:jc w:val="both"/>
        <w:textAlignment w:val="baseline"/>
        <w:rPr>
          <w:rFonts w:ascii="Raleway" w:eastAsia="Times New Roman" w:hAnsi="Raleway" w:cstheme="minorHAnsi"/>
          <w:bCs/>
          <w:sz w:val="18"/>
          <w:szCs w:val="18"/>
          <w:bdr w:val="none" w:sz="0" w:space="0" w:color="auto" w:frame="1"/>
          <w:lang w:eastAsia="tr-TR"/>
        </w:rPr>
      </w:pPr>
      <w:r w:rsidRPr="001111C0">
        <w:rPr>
          <w:rFonts w:ascii="Raleway" w:eastAsia="Times New Roman" w:hAnsi="Raleway" w:cstheme="minorHAnsi"/>
          <w:b/>
          <w:bCs/>
          <w:sz w:val="18"/>
          <w:szCs w:val="18"/>
          <w:bdr w:val="none" w:sz="0" w:space="0" w:color="auto" w:frame="1"/>
          <w:lang w:eastAsia="tr-TR"/>
        </w:rPr>
        <w:t>e</w:t>
      </w:r>
      <w:r w:rsidR="0090568F" w:rsidRPr="001111C0">
        <w:rPr>
          <w:rFonts w:ascii="Raleway" w:eastAsia="Times New Roman" w:hAnsi="Raleway" w:cstheme="minorHAnsi"/>
          <w:b/>
          <w:bCs/>
          <w:sz w:val="18"/>
          <w:szCs w:val="18"/>
          <w:bdr w:val="none" w:sz="0" w:space="0" w:color="auto" w:frame="1"/>
          <w:lang w:eastAsia="tr-TR"/>
        </w:rPr>
        <w:t>)</w:t>
      </w:r>
      <w:r w:rsidRPr="001111C0">
        <w:rPr>
          <w:rFonts w:ascii="Raleway" w:eastAsia="Times New Roman" w:hAnsi="Raleway" w:cstheme="minorHAnsi"/>
          <w:b/>
          <w:bCs/>
          <w:sz w:val="18"/>
          <w:szCs w:val="18"/>
          <w:bdr w:val="none" w:sz="0" w:space="0" w:color="auto" w:frame="1"/>
          <w:lang w:eastAsia="tr-TR"/>
        </w:rPr>
        <w:t> </w:t>
      </w:r>
      <w:r w:rsidRPr="001111C0">
        <w:rPr>
          <w:rFonts w:ascii="Raleway" w:eastAsia="Times New Roman" w:hAnsi="Raleway" w:cstheme="minorHAnsi"/>
          <w:bCs/>
          <w:sz w:val="18"/>
          <w:szCs w:val="18"/>
          <w:bdr w:val="none" w:sz="0" w:space="0" w:color="auto" w:frame="1"/>
          <w:lang w:eastAsia="tr-TR"/>
        </w:rPr>
        <w:t>İlgili kişinin hakları</w:t>
      </w:r>
    </w:p>
    <w:p w14:paraId="2E80A06F" w14:textId="77777777" w:rsidR="00405D41" w:rsidRPr="001111C0" w:rsidRDefault="00405D41" w:rsidP="00405D41">
      <w:pPr>
        <w:shd w:val="clear" w:color="auto" w:fill="FFFFFF"/>
        <w:tabs>
          <w:tab w:val="left" w:pos="0"/>
        </w:tabs>
        <w:spacing w:after="0" w:line="270" w:lineRule="atLeast"/>
        <w:jc w:val="both"/>
        <w:textAlignment w:val="baseline"/>
        <w:rPr>
          <w:rFonts w:ascii="Raleway" w:eastAsia="Times New Roman" w:hAnsi="Raleway" w:cstheme="minorHAnsi"/>
          <w:b/>
          <w:bCs/>
          <w:sz w:val="18"/>
          <w:szCs w:val="18"/>
          <w:bdr w:val="none" w:sz="0" w:space="0" w:color="auto" w:frame="1"/>
          <w:lang w:eastAsia="tr-TR"/>
        </w:rPr>
      </w:pPr>
    </w:p>
    <w:p w14:paraId="6C7864C3" w14:textId="75025ECF" w:rsidR="00C059D3" w:rsidRDefault="003B243D" w:rsidP="00405D41">
      <w:pPr>
        <w:shd w:val="clear" w:color="auto" w:fill="FFFFFF"/>
        <w:tabs>
          <w:tab w:val="left" w:pos="0"/>
        </w:tabs>
        <w:spacing w:after="0" w:line="270" w:lineRule="atLeast"/>
        <w:jc w:val="both"/>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4</w:t>
      </w:r>
      <w:r w:rsidR="00B86A99" w:rsidRPr="001111C0">
        <w:rPr>
          <w:rFonts w:ascii="Raleway" w:eastAsia="Times New Roman" w:hAnsi="Raleway" w:cstheme="minorHAnsi"/>
          <w:b/>
          <w:bCs/>
          <w:sz w:val="18"/>
          <w:szCs w:val="18"/>
          <w:bdr w:val="none" w:sz="0" w:space="0" w:color="auto" w:frame="1"/>
          <w:lang w:eastAsia="tr-TR"/>
        </w:rPr>
        <w:t>.4</w:t>
      </w:r>
      <w:r w:rsidR="004A643C">
        <w:rPr>
          <w:rFonts w:ascii="Raleway" w:eastAsia="Times New Roman" w:hAnsi="Raleway" w:cstheme="minorHAnsi"/>
          <w:b/>
          <w:bCs/>
          <w:sz w:val="18"/>
          <w:szCs w:val="18"/>
          <w:bdr w:val="none" w:sz="0" w:space="0" w:color="auto" w:frame="1"/>
          <w:lang w:eastAsia="tr-TR"/>
        </w:rPr>
        <w:t>.</w:t>
      </w:r>
      <w:r w:rsidR="00B86A99" w:rsidRPr="001111C0">
        <w:rPr>
          <w:rFonts w:ascii="Raleway" w:eastAsia="Times New Roman" w:hAnsi="Raleway" w:cstheme="minorHAnsi"/>
          <w:sz w:val="18"/>
          <w:szCs w:val="18"/>
          <w:lang w:eastAsia="tr-TR"/>
        </w:rPr>
        <w:t xml:space="preserve"> İlgili mevzuatta öngörülen veya işlendikleri amaç için gerekli olan süre kadar muhafaza etme. Kişisel verilerin işlendikleri amaç ve çıkarları için gerekli addedildiği, düzenleyici otoriteler ve /veya ilgili kanun ve yönetmelikler tarafından zorunlu kılındığı sürece </w:t>
      </w:r>
      <w:r w:rsidR="00555797">
        <w:rPr>
          <w:rFonts w:ascii="Raleway" w:eastAsia="Times New Roman" w:hAnsi="Raleway" w:cstheme="minorHAnsi"/>
          <w:sz w:val="18"/>
          <w:szCs w:val="18"/>
          <w:lang w:eastAsia="tr-TR"/>
        </w:rPr>
        <w:t>Boltas</w:t>
      </w:r>
      <w:r w:rsidR="0090568F" w:rsidRPr="001111C0">
        <w:rPr>
          <w:rFonts w:ascii="Raleway" w:eastAsia="Times New Roman" w:hAnsi="Raleway" w:cstheme="minorHAnsi"/>
          <w:sz w:val="18"/>
          <w:szCs w:val="18"/>
          <w:lang w:eastAsia="tr-TR"/>
        </w:rPr>
        <w:t xml:space="preserve">, iş </w:t>
      </w:r>
      <w:r w:rsidR="00B86A99" w:rsidRPr="001111C0">
        <w:rPr>
          <w:rFonts w:ascii="Raleway" w:eastAsia="Times New Roman" w:hAnsi="Raleway" w:cstheme="minorHAnsi"/>
          <w:sz w:val="18"/>
          <w:szCs w:val="18"/>
          <w:lang w:eastAsia="tr-TR"/>
        </w:rPr>
        <w:t xml:space="preserve">bu </w:t>
      </w:r>
      <w:r w:rsidR="0090568F" w:rsidRPr="001111C0">
        <w:rPr>
          <w:rFonts w:ascii="Raleway" w:eastAsia="Times New Roman" w:hAnsi="Raleway" w:cstheme="minorHAnsi"/>
          <w:sz w:val="18"/>
          <w:szCs w:val="18"/>
          <w:lang w:eastAsia="tr-TR"/>
        </w:rPr>
        <w:t>p</w:t>
      </w:r>
      <w:r w:rsidR="00B86A99" w:rsidRPr="001111C0">
        <w:rPr>
          <w:rFonts w:ascii="Raleway" w:eastAsia="Times New Roman" w:hAnsi="Raleway" w:cstheme="minorHAnsi"/>
          <w:sz w:val="18"/>
          <w:szCs w:val="18"/>
          <w:lang w:eastAsia="tr-TR"/>
        </w:rPr>
        <w:t xml:space="preserve">olitika tarafından ortaya koyulan amaçlara uygun olarak kişisel verileri işlemeye ve </w:t>
      </w:r>
      <w:r w:rsidR="00227059" w:rsidRPr="001111C0">
        <w:rPr>
          <w:rFonts w:ascii="Raleway" w:eastAsia="Times New Roman" w:hAnsi="Raleway" w:cstheme="minorHAnsi"/>
          <w:sz w:val="18"/>
          <w:szCs w:val="18"/>
          <w:lang w:eastAsia="tr-TR"/>
        </w:rPr>
        <w:t>muhafaza etmeye devam edecektir.</w:t>
      </w:r>
    </w:p>
    <w:p w14:paraId="2E57688B" w14:textId="77777777" w:rsidR="00405D41" w:rsidRPr="001111C0" w:rsidRDefault="00405D41" w:rsidP="00405D41">
      <w:pPr>
        <w:shd w:val="clear" w:color="auto" w:fill="FFFFFF"/>
        <w:tabs>
          <w:tab w:val="left" w:pos="0"/>
        </w:tabs>
        <w:spacing w:after="0" w:line="270" w:lineRule="atLeast"/>
        <w:jc w:val="both"/>
        <w:textAlignment w:val="baseline"/>
        <w:rPr>
          <w:rFonts w:ascii="Raleway" w:eastAsia="Times New Roman" w:hAnsi="Raleway" w:cstheme="minorHAnsi"/>
          <w:sz w:val="18"/>
          <w:szCs w:val="18"/>
          <w:lang w:eastAsia="tr-TR"/>
        </w:rPr>
      </w:pPr>
    </w:p>
    <w:p w14:paraId="61BE7C7B" w14:textId="6A526985" w:rsidR="00B86A99" w:rsidRDefault="003B243D" w:rsidP="00405D41">
      <w:pPr>
        <w:shd w:val="clear" w:color="auto" w:fill="FFFFFF"/>
        <w:tabs>
          <w:tab w:val="left" w:pos="0"/>
        </w:tabs>
        <w:spacing w:after="0" w:line="270" w:lineRule="atLeast"/>
        <w:jc w:val="both"/>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4</w:t>
      </w:r>
      <w:r w:rsidR="00B86A99" w:rsidRPr="001111C0">
        <w:rPr>
          <w:rFonts w:ascii="Raleway" w:eastAsia="Times New Roman" w:hAnsi="Raleway" w:cstheme="minorHAnsi"/>
          <w:b/>
          <w:bCs/>
          <w:sz w:val="18"/>
          <w:szCs w:val="18"/>
          <w:bdr w:val="none" w:sz="0" w:space="0" w:color="auto" w:frame="1"/>
          <w:lang w:eastAsia="tr-TR"/>
        </w:rPr>
        <w:t>.5</w:t>
      </w:r>
      <w:r w:rsidR="004A643C">
        <w:rPr>
          <w:rFonts w:ascii="Raleway" w:eastAsia="Times New Roman" w:hAnsi="Raleway" w:cstheme="minorHAnsi"/>
          <w:b/>
          <w:bCs/>
          <w:sz w:val="18"/>
          <w:szCs w:val="18"/>
          <w:bdr w:val="none" w:sz="0" w:space="0" w:color="auto" w:frame="1"/>
          <w:lang w:eastAsia="tr-TR"/>
        </w:rPr>
        <w:t>.</w:t>
      </w:r>
      <w:r w:rsidR="00B86A99" w:rsidRPr="001111C0">
        <w:rPr>
          <w:rFonts w:ascii="Raleway" w:eastAsia="Times New Roman" w:hAnsi="Raleway" w:cstheme="minorHAnsi"/>
          <w:sz w:val="18"/>
          <w:szCs w:val="18"/>
          <w:lang w:eastAsia="tr-TR"/>
        </w:rPr>
        <w:t> Bilgilerin Doğruluğu; Verilerin Güncelliği: İşlenmiş kişisel verilerin doğru, eksiksiz olması ve gerekiyorsa güncel tutulması gerekmektedir. Doğru olmayan veya eksik olan verilerin silinmesi, düzeltilmesi, tamamlanması veya güncellenmesi için uygun adımlar atılmalıdır.</w:t>
      </w:r>
    </w:p>
    <w:p w14:paraId="76A70907" w14:textId="77777777" w:rsidR="00405D41" w:rsidRPr="001111C0" w:rsidRDefault="00405D41" w:rsidP="00405D41">
      <w:pPr>
        <w:shd w:val="clear" w:color="auto" w:fill="FFFFFF"/>
        <w:tabs>
          <w:tab w:val="left" w:pos="0"/>
        </w:tabs>
        <w:spacing w:after="0" w:line="270" w:lineRule="atLeast"/>
        <w:jc w:val="both"/>
        <w:textAlignment w:val="baseline"/>
        <w:rPr>
          <w:rFonts w:ascii="Raleway" w:eastAsia="Times New Roman" w:hAnsi="Raleway" w:cstheme="minorHAnsi"/>
          <w:sz w:val="18"/>
          <w:szCs w:val="18"/>
          <w:lang w:eastAsia="tr-TR"/>
        </w:rPr>
      </w:pPr>
    </w:p>
    <w:p w14:paraId="63BA6D66" w14:textId="78DBEB17" w:rsidR="00B86A99" w:rsidRPr="001111C0" w:rsidRDefault="003B243D" w:rsidP="00405D41">
      <w:pPr>
        <w:shd w:val="clear" w:color="auto" w:fill="FFFFFF"/>
        <w:tabs>
          <w:tab w:val="left" w:pos="0"/>
        </w:tabs>
        <w:spacing w:after="0" w:line="270" w:lineRule="atLeast"/>
        <w:jc w:val="both"/>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4</w:t>
      </w:r>
      <w:r w:rsidR="00B86A99" w:rsidRPr="001111C0">
        <w:rPr>
          <w:rFonts w:ascii="Raleway" w:eastAsia="Times New Roman" w:hAnsi="Raleway" w:cstheme="minorHAnsi"/>
          <w:b/>
          <w:bCs/>
          <w:sz w:val="18"/>
          <w:szCs w:val="18"/>
          <w:bdr w:val="none" w:sz="0" w:space="0" w:color="auto" w:frame="1"/>
          <w:lang w:eastAsia="tr-TR"/>
        </w:rPr>
        <w:t>.6</w:t>
      </w:r>
      <w:r w:rsidR="004A643C">
        <w:rPr>
          <w:rFonts w:ascii="Raleway" w:eastAsia="Times New Roman" w:hAnsi="Raleway" w:cstheme="minorHAnsi"/>
          <w:b/>
          <w:bCs/>
          <w:sz w:val="18"/>
          <w:szCs w:val="18"/>
          <w:bdr w:val="none" w:sz="0" w:space="0" w:color="auto" w:frame="1"/>
          <w:lang w:eastAsia="tr-TR"/>
        </w:rPr>
        <w:t>.</w:t>
      </w:r>
      <w:r w:rsidR="00B86A99" w:rsidRPr="001111C0">
        <w:rPr>
          <w:rFonts w:ascii="Raleway" w:eastAsia="Times New Roman" w:hAnsi="Raleway" w:cstheme="minorHAnsi"/>
          <w:sz w:val="18"/>
          <w:szCs w:val="18"/>
          <w:lang w:eastAsia="tr-TR"/>
        </w:rPr>
        <w:t> Gizlilik ve veri güvenliği: Kişisel veri, veri gizliliğine tabidir. Kişisel düzeyde gizli olarak değerlendirilmeli ve yetkisiz erişim, hukuka aykırı olarak işleme veya dağıtımın yanı sıra kazara kayıp, değişiklik veya tahribatın önlenmesi ve Kişisel Verilerin muhafazasının sağlanması amacıyla uygun güvenlik düzeyini temin etmeye yönelik gerekli teknik ve idari tedbirler alınmalıdır.</w:t>
      </w:r>
    </w:p>
    <w:p w14:paraId="0203BF6B" w14:textId="77777777" w:rsidR="003B243D" w:rsidRPr="001111C0" w:rsidRDefault="003B243D" w:rsidP="00405D41">
      <w:pPr>
        <w:shd w:val="clear" w:color="auto" w:fill="FFFFFF"/>
        <w:tabs>
          <w:tab w:val="left" w:pos="0"/>
        </w:tabs>
        <w:spacing w:after="0" w:line="225" w:lineRule="atLeast"/>
        <w:ind w:left="284"/>
        <w:jc w:val="both"/>
        <w:textAlignment w:val="baseline"/>
        <w:outlineLvl w:val="2"/>
        <w:rPr>
          <w:rFonts w:ascii="Raleway" w:eastAsia="Times New Roman" w:hAnsi="Raleway" w:cstheme="minorHAnsi"/>
          <w:b/>
          <w:bCs/>
          <w:sz w:val="18"/>
          <w:szCs w:val="18"/>
          <w:lang w:eastAsia="tr-TR"/>
        </w:rPr>
      </w:pPr>
    </w:p>
    <w:p w14:paraId="64D32BC8" w14:textId="77777777" w:rsidR="003B243D" w:rsidRPr="00DA73EC" w:rsidRDefault="003B243D" w:rsidP="00405D41">
      <w:pPr>
        <w:pStyle w:val="ListeParagraf"/>
        <w:numPr>
          <w:ilvl w:val="1"/>
          <w:numId w:val="11"/>
        </w:numPr>
        <w:shd w:val="clear" w:color="auto" w:fill="FFFFFF"/>
        <w:tabs>
          <w:tab w:val="left" w:pos="0"/>
        </w:tabs>
        <w:spacing w:after="0" w:line="225" w:lineRule="atLeast"/>
        <w:ind w:left="709" w:hanging="709"/>
        <w:jc w:val="both"/>
        <w:textAlignment w:val="baseline"/>
        <w:outlineLvl w:val="2"/>
        <w:rPr>
          <w:rFonts w:ascii="Raleway" w:eastAsia="Times New Roman" w:hAnsi="Raleway" w:cstheme="minorHAnsi"/>
          <w:b/>
          <w:bCs/>
          <w:lang w:eastAsia="tr-TR"/>
        </w:rPr>
      </w:pPr>
      <w:r w:rsidRPr="00DA73EC">
        <w:rPr>
          <w:rFonts w:ascii="Raleway" w:eastAsia="Times New Roman" w:hAnsi="Raleway" w:cstheme="minorHAnsi"/>
          <w:b/>
          <w:bCs/>
          <w:lang w:eastAsia="tr-TR"/>
        </w:rPr>
        <w:t xml:space="preserve">SAKLAMA VE İMHAYA İLİŞKİN AÇIKLAMALAR  </w:t>
      </w:r>
    </w:p>
    <w:p w14:paraId="1443958B" w14:textId="77777777" w:rsidR="003B243D" w:rsidRPr="001111C0" w:rsidRDefault="003B243D" w:rsidP="00405D41">
      <w:pPr>
        <w:shd w:val="clear" w:color="auto" w:fill="FFFFFF"/>
        <w:tabs>
          <w:tab w:val="left" w:pos="0"/>
        </w:tabs>
        <w:spacing w:after="0" w:line="225" w:lineRule="atLeast"/>
        <w:ind w:left="284"/>
        <w:jc w:val="both"/>
        <w:textAlignment w:val="baseline"/>
        <w:outlineLvl w:val="2"/>
        <w:rPr>
          <w:rFonts w:ascii="Raleway" w:eastAsia="Times New Roman" w:hAnsi="Raleway" w:cstheme="minorHAnsi"/>
          <w:b/>
          <w:bCs/>
          <w:sz w:val="18"/>
          <w:szCs w:val="18"/>
          <w:lang w:eastAsia="tr-TR"/>
        </w:rPr>
      </w:pPr>
    </w:p>
    <w:p w14:paraId="7FCC9F9A" w14:textId="77777777" w:rsidR="006E07CE" w:rsidRPr="001111C0" w:rsidRDefault="006E07CE"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1111C0">
        <w:rPr>
          <w:rFonts w:ascii="Raleway" w:hAnsi="Raleway"/>
          <w:b/>
          <w:sz w:val="18"/>
          <w:szCs w:val="18"/>
        </w:rPr>
        <w:t>5.</w:t>
      </w:r>
      <w:r w:rsidR="0090568F" w:rsidRPr="001111C0">
        <w:rPr>
          <w:rFonts w:ascii="Raleway" w:hAnsi="Raleway"/>
          <w:b/>
          <w:sz w:val="18"/>
          <w:szCs w:val="18"/>
        </w:rPr>
        <w:t>1.</w:t>
      </w:r>
      <w:r w:rsidRPr="001111C0">
        <w:rPr>
          <w:rFonts w:ascii="Raleway" w:hAnsi="Raleway"/>
          <w:sz w:val="18"/>
          <w:szCs w:val="18"/>
        </w:rPr>
        <w:t xml:space="preserve"> Genel Açıklamalar </w:t>
      </w:r>
    </w:p>
    <w:p w14:paraId="6813DA4B" w14:textId="579A657D" w:rsidR="003B243D" w:rsidRPr="001111C0" w:rsidRDefault="00555797" w:rsidP="00405D41">
      <w:pPr>
        <w:shd w:val="clear" w:color="auto" w:fill="FFFFFF"/>
        <w:tabs>
          <w:tab w:val="left" w:pos="0"/>
        </w:tabs>
        <w:spacing w:after="0" w:line="225" w:lineRule="atLeast"/>
        <w:jc w:val="both"/>
        <w:textAlignment w:val="baseline"/>
        <w:outlineLvl w:val="2"/>
        <w:rPr>
          <w:rFonts w:ascii="Raleway" w:hAnsi="Raleway"/>
          <w:sz w:val="18"/>
          <w:szCs w:val="18"/>
        </w:rPr>
      </w:pPr>
      <w:r>
        <w:rPr>
          <w:rFonts w:ascii="Raleway" w:eastAsia="Times New Roman" w:hAnsi="Raleway" w:cstheme="minorHAnsi"/>
          <w:sz w:val="18"/>
          <w:szCs w:val="18"/>
          <w:lang w:eastAsia="tr-TR"/>
        </w:rPr>
        <w:t xml:space="preserve">Boltas </w:t>
      </w:r>
      <w:r w:rsidR="003B243D" w:rsidRPr="001111C0">
        <w:rPr>
          <w:rFonts w:ascii="Raleway" w:hAnsi="Raleway"/>
          <w:sz w:val="18"/>
          <w:szCs w:val="18"/>
        </w:rPr>
        <w:t xml:space="preserve">çalışanlar, çalışan adayları, ziyaretçiler ve hizmet sağlayıcı olarak ilişkide bulunulan üçüncü kişilerin, kurumların veya kuruluşların çalışanlarına ait kişisel verileri Kanuna uygun olarak </w:t>
      </w:r>
      <w:r w:rsidR="00EB5A2C">
        <w:rPr>
          <w:rFonts w:ascii="Raleway" w:hAnsi="Raleway"/>
          <w:sz w:val="18"/>
          <w:szCs w:val="18"/>
        </w:rPr>
        <w:t xml:space="preserve">1 yıl süreyle </w:t>
      </w:r>
      <w:r w:rsidR="003B243D" w:rsidRPr="001111C0">
        <w:rPr>
          <w:rFonts w:ascii="Raleway" w:hAnsi="Raleway"/>
          <w:sz w:val="18"/>
          <w:szCs w:val="18"/>
        </w:rPr>
        <w:t>saklar ve imha eder.</w:t>
      </w:r>
    </w:p>
    <w:p w14:paraId="5CAA591E" w14:textId="77777777" w:rsidR="003B243D" w:rsidRPr="001111C0" w:rsidRDefault="003B243D"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1111C0">
        <w:rPr>
          <w:rFonts w:ascii="Raleway" w:hAnsi="Raleway"/>
          <w:sz w:val="18"/>
          <w:szCs w:val="18"/>
        </w:rPr>
        <w:t>Bu kapsamda saklama ve imhaya ilişkin detaylı açıklamalara aşağıda sırasıyla yer verilmiştir.</w:t>
      </w:r>
    </w:p>
    <w:p w14:paraId="0E29C6FE" w14:textId="7F9E74BF" w:rsidR="003B243D" w:rsidRPr="001111C0" w:rsidRDefault="003B243D"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1111C0">
        <w:rPr>
          <w:rFonts w:ascii="Raleway" w:hAnsi="Raleway"/>
          <w:sz w:val="18"/>
          <w:szCs w:val="18"/>
        </w:rPr>
        <w:t xml:space="preserve">Saklamaya İlişkin Açıklamalar Kanunun </w:t>
      </w:r>
      <w:r w:rsidR="00405D41" w:rsidRPr="001111C0">
        <w:rPr>
          <w:rFonts w:ascii="Raleway" w:hAnsi="Raleway"/>
          <w:sz w:val="18"/>
          <w:szCs w:val="18"/>
        </w:rPr>
        <w:t>3’üncü</w:t>
      </w:r>
      <w:r w:rsidRPr="001111C0">
        <w:rPr>
          <w:rFonts w:ascii="Raleway" w:hAnsi="Raleway"/>
          <w:sz w:val="18"/>
          <w:szCs w:val="18"/>
        </w:rPr>
        <w:t xml:space="preserve"> maddesinde kişisel verilerin işlenmesi kavramı tanımlanmış, </w:t>
      </w:r>
      <w:r w:rsidR="00405D41" w:rsidRPr="001111C0">
        <w:rPr>
          <w:rFonts w:ascii="Raleway" w:hAnsi="Raleway"/>
          <w:sz w:val="18"/>
          <w:szCs w:val="18"/>
        </w:rPr>
        <w:t>4’üncü</w:t>
      </w:r>
      <w:r w:rsidRPr="001111C0">
        <w:rPr>
          <w:rFonts w:ascii="Raleway" w:hAnsi="Raleway"/>
          <w:sz w:val="18"/>
          <w:szCs w:val="18"/>
        </w:rPr>
        <w:t xml:space="preserve"> maddesinde işlenen kişisel verinin işlendikleri amaçla bağlantılı, sınırlı ve ölçülü olması ve ilgili mevzuatta öngörülen veya işlendikleri amaç için gerekli süre kadar muhafaza edilmesi gerektiği belirtilmiş, 5 ve 6</w:t>
      </w:r>
      <w:r w:rsidR="0090568F" w:rsidRPr="001111C0">
        <w:rPr>
          <w:rFonts w:ascii="Raleway" w:hAnsi="Raleway"/>
          <w:sz w:val="18"/>
          <w:szCs w:val="18"/>
        </w:rPr>
        <w:t>.</w:t>
      </w:r>
      <w:r w:rsidRPr="001111C0">
        <w:rPr>
          <w:rFonts w:ascii="Raleway" w:hAnsi="Raleway"/>
          <w:sz w:val="18"/>
          <w:szCs w:val="18"/>
        </w:rPr>
        <w:t>ncı maddelerde ise kişisel verilerin işleme şartları sayılmıştır.</w:t>
      </w:r>
    </w:p>
    <w:p w14:paraId="73C3B1BF" w14:textId="4453FFEB" w:rsidR="003B243D" w:rsidRPr="001111C0" w:rsidRDefault="003B243D"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1111C0">
        <w:rPr>
          <w:rFonts w:ascii="Raleway" w:hAnsi="Raleway"/>
          <w:sz w:val="18"/>
          <w:szCs w:val="18"/>
        </w:rPr>
        <w:t xml:space="preserve">Buna göre, </w:t>
      </w:r>
      <w:r w:rsidR="00555797">
        <w:rPr>
          <w:rFonts w:ascii="Raleway" w:eastAsia="Times New Roman" w:hAnsi="Raleway" w:cstheme="minorHAnsi"/>
          <w:sz w:val="18"/>
          <w:szCs w:val="18"/>
          <w:lang w:eastAsia="tr-TR"/>
        </w:rPr>
        <w:t>Boltas</w:t>
      </w:r>
      <w:r w:rsidRPr="001111C0">
        <w:rPr>
          <w:rFonts w:ascii="Raleway" w:hAnsi="Raleway"/>
          <w:sz w:val="18"/>
          <w:szCs w:val="18"/>
        </w:rPr>
        <w:t xml:space="preserve">,  faaliyetleri çerçevesinde kişisel verileri, ilgili mevzuatta öngörülen veya işleme amaçlarımıza uygun süre kadar saklar. </w:t>
      </w:r>
    </w:p>
    <w:p w14:paraId="3586E46C" w14:textId="77777777" w:rsidR="003B243D" w:rsidRPr="001111C0" w:rsidRDefault="003B243D" w:rsidP="00405D41">
      <w:pPr>
        <w:shd w:val="clear" w:color="auto" w:fill="FFFFFF"/>
        <w:tabs>
          <w:tab w:val="left" w:pos="0"/>
        </w:tabs>
        <w:spacing w:after="0" w:line="225" w:lineRule="atLeast"/>
        <w:jc w:val="both"/>
        <w:textAlignment w:val="baseline"/>
        <w:outlineLvl w:val="2"/>
        <w:rPr>
          <w:rFonts w:ascii="Raleway" w:hAnsi="Raleway"/>
          <w:sz w:val="18"/>
          <w:szCs w:val="18"/>
        </w:rPr>
      </w:pPr>
    </w:p>
    <w:p w14:paraId="12F5DCC7" w14:textId="77777777" w:rsidR="006E07CE" w:rsidRPr="001111C0" w:rsidRDefault="006E07CE"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1111C0">
        <w:rPr>
          <w:rFonts w:ascii="Raleway" w:hAnsi="Raleway"/>
          <w:b/>
          <w:sz w:val="18"/>
          <w:szCs w:val="18"/>
        </w:rPr>
        <w:t xml:space="preserve">5.1.1. </w:t>
      </w:r>
      <w:r w:rsidR="003B243D" w:rsidRPr="001111C0">
        <w:rPr>
          <w:rFonts w:ascii="Raleway" w:hAnsi="Raleway"/>
          <w:sz w:val="18"/>
          <w:szCs w:val="18"/>
        </w:rPr>
        <w:t>Saklamayı Gerektiren Hukuki Sebepler</w:t>
      </w:r>
    </w:p>
    <w:p w14:paraId="7D237417" w14:textId="56778A24" w:rsidR="003B243D" w:rsidRPr="001111C0" w:rsidRDefault="00555797" w:rsidP="00405D41">
      <w:pPr>
        <w:shd w:val="clear" w:color="auto" w:fill="FFFFFF"/>
        <w:tabs>
          <w:tab w:val="left" w:pos="0"/>
        </w:tabs>
        <w:spacing w:after="0" w:line="225" w:lineRule="atLeast"/>
        <w:jc w:val="both"/>
        <w:textAlignment w:val="baseline"/>
        <w:outlineLvl w:val="2"/>
        <w:rPr>
          <w:rFonts w:ascii="Raleway" w:hAnsi="Raleway"/>
          <w:sz w:val="18"/>
          <w:szCs w:val="18"/>
        </w:rPr>
      </w:pPr>
      <w:r>
        <w:rPr>
          <w:rFonts w:ascii="Raleway" w:eastAsia="Times New Roman" w:hAnsi="Raleway" w:cstheme="minorHAnsi"/>
          <w:sz w:val="18"/>
          <w:szCs w:val="18"/>
          <w:lang w:eastAsia="tr-TR"/>
        </w:rPr>
        <w:t>Boltas</w:t>
      </w:r>
      <w:r w:rsidR="003B243D" w:rsidRPr="001111C0">
        <w:rPr>
          <w:rFonts w:ascii="Raleway" w:hAnsi="Raleway"/>
          <w:sz w:val="18"/>
          <w:szCs w:val="18"/>
        </w:rPr>
        <w:t xml:space="preserve">, faaliyetleri çerçevesinde işlenen kişisel veriler, ilgili mevzuatta öngörülen süre kadar muhafaza edilir. </w:t>
      </w:r>
    </w:p>
    <w:p w14:paraId="5429803A" w14:textId="77777777" w:rsidR="003B243D" w:rsidRPr="001111C0" w:rsidRDefault="003B243D"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1111C0">
        <w:rPr>
          <w:rFonts w:ascii="Raleway" w:hAnsi="Raleway"/>
          <w:sz w:val="18"/>
          <w:szCs w:val="18"/>
        </w:rPr>
        <w:t xml:space="preserve">Bu kapsamda kişisel veriler; </w:t>
      </w:r>
    </w:p>
    <w:p w14:paraId="34F319D2" w14:textId="77777777" w:rsidR="001E3712" w:rsidRDefault="003B243D" w:rsidP="00405D41">
      <w:pPr>
        <w:pStyle w:val="ListeParagraf"/>
        <w:numPr>
          <w:ilvl w:val="0"/>
          <w:numId w:val="34"/>
        </w:numPr>
        <w:shd w:val="clear" w:color="auto" w:fill="FFFFFF"/>
        <w:tabs>
          <w:tab w:val="left" w:pos="0"/>
          <w:tab w:val="left" w:pos="426"/>
        </w:tabs>
        <w:spacing w:after="0" w:line="225" w:lineRule="atLeast"/>
        <w:ind w:left="284" w:hanging="284"/>
        <w:jc w:val="both"/>
        <w:textAlignment w:val="baseline"/>
        <w:outlineLvl w:val="2"/>
        <w:rPr>
          <w:rFonts w:ascii="Raleway" w:hAnsi="Raleway"/>
          <w:sz w:val="18"/>
          <w:szCs w:val="18"/>
        </w:rPr>
      </w:pPr>
      <w:r w:rsidRPr="001E3712">
        <w:rPr>
          <w:rFonts w:ascii="Raleway" w:hAnsi="Raleway"/>
          <w:sz w:val="18"/>
          <w:szCs w:val="18"/>
        </w:rPr>
        <w:t>6698 sayılı Kişisel Verilerin Korunması Kanunu,</w:t>
      </w:r>
    </w:p>
    <w:p w14:paraId="736C0586" w14:textId="77777777" w:rsidR="001E3712" w:rsidRDefault="003B243D" w:rsidP="00405D41">
      <w:pPr>
        <w:pStyle w:val="ListeParagraf"/>
        <w:numPr>
          <w:ilvl w:val="0"/>
          <w:numId w:val="34"/>
        </w:numPr>
        <w:shd w:val="clear" w:color="auto" w:fill="FFFFFF"/>
        <w:tabs>
          <w:tab w:val="left" w:pos="0"/>
          <w:tab w:val="left" w:pos="426"/>
        </w:tabs>
        <w:spacing w:after="0" w:line="225" w:lineRule="atLeast"/>
        <w:ind w:left="284" w:hanging="284"/>
        <w:jc w:val="both"/>
        <w:textAlignment w:val="baseline"/>
        <w:outlineLvl w:val="2"/>
        <w:rPr>
          <w:rFonts w:ascii="Raleway" w:hAnsi="Raleway"/>
          <w:sz w:val="18"/>
          <w:szCs w:val="18"/>
        </w:rPr>
      </w:pPr>
      <w:r w:rsidRPr="001E3712">
        <w:rPr>
          <w:rFonts w:ascii="Raleway" w:hAnsi="Raleway"/>
          <w:sz w:val="18"/>
          <w:szCs w:val="18"/>
        </w:rPr>
        <w:t>6098 sayılı Türk Borçlar Kanunu,</w:t>
      </w:r>
    </w:p>
    <w:p w14:paraId="7666D3E3" w14:textId="77777777" w:rsidR="001E3712" w:rsidRDefault="006E07CE" w:rsidP="00405D41">
      <w:pPr>
        <w:pStyle w:val="ListeParagraf"/>
        <w:numPr>
          <w:ilvl w:val="0"/>
          <w:numId w:val="34"/>
        </w:numPr>
        <w:shd w:val="clear" w:color="auto" w:fill="FFFFFF"/>
        <w:tabs>
          <w:tab w:val="left" w:pos="0"/>
          <w:tab w:val="left" w:pos="426"/>
        </w:tabs>
        <w:spacing w:after="0" w:line="225" w:lineRule="atLeast"/>
        <w:ind w:left="284" w:hanging="284"/>
        <w:jc w:val="both"/>
        <w:textAlignment w:val="baseline"/>
        <w:outlineLvl w:val="2"/>
        <w:rPr>
          <w:rFonts w:ascii="Raleway" w:hAnsi="Raleway"/>
          <w:sz w:val="18"/>
          <w:szCs w:val="18"/>
        </w:rPr>
      </w:pPr>
      <w:r w:rsidRPr="001E3712">
        <w:rPr>
          <w:rFonts w:ascii="Raleway" w:hAnsi="Raleway"/>
          <w:sz w:val="18"/>
          <w:szCs w:val="18"/>
        </w:rPr>
        <w:t>6102 sayılı Türk Ticaret Kanunu</w:t>
      </w:r>
      <w:r w:rsidR="001E3712">
        <w:rPr>
          <w:rFonts w:ascii="Raleway" w:hAnsi="Raleway"/>
          <w:sz w:val="18"/>
          <w:szCs w:val="18"/>
        </w:rPr>
        <w:t>,</w:t>
      </w:r>
    </w:p>
    <w:p w14:paraId="7D75CEF2" w14:textId="77777777" w:rsidR="001E3712" w:rsidRDefault="006E07CE" w:rsidP="00405D41">
      <w:pPr>
        <w:pStyle w:val="ListeParagraf"/>
        <w:numPr>
          <w:ilvl w:val="0"/>
          <w:numId w:val="34"/>
        </w:numPr>
        <w:shd w:val="clear" w:color="auto" w:fill="FFFFFF"/>
        <w:tabs>
          <w:tab w:val="left" w:pos="0"/>
          <w:tab w:val="left" w:pos="426"/>
        </w:tabs>
        <w:spacing w:after="0" w:line="225" w:lineRule="atLeast"/>
        <w:ind w:left="284" w:hanging="284"/>
        <w:jc w:val="both"/>
        <w:textAlignment w:val="baseline"/>
        <w:outlineLvl w:val="2"/>
        <w:rPr>
          <w:rFonts w:ascii="Raleway" w:hAnsi="Raleway"/>
          <w:sz w:val="18"/>
          <w:szCs w:val="18"/>
        </w:rPr>
      </w:pPr>
      <w:r w:rsidRPr="001E3712">
        <w:rPr>
          <w:rFonts w:ascii="Raleway" w:hAnsi="Raleway"/>
          <w:sz w:val="18"/>
          <w:szCs w:val="18"/>
        </w:rPr>
        <w:t>Anayasamız tarafından kabul edilmiş Uluslararası Sözleşmeler</w:t>
      </w:r>
      <w:r w:rsidR="001E3712">
        <w:rPr>
          <w:rFonts w:ascii="Raleway" w:hAnsi="Raleway"/>
          <w:sz w:val="18"/>
          <w:szCs w:val="18"/>
        </w:rPr>
        <w:t>,</w:t>
      </w:r>
    </w:p>
    <w:p w14:paraId="3DE87526" w14:textId="77777777" w:rsidR="001E3712" w:rsidRDefault="003B243D" w:rsidP="00405D41">
      <w:pPr>
        <w:pStyle w:val="ListeParagraf"/>
        <w:numPr>
          <w:ilvl w:val="0"/>
          <w:numId w:val="34"/>
        </w:numPr>
        <w:shd w:val="clear" w:color="auto" w:fill="FFFFFF"/>
        <w:tabs>
          <w:tab w:val="left" w:pos="0"/>
          <w:tab w:val="left" w:pos="426"/>
        </w:tabs>
        <w:spacing w:after="0" w:line="225" w:lineRule="atLeast"/>
        <w:ind w:left="284" w:hanging="284"/>
        <w:jc w:val="both"/>
        <w:textAlignment w:val="baseline"/>
        <w:outlineLvl w:val="2"/>
        <w:rPr>
          <w:rFonts w:ascii="Raleway" w:hAnsi="Raleway"/>
          <w:sz w:val="18"/>
          <w:szCs w:val="18"/>
        </w:rPr>
      </w:pPr>
      <w:r w:rsidRPr="001E3712">
        <w:rPr>
          <w:rFonts w:ascii="Raleway" w:hAnsi="Raleway"/>
          <w:sz w:val="18"/>
          <w:szCs w:val="18"/>
        </w:rPr>
        <w:t>5510 sayılı Sosyal Sigortalar ve Genel Sağlık Sigortası Kanunu</w:t>
      </w:r>
      <w:r w:rsidR="001E3712">
        <w:rPr>
          <w:rFonts w:ascii="Raleway" w:hAnsi="Raleway"/>
          <w:sz w:val="18"/>
          <w:szCs w:val="18"/>
        </w:rPr>
        <w:t>,</w:t>
      </w:r>
    </w:p>
    <w:p w14:paraId="6ED83DB2" w14:textId="77777777" w:rsidR="001E3712" w:rsidRDefault="003B243D" w:rsidP="00405D41">
      <w:pPr>
        <w:pStyle w:val="ListeParagraf"/>
        <w:numPr>
          <w:ilvl w:val="0"/>
          <w:numId w:val="34"/>
        </w:numPr>
        <w:shd w:val="clear" w:color="auto" w:fill="FFFFFF"/>
        <w:tabs>
          <w:tab w:val="left" w:pos="0"/>
          <w:tab w:val="left" w:pos="426"/>
        </w:tabs>
        <w:spacing w:after="0" w:line="225" w:lineRule="atLeast"/>
        <w:ind w:left="284" w:hanging="284"/>
        <w:jc w:val="both"/>
        <w:textAlignment w:val="baseline"/>
        <w:outlineLvl w:val="2"/>
        <w:rPr>
          <w:rFonts w:ascii="Raleway" w:hAnsi="Raleway"/>
          <w:sz w:val="18"/>
          <w:szCs w:val="18"/>
        </w:rPr>
      </w:pPr>
      <w:r w:rsidRPr="001E3712">
        <w:rPr>
          <w:rFonts w:ascii="Raleway" w:hAnsi="Raleway"/>
          <w:sz w:val="18"/>
          <w:szCs w:val="18"/>
        </w:rPr>
        <w:t>5651 sayılı İnternet Ortamında Yapılan Yayınların Düzenlenmesi ve Bu Yayınlar Yoluyla İşlenen Suçlarla Mücadele Edilmesi Hakkında Kanun,</w:t>
      </w:r>
    </w:p>
    <w:p w14:paraId="5F689E47" w14:textId="77777777" w:rsidR="001E3712" w:rsidRDefault="003B243D" w:rsidP="00405D41">
      <w:pPr>
        <w:pStyle w:val="ListeParagraf"/>
        <w:numPr>
          <w:ilvl w:val="0"/>
          <w:numId w:val="34"/>
        </w:numPr>
        <w:shd w:val="clear" w:color="auto" w:fill="FFFFFF"/>
        <w:tabs>
          <w:tab w:val="left" w:pos="0"/>
          <w:tab w:val="left" w:pos="426"/>
        </w:tabs>
        <w:spacing w:after="0" w:line="225" w:lineRule="atLeast"/>
        <w:ind w:left="284" w:hanging="284"/>
        <w:jc w:val="both"/>
        <w:textAlignment w:val="baseline"/>
        <w:outlineLvl w:val="2"/>
        <w:rPr>
          <w:rFonts w:ascii="Raleway" w:hAnsi="Raleway"/>
          <w:sz w:val="18"/>
          <w:szCs w:val="18"/>
        </w:rPr>
      </w:pPr>
      <w:r w:rsidRPr="001E3712">
        <w:rPr>
          <w:rFonts w:ascii="Raleway" w:hAnsi="Raleway"/>
          <w:sz w:val="18"/>
          <w:szCs w:val="18"/>
        </w:rPr>
        <w:t>6331 sayılı İş Sağlığı ve Güvenliği Kanunu,</w:t>
      </w:r>
    </w:p>
    <w:p w14:paraId="58678A00" w14:textId="77777777" w:rsidR="001E3712" w:rsidRDefault="003B243D" w:rsidP="00405D41">
      <w:pPr>
        <w:pStyle w:val="ListeParagraf"/>
        <w:numPr>
          <w:ilvl w:val="0"/>
          <w:numId w:val="34"/>
        </w:numPr>
        <w:shd w:val="clear" w:color="auto" w:fill="FFFFFF"/>
        <w:tabs>
          <w:tab w:val="left" w:pos="0"/>
          <w:tab w:val="left" w:pos="426"/>
        </w:tabs>
        <w:spacing w:after="0" w:line="225" w:lineRule="atLeast"/>
        <w:ind w:left="284" w:hanging="284"/>
        <w:jc w:val="both"/>
        <w:textAlignment w:val="baseline"/>
        <w:outlineLvl w:val="2"/>
        <w:rPr>
          <w:rFonts w:ascii="Raleway" w:hAnsi="Raleway"/>
          <w:sz w:val="18"/>
          <w:szCs w:val="18"/>
        </w:rPr>
      </w:pPr>
      <w:r w:rsidRPr="001E3712">
        <w:rPr>
          <w:rFonts w:ascii="Raleway" w:hAnsi="Raleway"/>
          <w:sz w:val="18"/>
          <w:szCs w:val="18"/>
        </w:rPr>
        <w:t>4857 sayılı İş Kanunu,</w:t>
      </w:r>
    </w:p>
    <w:p w14:paraId="5CF7737A" w14:textId="0451812E" w:rsidR="003B243D" w:rsidRPr="001E3712" w:rsidRDefault="003B243D" w:rsidP="00405D41">
      <w:pPr>
        <w:pStyle w:val="ListeParagraf"/>
        <w:numPr>
          <w:ilvl w:val="0"/>
          <w:numId w:val="34"/>
        </w:numPr>
        <w:shd w:val="clear" w:color="auto" w:fill="FFFFFF"/>
        <w:tabs>
          <w:tab w:val="left" w:pos="0"/>
          <w:tab w:val="left" w:pos="426"/>
        </w:tabs>
        <w:spacing w:after="0" w:line="225" w:lineRule="atLeast"/>
        <w:ind w:left="284" w:hanging="284"/>
        <w:jc w:val="both"/>
        <w:textAlignment w:val="baseline"/>
        <w:outlineLvl w:val="2"/>
        <w:rPr>
          <w:rFonts w:ascii="Raleway" w:hAnsi="Raleway"/>
          <w:sz w:val="18"/>
          <w:szCs w:val="18"/>
        </w:rPr>
      </w:pPr>
      <w:r w:rsidRPr="001E3712">
        <w:rPr>
          <w:rFonts w:ascii="Raleway" w:hAnsi="Raleway"/>
          <w:sz w:val="18"/>
          <w:szCs w:val="18"/>
        </w:rPr>
        <w:t>Bu kanunlar uyarınca yürürlükte olan diğer ikincil düzenlemeler çerçevesinde öngörülen saklama süreleri</w:t>
      </w:r>
      <w:r w:rsidR="001E3712">
        <w:rPr>
          <w:rFonts w:ascii="Raleway" w:hAnsi="Raleway"/>
          <w:sz w:val="18"/>
          <w:szCs w:val="18"/>
        </w:rPr>
        <w:t xml:space="preserve"> </w:t>
      </w:r>
      <w:r w:rsidRPr="001E3712">
        <w:rPr>
          <w:rFonts w:ascii="Raleway" w:hAnsi="Raleway"/>
          <w:sz w:val="18"/>
          <w:szCs w:val="18"/>
        </w:rPr>
        <w:t>kadar saklanmaktadır</w:t>
      </w:r>
    </w:p>
    <w:p w14:paraId="29422417" w14:textId="77777777" w:rsidR="00DA73EC" w:rsidRDefault="00DA73EC" w:rsidP="00405D41">
      <w:pPr>
        <w:shd w:val="clear" w:color="auto" w:fill="FFFFFF"/>
        <w:tabs>
          <w:tab w:val="left" w:pos="0"/>
        </w:tabs>
        <w:spacing w:after="0" w:line="225" w:lineRule="atLeast"/>
        <w:jc w:val="both"/>
        <w:textAlignment w:val="baseline"/>
        <w:outlineLvl w:val="2"/>
        <w:rPr>
          <w:rFonts w:ascii="Raleway" w:eastAsia="Times New Roman" w:hAnsi="Raleway" w:cstheme="minorHAnsi"/>
          <w:b/>
          <w:bCs/>
          <w:sz w:val="18"/>
          <w:szCs w:val="18"/>
          <w:lang w:eastAsia="tr-TR"/>
        </w:rPr>
      </w:pPr>
    </w:p>
    <w:p w14:paraId="12F1754A" w14:textId="5A8B3376" w:rsidR="00870B0E" w:rsidRPr="001111C0" w:rsidRDefault="00870B0E"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1111C0">
        <w:rPr>
          <w:rFonts w:ascii="Raleway" w:eastAsia="Times New Roman" w:hAnsi="Raleway" w:cstheme="minorHAnsi"/>
          <w:b/>
          <w:bCs/>
          <w:sz w:val="18"/>
          <w:szCs w:val="18"/>
          <w:lang w:eastAsia="tr-TR"/>
        </w:rPr>
        <w:t xml:space="preserve">5.1.2. </w:t>
      </w:r>
      <w:r w:rsidRPr="001111C0">
        <w:rPr>
          <w:rFonts w:ascii="Raleway" w:hAnsi="Raleway"/>
          <w:sz w:val="18"/>
          <w:szCs w:val="18"/>
        </w:rPr>
        <w:t xml:space="preserve">Saklamayı Gerektiren İşleme Amaçları </w:t>
      </w:r>
    </w:p>
    <w:p w14:paraId="534921BB" w14:textId="7B89635C" w:rsidR="001E3712" w:rsidRDefault="00555797" w:rsidP="00405D41">
      <w:pPr>
        <w:shd w:val="clear" w:color="auto" w:fill="FFFFFF"/>
        <w:tabs>
          <w:tab w:val="left" w:pos="0"/>
        </w:tabs>
        <w:spacing w:after="0" w:line="225" w:lineRule="atLeast"/>
        <w:jc w:val="both"/>
        <w:textAlignment w:val="baseline"/>
        <w:outlineLvl w:val="2"/>
        <w:rPr>
          <w:rFonts w:ascii="Raleway" w:hAnsi="Raleway"/>
          <w:sz w:val="18"/>
          <w:szCs w:val="18"/>
        </w:rPr>
      </w:pPr>
      <w:r>
        <w:rPr>
          <w:rFonts w:ascii="Raleway" w:eastAsia="Times New Roman" w:hAnsi="Raleway" w:cstheme="minorHAnsi"/>
          <w:sz w:val="18"/>
          <w:szCs w:val="18"/>
          <w:lang w:eastAsia="tr-TR"/>
        </w:rPr>
        <w:t>Boltas</w:t>
      </w:r>
      <w:r w:rsidR="00870B0E" w:rsidRPr="001111C0">
        <w:rPr>
          <w:rFonts w:ascii="Raleway" w:hAnsi="Raleway"/>
          <w:sz w:val="18"/>
          <w:szCs w:val="18"/>
        </w:rPr>
        <w:t>, faaliyetleri çerçevesinde işlemekte olduğu kişisel verileri aşağıdaki amaçlar doğrultusunda saklar</w:t>
      </w:r>
      <w:r w:rsidR="001E3712">
        <w:rPr>
          <w:rFonts w:ascii="Raleway" w:hAnsi="Raleway"/>
          <w:sz w:val="18"/>
          <w:szCs w:val="18"/>
        </w:rPr>
        <w:t>.</w:t>
      </w:r>
    </w:p>
    <w:p w14:paraId="06E5BBBE" w14:textId="77777777" w:rsidR="001E3712" w:rsidRDefault="00870B0E" w:rsidP="00405D41">
      <w:pPr>
        <w:pStyle w:val="ListeParagraf"/>
        <w:numPr>
          <w:ilvl w:val="0"/>
          <w:numId w:val="35"/>
        </w:numPr>
        <w:shd w:val="clear" w:color="auto" w:fill="FFFFFF"/>
        <w:tabs>
          <w:tab w:val="left" w:pos="0"/>
        </w:tabs>
        <w:spacing w:after="0" w:line="225" w:lineRule="atLeast"/>
        <w:ind w:left="284" w:hanging="284"/>
        <w:jc w:val="both"/>
        <w:textAlignment w:val="baseline"/>
        <w:outlineLvl w:val="2"/>
        <w:rPr>
          <w:rFonts w:ascii="Raleway" w:hAnsi="Raleway"/>
          <w:sz w:val="18"/>
          <w:szCs w:val="18"/>
        </w:rPr>
      </w:pPr>
      <w:r w:rsidRPr="001E3712">
        <w:rPr>
          <w:rFonts w:ascii="Raleway" w:hAnsi="Raleway"/>
          <w:sz w:val="18"/>
          <w:szCs w:val="18"/>
        </w:rPr>
        <w:t>İnsan kaynakları süreçlerini yürütmek.</w:t>
      </w:r>
    </w:p>
    <w:p w14:paraId="774DFA74" w14:textId="77777777" w:rsidR="001E3712" w:rsidRDefault="00870B0E" w:rsidP="00405D41">
      <w:pPr>
        <w:pStyle w:val="ListeParagraf"/>
        <w:numPr>
          <w:ilvl w:val="0"/>
          <w:numId w:val="35"/>
        </w:numPr>
        <w:shd w:val="clear" w:color="auto" w:fill="FFFFFF"/>
        <w:tabs>
          <w:tab w:val="left" w:pos="0"/>
        </w:tabs>
        <w:spacing w:after="0" w:line="225" w:lineRule="atLeast"/>
        <w:ind w:left="284" w:hanging="284"/>
        <w:jc w:val="both"/>
        <w:textAlignment w:val="baseline"/>
        <w:outlineLvl w:val="2"/>
        <w:rPr>
          <w:rFonts w:ascii="Raleway" w:hAnsi="Raleway"/>
          <w:sz w:val="18"/>
          <w:szCs w:val="18"/>
        </w:rPr>
      </w:pPr>
      <w:r w:rsidRPr="001E3712">
        <w:rPr>
          <w:rFonts w:ascii="Raleway" w:hAnsi="Raleway"/>
          <w:sz w:val="18"/>
          <w:szCs w:val="18"/>
        </w:rPr>
        <w:t>Kurumsal iletişimi sağlamak.</w:t>
      </w:r>
    </w:p>
    <w:p w14:paraId="59494AAB" w14:textId="1B5B1B28" w:rsidR="001E3712" w:rsidRDefault="00555797" w:rsidP="00405D41">
      <w:pPr>
        <w:pStyle w:val="ListeParagraf"/>
        <w:numPr>
          <w:ilvl w:val="0"/>
          <w:numId w:val="35"/>
        </w:numPr>
        <w:shd w:val="clear" w:color="auto" w:fill="FFFFFF"/>
        <w:tabs>
          <w:tab w:val="left" w:pos="0"/>
        </w:tabs>
        <w:spacing w:after="0" w:line="225" w:lineRule="atLeast"/>
        <w:ind w:left="284" w:hanging="284"/>
        <w:jc w:val="both"/>
        <w:textAlignment w:val="baseline"/>
        <w:outlineLvl w:val="2"/>
        <w:rPr>
          <w:rFonts w:ascii="Raleway" w:hAnsi="Raleway"/>
          <w:sz w:val="18"/>
          <w:szCs w:val="18"/>
        </w:rPr>
      </w:pPr>
      <w:r>
        <w:rPr>
          <w:rFonts w:ascii="Raleway" w:eastAsia="Times New Roman" w:hAnsi="Raleway" w:cstheme="minorHAnsi"/>
          <w:sz w:val="18"/>
          <w:szCs w:val="18"/>
          <w:lang w:eastAsia="tr-TR"/>
        </w:rPr>
        <w:t>Boltas</w:t>
      </w:r>
      <w:r w:rsidR="00870B0E" w:rsidRPr="001E3712">
        <w:rPr>
          <w:rFonts w:ascii="Raleway" w:hAnsi="Raleway"/>
          <w:sz w:val="18"/>
          <w:szCs w:val="18"/>
        </w:rPr>
        <w:t>’</w:t>
      </w:r>
      <w:r>
        <w:rPr>
          <w:rFonts w:ascii="Raleway" w:hAnsi="Raleway"/>
          <w:sz w:val="18"/>
          <w:szCs w:val="18"/>
        </w:rPr>
        <w:t>ı</w:t>
      </w:r>
      <w:r w:rsidR="00870B0E" w:rsidRPr="001E3712">
        <w:rPr>
          <w:rFonts w:ascii="Raleway" w:hAnsi="Raleway"/>
          <w:sz w:val="18"/>
          <w:szCs w:val="18"/>
        </w:rPr>
        <w:t>n güvenliğini sağlamak,</w:t>
      </w:r>
    </w:p>
    <w:p w14:paraId="55B34AF8" w14:textId="62D9D18F" w:rsidR="00870B0E" w:rsidRPr="001E3712" w:rsidRDefault="00870B0E" w:rsidP="00405D41">
      <w:pPr>
        <w:pStyle w:val="ListeParagraf"/>
        <w:numPr>
          <w:ilvl w:val="0"/>
          <w:numId w:val="35"/>
        </w:numPr>
        <w:shd w:val="clear" w:color="auto" w:fill="FFFFFF"/>
        <w:tabs>
          <w:tab w:val="left" w:pos="0"/>
        </w:tabs>
        <w:spacing w:after="0" w:line="225" w:lineRule="atLeast"/>
        <w:ind w:left="284" w:hanging="284"/>
        <w:jc w:val="both"/>
        <w:textAlignment w:val="baseline"/>
        <w:outlineLvl w:val="2"/>
        <w:rPr>
          <w:rFonts w:ascii="Raleway" w:hAnsi="Raleway"/>
          <w:sz w:val="18"/>
          <w:szCs w:val="18"/>
        </w:rPr>
      </w:pPr>
      <w:r w:rsidRPr="001E3712">
        <w:rPr>
          <w:rFonts w:ascii="Raleway" w:hAnsi="Raleway"/>
          <w:sz w:val="18"/>
          <w:szCs w:val="18"/>
        </w:rPr>
        <w:t>İmzalanan sözleşmeler ve hizmetler neticesinde iş ve işlemleri ifa edebilmek.</w:t>
      </w:r>
    </w:p>
    <w:p w14:paraId="3F89B81D" w14:textId="77777777" w:rsidR="001E3712" w:rsidRDefault="00870B0E" w:rsidP="00405D41">
      <w:pPr>
        <w:shd w:val="clear" w:color="auto" w:fill="FFFFFF"/>
        <w:tabs>
          <w:tab w:val="left" w:pos="426"/>
        </w:tabs>
        <w:spacing w:after="0" w:line="225" w:lineRule="atLeast"/>
        <w:ind w:left="284" w:hanging="284"/>
        <w:jc w:val="both"/>
        <w:textAlignment w:val="baseline"/>
        <w:outlineLvl w:val="2"/>
        <w:rPr>
          <w:rFonts w:ascii="Raleway" w:hAnsi="Raleway"/>
          <w:sz w:val="18"/>
          <w:szCs w:val="18"/>
        </w:rPr>
      </w:pPr>
      <w:r w:rsidRPr="001111C0">
        <w:rPr>
          <w:rFonts w:ascii="Raleway" w:hAnsi="Raleway"/>
          <w:sz w:val="18"/>
          <w:szCs w:val="18"/>
        </w:rPr>
        <w:lastRenderedPageBreak/>
        <w:sym w:font="Symbol" w:char="F0B7"/>
      </w:r>
      <w:r w:rsidRPr="001111C0">
        <w:rPr>
          <w:rFonts w:ascii="Raleway" w:hAnsi="Raleway"/>
          <w:sz w:val="18"/>
          <w:szCs w:val="18"/>
        </w:rPr>
        <w:t xml:space="preserve">   VERBİS kapsamında, çalışanlar, veri sorumluları, irtibat kişileri, veri sorumlusu temsilcileri ve veri</w:t>
      </w:r>
      <w:r w:rsidR="001E3712">
        <w:rPr>
          <w:rFonts w:ascii="Raleway" w:hAnsi="Raleway"/>
          <w:sz w:val="18"/>
          <w:szCs w:val="18"/>
        </w:rPr>
        <w:t xml:space="preserve"> </w:t>
      </w:r>
      <w:r w:rsidRPr="001111C0">
        <w:rPr>
          <w:rFonts w:ascii="Raleway" w:hAnsi="Raleway"/>
          <w:sz w:val="18"/>
          <w:szCs w:val="18"/>
        </w:rPr>
        <w:t>işleyenlerin tercih ve ihtiyaçlarını tespit etmek, verilen hizmetleri buna göre düzenlemek ve gerekmesi halinde güncelleme</w:t>
      </w:r>
      <w:r w:rsidR="001E3712">
        <w:rPr>
          <w:rFonts w:ascii="Raleway" w:hAnsi="Raleway"/>
          <w:sz w:val="18"/>
          <w:szCs w:val="18"/>
        </w:rPr>
        <w:t xml:space="preserve">k. </w:t>
      </w:r>
    </w:p>
    <w:p w14:paraId="7C5E988B" w14:textId="285A4DDD" w:rsidR="001E3712" w:rsidRPr="001E3712" w:rsidRDefault="00870B0E" w:rsidP="00405D41">
      <w:pPr>
        <w:pStyle w:val="ListeParagraf"/>
        <w:numPr>
          <w:ilvl w:val="0"/>
          <w:numId w:val="37"/>
        </w:numPr>
        <w:shd w:val="clear" w:color="auto" w:fill="FFFFFF"/>
        <w:tabs>
          <w:tab w:val="left" w:pos="0"/>
        </w:tabs>
        <w:spacing w:after="0" w:line="225" w:lineRule="atLeast"/>
        <w:ind w:left="284" w:hanging="284"/>
        <w:jc w:val="both"/>
        <w:textAlignment w:val="baseline"/>
        <w:outlineLvl w:val="2"/>
        <w:rPr>
          <w:rFonts w:ascii="Raleway" w:hAnsi="Raleway"/>
          <w:sz w:val="18"/>
          <w:szCs w:val="18"/>
        </w:rPr>
      </w:pPr>
      <w:r w:rsidRPr="001E3712">
        <w:rPr>
          <w:rFonts w:ascii="Raleway" w:hAnsi="Raleway"/>
          <w:sz w:val="18"/>
          <w:szCs w:val="18"/>
        </w:rPr>
        <w:t>Yasal düzenlemelerin gerektirdiği veya zorunlu kıldığı şekilde, hukuki yükümlülüklerin yerine getirilmesini</w:t>
      </w:r>
      <w:r w:rsidR="001E3712">
        <w:rPr>
          <w:rFonts w:ascii="Raleway" w:hAnsi="Raleway"/>
          <w:sz w:val="18"/>
          <w:szCs w:val="18"/>
        </w:rPr>
        <w:t xml:space="preserve"> </w:t>
      </w:r>
      <w:r w:rsidRPr="001E3712">
        <w:rPr>
          <w:rFonts w:ascii="Raleway" w:hAnsi="Raleway"/>
          <w:sz w:val="18"/>
          <w:szCs w:val="18"/>
        </w:rPr>
        <w:t>sağlamak.</w:t>
      </w:r>
    </w:p>
    <w:p w14:paraId="170607F5" w14:textId="5C84CE19" w:rsidR="001E3712" w:rsidRDefault="00555797" w:rsidP="00405D41">
      <w:pPr>
        <w:pStyle w:val="ListeParagraf"/>
        <w:numPr>
          <w:ilvl w:val="0"/>
          <w:numId w:val="37"/>
        </w:numPr>
        <w:shd w:val="clear" w:color="auto" w:fill="FFFFFF"/>
        <w:tabs>
          <w:tab w:val="left" w:pos="0"/>
        </w:tabs>
        <w:spacing w:after="0" w:line="225" w:lineRule="atLeast"/>
        <w:ind w:left="284" w:hanging="284"/>
        <w:jc w:val="both"/>
        <w:textAlignment w:val="baseline"/>
        <w:outlineLvl w:val="2"/>
        <w:rPr>
          <w:rFonts w:ascii="Raleway" w:hAnsi="Raleway"/>
          <w:sz w:val="18"/>
          <w:szCs w:val="18"/>
        </w:rPr>
      </w:pPr>
      <w:r>
        <w:rPr>
          <w:rFonts w:ascii="Raleway" w:eastAsia="Times New Roman" w:hAnsi="Raleway" w:cstheme="minorHAnsi"/>
          <w:sz w:val="18"/>
          <w:szCs w:val="18"/>
          <w:lang w:eastAsia="tr-TR"/>
        </w:rPr>
        <w:t>Boltas</w:t>
      </w:r>
      <w:r w:rsidR="00870B0E" w:rsidRPr="001E3712">
        <w:rPr>
          <w:rFonts w:ascii="Raleway" w:hAnsi="Raleway"/>
          <w:sz w:val="18"/>
          <w:szCs w:val="18"/>
        </w:rPr>
        <w:t xml:space="preserve"> ile iş ilişkisinde bulunan gerçek / tüzel kişilerle irtibat sağlamak.</w:t>
      </w:r>
    </w:p>
    <w:p w14:paraId="4CB26CBD" w14:textId="2EF563E5" w:rsidR="006E07CE" w:rsidRPr="001E3712" w:rsidRDefault="00870B0E" w:rsidP="00405D41">
      <w:pPr>
        <w:pStyle w:val="ListeParagraf"/>
        <w:numPr>
          <w:ilvl w:val="0"/>
          <w:numId w:val="37"/>
        </w:numPr>
        <w:shd w:val="clear" w:color="auto" w:fill="FFFFFF"/>
        <w:tabs>
          <w:tab w:val="left" w:pos="0"/>
        </w:tabs>
        <w:spacing w:after="0" w:line="225" w:lineRule="atLeast"/>
        <w:ind w:left="284" w:hanging="284"/>
        <w:jc w:val="both"/>
        <w:textAlignment w:val="baseline"/>
        <w:outlineLvl w:val="2"/>
        <w:rPr>
          <w:rFonts w:ascii="Raleway" w:hAnsi="Raleway"/>
          <w:sz w:val="18"/>
          <w:szCs w:val="18"/>
        </w:rPr>
      </w:pPr>
      <w:r w:rsidRPr="001E3712">
        <w:rPr>
          <w:rFonts w:ascii="Raleway" w:hAnsi="Raleway"/>
          <w:sz w:val="18"/>
          <w:szCs w:val="18"/>
        </w:rPr>
        <w:t>İleride doğabilecek hukuki uyuşmazlıklarda delil olarak ispat yükümlülüğü.</w:t>
      </w:r>
    </w:p>
    <w:p w14:paraId="740277EE" w14:textId="77777777" w:rsidR="006E07CE" w:rsidRPr="001111C0" w:rsidRDefault="006E07CE" w:rsidP="00405D41">
      <w:pPr>
        <w:shd w:val="clear" w:color="auto" w:fill="FFFFFF"/>
        <w:tabs>
          <w:tab w:val="left" w:pos="0"/>
        </w:tabs>
        <w:spacing w:after="0" w:line="225" w:lineRule="atLeast"/>
        <w:ind w:left="284" w:hanging="284"/>
        <w:jc w:val="both"/>
        <w:textAlignment w:val="baseline"/>
        <w:outlineLvl w:val="2"/>
        <w:rPr>
          <w:rFonts w:ascii="Raleway" w:eastAsia="Times New Roman" w:hAnsi="Raleway" w:cstheme="minorHAnsi"/>
          <w:b/>
          <w:bCs/>
          <w:color w:val="C00000"/>
          <w:sz w:val="18"/>
          <w:szCs w:val="18"/>
          <w:lang w:eastAsia="tr-TR"/>
        </w:rPr>
      </w:pPr>
    </w:p>
    <w:p w14:paraId="1DBFED88" w14:textId="77777777" w:rsidR="00870B0E" w:rsidRPr="001111C0" w:rsidRDefault="00460986" w:rsidP="00405D41">
      <w:pPr>
        <w:shd w:val="clear" w:color="auto" w:fill="FFFFFF"/>
        <w:tabs>
          <w:tab w:val="left" w:pos="0"/>
        </w:tabs>
        <w:spacing w:after="0" w:line="225" w:lineRule="atLeast"/>
        <w:ind w:left="284" w:hanging="284"/>
        <w:jc w:val="both"/>
        <w:textAlignment w:val="baseline"/>
        <w:outlineLvl w:val="2"/>
        <w:rPr>
          <w:rFonts w:ascii="Raleway" w:hAnsi="Raleway"/>
          <w:sz w:val="18"/>
          <w:szCs w:val="18"/>
        </w:rPr>
      </w:pPr>
      <w:r w:rsidRPr="001111C0">
        <w:rPr>
          <w:rFonts w:ascii="Raleway" w:hAnsi="Raleway"/>
          <w:b/>
          <w:sz w:val="18"/>
          <w:szCs w:val="18"/>
        </w:rPr>
        <w:t>5</w:t>
      </w:r>
      <w:r w:rsidR="00870B0E" w:rsidRPr="001111C0">
        <w:rPr>
          <w:rFonts w:ascii="Raleway" w:hAnsi="Raleway"/>
          <w:b/>
          <w:sz w:val="18"/>
          <w:szCs w:val="18"/>
        </w:rPr>
        <w:t>.1.3</w:t>
      </w:r>
      <w:r w:rsidR="0090568F" w:rsidRPr="001111C0">
        <w:rPr>
          <w:rFonts w:ascii="Raleway" w:hAnsi="Raleway"/>
          <w:b/>
          <w:sz w:val="18"/>
          <w:szCs w:val="18"/>
        </w:rPr>
        <w:t>.</w:t>
      </w:r>
      <w:r w:rsidR="00870B0E" w:rsidRPr="001111C0">
        <w:rPr>
          <w:rFonts w:ascii="Raleway" w:hAnsi="Raleway"/>
          <w:sz w:val="18"/>
          <w:szCs w:val="18"/>
        </w:rPr>
        <w:t xml:space="preserve"> İmhayı Gerektiren Sebepler;</w:t>
      </w:r>
    </w:p>
    <w:p w14:paraId="05A39C5E" w14:textId="77777777" w:rsidR="001E3712" w:rsidRDefault="00870B0E" w:rsidP="00405D41">
      <w:pPr>
        <w:shd w:val="clear" w:color="auto" w:fill="FFFFFF"/>
        <w:tabs>
          <w:tab w:val="left" w:pos="0"/>
          <w:tab w:val="left" w:pos="426"/>
        </w:tabs>
        <w:spacing w:after="0" w:line="225" w:lineRule="atLeast"/>
        <w:ind w:left="284" w:hanging="284"/>
        <w:jc w:val="both"/>
        <w:textAlignment w:val="baseline"/>
        <w:outlineLvl w:val="2"/>
        <w:rPr>
          <w:rFonts w:ascii="Raleway" w:hAnsi="Raleway"/>
          <w:sz w:val="18"/>
          <w:szCs w:val="18"/>
        </w:rPr>
      </w:pPr>
      <w:r w:rsidRPr="001111C0">
        <w:rPr>
          <w:rFonts w:ascii="Raleway" w:hAnsi="Raleway"/>
          <w:sz w:val="18"/>
          <w:szCs w:val="18"/>
        </w:rPr>
        <w:sym w:font="Symbol" w:char="F0B7"/>
      </w:r>
      <w:r w:rsidRPr="001111C0">
        <w:rPr>
          <w:rFonts w:ascii="Raleway" w:hAnsi="Raleway"/>
          <w:sz w:val="18"/>
          <w:szCs w:val="18"/>
        </w:rPr>
        <w:t xml:space="preserve"> </w:t>
      </w:r>
      <w:r w:rsidR="001E3712">
        <w:rPr>
          <w:rFonts w:ascii="Raleway" w:hAnsi="Raleway"/>
          <w:sz w:val="18"/>
          <w:szCs w:val="18"/>
        </w:rPr>
        <w:tab/>
      </w:r>
      <w:r w:rsidRPr="001111C0">
        <w:rPr>
          <w:rFonts w:ascii="Raleway" w:hAnsi="Raleway"/>
          <w:sz w:val="18"/>
          <w:szCs w:val="18"/>
        </w:rPr>
        <w:t>Verinin İşlenmesine esas teşkil eden ilgili mevzuat hükümlerinin değiştirilmesi veya ilgası,</w:t>
      </w:r>
    </w:p>
    <w:p w14:paraId="44C5CFDF" w14:textId="7D0360C0" w:rsidR="00870B0E" w:rsidRPr="001E3712" w:rsidRDefault="00870B0E" w:rsidP="00405D41">
      <w:pPr>
        <w:pStyle w:val="ListeParagraf"/>
        <w:numPr>
          <w:ilvl w:val="0"/>
          <w:numId w:val="38"/>
        </w:numPr>
        <w:shd w:val="clear" w:color="auto" w:fill="FFFFFF"/>
        <w:tabs>
          <w:tab w:val="left" w:pos="0"/>
          <w:tab w:val="left" w:pos="426"/>
        </w:tabs>
        <w:spacing w:after="0" w:line="225" w:lineRule="atLeast"/>
        <w:ind w:left="284" w:hanging="284"/>
        <w:jc w:val="both"/>
        <w:textAlignment w:val="baseline"/>
        <w:outlineLvl w:val="2"/>
        <w:rPr>
          <w:rFonts w:ascii="Raleway" w:hAnsi="Raleway"/>
          <w:sz w:val="18"/>
          <w:szCs w:val="18"/>
        </w:rPr>
      </w:pPr>
      <w:r w:rsidRPr="001E3712">
        <w:rPr>
          <w:rFonts w:ascii="Raleway" w:hAnsi="Raleway"/>
          <w:sz w:val="18"/>
          <w:szCs w:val="18"/>
        </w:rPr>
        <w:t xml:space="preserve">Verinin İşlenmesini veya saklanmasını gerektiren amacın ortadan kalkması, </w:t>
      </w:r>
    </w:p>
    <w:p w14:paraId="4E9CA946" w14:textId="77777777" w:rsidR="001E3712" w:rsidRDefault="00870B0E" w:rsidP="00405D41">
      <w:pPr>
        <w:shd w:val="clear" w:color="auto" w:fill="FFFFFF"/>
        <w:tabs>
          <w:tab w:val="left" w:pos="0"/>
          <w:tab w:val="left" w:pos="426"/>
        </w:tabs>
        <w:spacing w:after="0" w:line="225" w:lineRule="atLeast"/>
        <w:ind w:left="284" w:hanging="284"/>
        <w:jc w:val="both"/>
        <w:textAlignment w:val="baseline"/>
        <w:outlineLvl w:val="2"/>
        <w:rPr>
          <w:rFonts w:ascii="Raleway" w:hAnsi="Raleway"/>
          <w:sz w:val="18"/>
          <w:szCs w:val="18"/>
        </w:rPr>
      </w:pPr>
      <w:r w:rsidRPr="001111C0">
        <w:rPr>
          <w:rFonts w:ascii="Raleway" w:hAnsi="Raleway"/>
          <w:sz w:val="18"/>
          <w:szCs w:val="18"/>
        </w:rPr>
        <w:sym w:font="Symbol" w:char="F0B7"/>
      </w:r>
      <w:r w:rsidRPr="001111C0">
        <w:rPr>
          <w:rFonts w:ascii="Raleway" w:hAnsi="Raleway"/>
          <w:sz w:val="18"/>
          <w:szCs w:val="18"/>
        </w:rPr>
        <w:t xml:space="preserve"> </w:t>
      </w:r>
      <w:r w:rsidR="001E3712">
        <w:rPr>
          <w:rFonts w:ascii="Raleway" w:hAnsi="Raleway"/>
          <w:sz w:val="18"/>
          <w:szCs w:val="18"/>
        </w:rPr>
        <w:tab/>
      </w:r>
      <w:r w:rsidRPr="001111C0">
        <w:rPr>
          <w:rFonts w:ascii="Raleway" w:hAnsi="Raleway"/>
          <w:sz w:val="18"/>
          <w:szCs w:val="18"/>
        </w:rPr>
        <w:t>Kişisel verileri işlemenin sadece açık rıza şartına istinaden gerçekleştiği hallerde, ilgili kişinin açık rızasını geri alması,</w:t>
      </w:r>
    </w:p>
    <w:p w14:paraId="54EB4A7E" w14:textId="477F8B5A" w:rsidR="001E3712" w:rsidRDefault="00870B0E" w:rsidP="00405D41">
      <w:pPr>
        <w:pStyle w:val="ListeParagraf"/>
        <w:numPr>
          <w:ilvl w:val="0"/>
          <w:numId w:val="38"/>
        </w:numPr>
        <w:shd w:val="clear" w:color="auto" w:fill="FFFFFF"/>
        <w:tabs>
          <w:tab w:val="left" w:pos="0"/>
          <w:tab w:val="left" w:pos="426"/>
        </w:tabs>
        <w:spacing w:after="0" w:line="225" w:lineRule="atLeast"/>
        <w:ind w:left="284" w:hanging="284"/>
        <w:jc w:val="both"/>
        <w:textAlignment w:val="baseline"/>
        <w:outlineLvl w:val="2"/>
        <w:rPr>
          <w:rFonts w:ascii="Raleway" w:hAnsi="Raleway"/>
          <w:sz w:val="18"/>
          <w:szCs w:val="18"/>
        </w:rPr>
      </w:pPr>
      <w:r w:rsidRPr="001E3712">
        <w:rPr>
          <w:rFonts w:ascii="Raleway" w:hAnsi="Raleway"/>
          <w:sz w:val="18"/>
          <w:szCs w:val="18"/>
        </w:rPr>
        <w:t>Kanunun 11 inci maddesi gereği ilgili kişinin hakları çerçevesinde kişisel verilerinin silinmesi ve yok edilmesine ilişkin yaptığı</w:t>
      </w:r>
      <w:r w:rsidR="001E3712">
        <w:rPr>
          <w:rFonts w:ascii="Raleway" w:hAnsi="Raleway"/>
          <w:sz w:val="18"/>
          <w:szCs w:val="18"/>
        </w:rPr>
        <w:t xml:space="preserve"> </w:t>
      </w:r>
      <w:r w:rsidRPr="001E3712">
        <w:rPr>
          <w:rFonts w:ascii="Raleway" w:hAnsi="Raleway"/>
          <w:sz w:val="18"/>
          <w:szCs w:val="18"/>
        </w:rPr>
        <w:t xml:space="preserve">başvurunun </w:t>
      </w:r>
      <w:r w:rsidR="00555797">
        <w:rPr>
          <w:rFonts w:ascii="Raleway" w:eastAsia="Times New Roman" w:hAnsi="Raleway" w:cstheme="minorHAnsi"/>
          <w:sz w:val="18"/>
          <w:szCs w:val="18"/>
          <w:lang w:eastAsia="tr-TR"/>
        </w:rPr>
        <w:t>Boltas</w:t>
      </w:r>
      <w:r w:rsidRPr="001E3712">
        <w:rPr>
          <w:rFonts w:ascii="Raleway" w:hAnsi="Raleway"/>
          <w:sz w:val="18"/>
          <w:szCs w:val="18"/>
        </w:rPr>
        <w:t xml:space="preserve"> tarafından kabul edilmesi</w:t>
      </w:r>
      <w:r w:rsidR="001E3712">
        <w:rPr>
          <w:rFonts w:ascii="Raleway" w:hAnsi="Raleway"/>
          <w:sz w:val="18"/>
          <w:szCs w:val="18"/>
        </w:rPr>
        <w:t>,</w:t>
      </w:r>
    </w:p>
    <w:p w14:paraId="348EE0EC" w14:textId="1E2C29D5" w:rsidR="001E3712" w:rsidRDefault="00555797" w:rsidP="00405D41">
      <w:pPr>
        <w:pStyle w:val="ListeParagraf"/>
        <w:numPr>
          <w:ilvl w:val="0"/>
          <w:numId w:val="38"/>
        </w:numPr>
        <w:shd w:val="clear" w:color="auto" w:fill="FFFFFF"/>
        <w:tabs>
          <w:tab w:val="left" w:pos="0"/>
          <w:tab w:val="left" w:pos="426"/>
        </w:tabs>
        <w:spacing w:after="0" w:line="225" w:lineRule="atLeast"/>
        <w:ind w:left="284" w:hanging="284"/>
        <w:jc w:val="both"/>
        <w:textAlignment w:val="baseline"/>
        <w:outlineLvl w:val="2"/>
        <w:rPr>
          <w:rFonts w:ascii="Raleway" w:hAnsi="Raleway"/>
          <w:sz w:val="18"/>
          <w:szCs w:val="18"/>
        </w:rPr>
      </w:pPr>
      <w:r>
        <w:rPr>
          <w:rFonts w:ascii="Raleway" w:eastAsia="Times New Roman" w:hAnsi="Raleway" w:cstheme="minorHAnsi"/>
          <w:sz w:val="18"/>
          <w:szCs w:val="18"/>
          <w:lang w:eastAsia="tr-TR"/>
        </w:rPr>
        <w:t>Boltas</w:t>
      </w:r>
      <w:r w:rsidR="00870B0E" w:rsidRPr="001E3712">
        <w:rPr>
          <w:rFonts w:ascii="Raleway" w:hAnsi="Raleway"/>
          <w:sz w:val="18"/>
          <w:szCs w:val="18"/>
        </w:rPr>
        <w:t>r’</w:t>
      </w:r>
      <w:r>
        <w:rPr>
          <w:rFonts w:ascii="Raleway" w:hAnsi="Raleway"/>
          <w:sz w:val="18"/>
          <w:szCs w:val="18"/>
        </w:rPr>
        <w:t>ı</w:t>
      </w:r>
      <w:r w:rsidR="00870B0E" w:rsidRPr="001E3712">
        <w:rPr>
          <w:rFonts w:ascii="Raleway" w:hAnsi="Raleway"/>
          <w:sz w:val="18"/>
          <w:szCs w:val="18"/>
        </w:rPr>
        <w:t>n, ilgili kişi tarafından kişisel verilerinin silinmesi, yok edilmesi veya anonim hale getirilmesi talebi ile kendisine yapılan başvuruyu reddetmesi, verdiği cevabı yetersiz bulması veya Kanunda öngörülen süre içinde cevap vermemesi hallerinde; Kurula şikâyette bulunması ve bu talebin Kurul tarafından uygun bulunması,</w:t>
      </w:r>
    </w:p>
    <w:p w14:paraId="42FF6611" w14:textId="1F4DA487" w:rsidR="006E07CE" w:rsidRPr="001E3712" w:rsidRDefault="00870B0E" w:rsidP="00405D41">
      <w:pPr>
        <w:pStyle w:val="ListeParagraf"/>
        <w:numPr>
          <w:ilvl w:val="0"/>
          <w:numId w:val="38"/>
        </w:numPr>
        <w:shd w:val="clear" w:color="auto" w:fill="FFFFFF"/>
        <w:tabs>
          <w:tab w:val="left" w:pos="0"/>
          <w:tab w:val="left" w:pos="426"/>
        </w:tabs>
        <w:spacing w:after="0" w:line="225" w:lineRule="atLeast"/>
        <w:ind w:left="284" w:hanging="284"/>
        <w:jc w:val="both"/>
        <w:textAlignment w:val="baseline"/>
        <w:outlineLvl w:val="2"/>
        <w:rPr>
          <w:rFonts w:ascii="Raleway" w:hAnsi="Raleway"/>
          <w:sz w:val="18"/>
          <w:szCs w:val="18"/>
        </w:rPr>
      </w:pPr>
      <w:r w:rsidRPr="001E3712">
        <w:rPr>
          <w:rFonts w:ascii="Raleway" w:hAnsi="Raleway"/>
          <w:sz w:val="18"/>
          <w:szCs w:val="18"/>
        </w:rPr>
        <w:t xml:space="preserve">Kişisel verilerin saklanmasını gerektiren azami sürenin geçmiş olması ve kişisel verileri daha uzun süre saklamayı haklı kılacak herhangi bir şartın mevcut olmaması, durumlarında, </w:t>
      </w:r>
      <w:r w:rsidR="00555797">
        <w:rPr>
          <w:rFonts w:ascii="Raleway" w:eastAsia="Times New Roman" w:hAnsi="Raleway" w:cstheme="minorHAnsi"/>
          <w:sz w:val="18"/>
          <w:szCs w:val="18"/>
          <w:lang w:eastAsia="tr-TR"/>
        </w:rPr>
        <w:t xml:space="preserve">Boltas </w:t>
      </w:r>
      <w:r w:rsidRPr="001E3712">
        <w:rPr>
          <w:rFonts w:ascii="Raleway" w:hAnsi="Raleway"/>
          <w:sz w:val="18"/>
          <w:szCs w:val="18"/>
        </w:rPr>
        <w:t>tarafından ilgili kişinin talebi üzerine silinir, yok edilir ya da re’sen silinir, yok edilir veya anonim hale getirilir.</w:t>
      </w:r>
    </w:p>
    <w:p w14:paraId="5AFB6747" w14:textId="77777777" w:rsidR="006E07CE" w:rsidRPr="001111C0" w:rsidRDefault="006E07CE" w:rsidP="00405D41">
      <w:pPr>
        <w:shd w:val="clear" w:color="auto" w:fill="FFFFFF"/>
        <w:tabs>
          <w:tab w:val="left" w:pos="0"/>
        </w:tabs>
        <w:spacing w:after="0" w:line="225" w:lineRule="atLeast"/>
        <w:ind w:left="284"/>
        <w:jc w:val="both"/>
        <w:textAlignment w:val="baseline"/>
        <w:outlineLvl w:val="2"/>
        <w:rPr>
          <w:rFonts w:ascii="Raleway" w:eastAsia="Times New Roman" w:hAnsi="Raleway" w:cstheme="minorHAnsi"/>
          <w:b/>
          <w:bCs/>
          <w:color w:val="C00000"/>
          <w:sz w:val="18"/>
          <w:szCs w:val="18"/>
          <w:lang w:eastAsia="tr-TR"/>
        </w:rPr>
      </w:pPr>
    </w:p>
    <w:p w14:paraId="79B5E51B" w14:textId="77777777" w:rsidR="00460986" w:rsidRPr="00DA73EC" w:rsidRDefault="00460986" w:rsidP="00405D41">
      <w:pPr>
        <w:pStyle w:val="ListeParagraf"/>
        <w:numPr>
          <w:ilvl w:val="1"/>
          <w:numId w:val="11"/>
        </w:numPr>
        <w:shd w:val="clear" w:color="auto" w:fill="FFFFFF"/>
        <w:tabs>
          <w:tab w:val="left" w:pos="0"/>
        </w:tabs>
        <w:spacing w:after="0" w:line="225" w:lineRule="atLeast"/>
        <w:ind w:left="284" w:firstLine="0"/>
        <w:jc w:val="both"/>
        <w:textAlignment w:val="baseline"/>
        <w:outlineLvl w:val="2"/>
        <w:rPr>
          <w:rFonts w:ascii="Raleway" w:eastAsia="Times New Roman" w:hAnsi="Raleway" w:cstheme="minorHAnsi"/>
          <w:b/>
          <w:bCs/>
          <w:lang w:eastAsia="tr-TR"/>
        </w:rPr>
      </w:pPr>
      <w:r w:rsidRPr="00DA73EC">
        <w:rPr>
          <w:rFonts w:ascii="Raleway" w:eastAsia="Times New Roman" w:hAnsi="Raleway" w:cstheme="minorHAnsi"/>
          <w:b/>
          <w:bCs/>
          <w:lang w:eastAsia="tr-TR"/>
        </w:rPr>
        <w:t>VERİ İŞLEME KAPSAMI</w:t>
      </w:r>
    </w:p>
    <w:p w14:paraId="5223469A" w14:textId="77777777" w:rsidR="00460986" w:rsidRPr="001111C0" w:rsidRDefault="00460986" w:rsidP="00405D41">
      <w:pPr>
        <w:pStyle w:val="ListeParagraf"/>
        <w:shd w:val="clear" w:color="auto" w:fill="FFFFFF"/>
        <w:tabs>
          <w:tab w:val="left" w:pos="0"/>
        </w:tabs>
        <w:spacing w:after="0" w:line="225" w:lineRule="atLeast"/>
        <w:ind w:left="284"/>
        <w:jc w:val="both"/>
        <w:textAlignment w:val="baseline"/>
        <w:outlineLvl w:val="2"/>
        <w:rPr>
          <w:rFonts w:ascii="Raleway" w:eastAsia="Times New Roman" w:hAnsi="Raleway" w:cstheme="minorHAnsi"/>
          <w:b/>
          <w:bCs/>
          <w:sz w:val="18"/>
          <w:szCs w:val="18"/>
          <w:lang w:eastAsia="tr-TR"/>
        </w:rPr>
      </w:pPr>
    </w:p>
    <w:p w14:paraId="2E585D49" w14:textId="60B5B349" w:rsidR="00B86A99" w:rsidRDefault="00B86A99" w:rsidP="00405D41">
      <w:pPr>
        <w:shd w:val="clear" w:color="auto" w:fill="FFFFFF"/>
        <w:tabs>
          <w:tab w:val="left" w:pos="0"/>
        </w:tabs>
        <w:spacing w:after="0" w:line="270" w:lineRule="atLeast"/>
        <w:jc w:val="both"/>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6.1</w:t>
      </w:r>
      <w:r w:rsidR="004A643C">
        <w:rPr>
          <w:rFonts w:ascii="Raleway" w:eastAsia="Times New Roman" w:hAnsi="Raleway" w:cstheme="minorHAnsi"/>
          <w:b/>
          <w:bCs/>
          <w:sz w:val="18"/>
          <w:szCs w:val="18"/>
          <w:bdr w:val="none" w:sz="0" w:space="0" w:color="auto" w:frame="1"/>
          <w:lang w:eastAsia="tr-TR"/>
        </w:rPr>
        <w:t>.</w:t>
      </w:r>
      <w:r w:rsidR="00C059D3" w:rsidRPr="001111C0">
        <w:rPr>
          <w:rFonts w:ascii="Raleway" w:eastAsia="Times New Roman" w:hAnsi="Raleway" w:cstheme="minorHAnsi"/>
          <w:b/>
          <w:bCs/>
          <w:sz w:val="18"/>
          <w:szCs w:val="18"/>
          <w:bdr w:val="none" w:sz="0" w:space="0" w:color="auto" w:frame="1"/>
          <w:lang w:eastAsia="tr-TR"/>
        </w:rPr>
        <w:t xml:space="preserve"> </w:t>
      </w:r>
      <w:r w:rsidR="00C059D3" w:rsidRPr="00675747">
        <w:rPr>
          <w:rFonts w:ascii="Raleway" w:eastAsia="Times New Roman" w:hAnsi="Raleway" w:cstheme="minorHAnsi"/>
          <w:sz w:val="18"/>
          <w:szCs w:val="18"/>
          <w:bdr w:val="none" w:sz="0" w:space="0" w:color="auto" w:frame="1"/>
          <w:lang w:eastAsia="tr-TR"/>
        </w:rPr>
        <w:t>H</w:t>
      </w:r>
      <w:r w:rsidRPr="00675747">
        <w:rPr>
          <w:rFonts w:ascii="Raleway" w:eastAsia="Times New Roman" w:hAnsi="Raleway" w:cstheme="minorHAnsi"/>
          <w:sz w:val="18"/>
          <w:szCs w:val="18"/>
          <w:lang w:eastAsia="tr-TR"/>
        </w:rPr>
        <w:t>i</w:t>
      </w:r>
      <w:r w:rsidRPr="001111C0">
        <w:rPr>
          <w:rFonts w:ascii="Raleway" w:eastAsia="Times New Roman" w:hAnsi="Raleway" w:cstheme="minorHAnsi"/>
          <w:sz w:val="18"/>
          <w:szCs w:val="18"/>
          <w:lang w:eastAsia="tr-TR"/>
        </w:rPr>
        <w:t>zmetlerinin kullanıldığı süre boyunca ve akdi ilişkinin sona ermesinin ardından</w:t>
      </w:r>
      <w:r w:rsidR="00227059" w:rsidRPr="001111C0">
        <w:rPr>
          <w:rFonts w:ascii="Raleway" w:eastAsia="Times New Roman" w:hAnsi="Raleway" w:cstheme="minorHAnsi"/>
          <w:sz w:val="18"/>
          <w:szCs w:val="18"/>
          <w:lang w:eastAsia="tr-TR"/>
        </w:rPr>
        <w:t xml:space="preserve"> da</w:t>
      </w:r>
      <w:r w:rsidRPr="001111C0">
        <w:rPr>
          <w:rFonts w:ascii="Raleway" w:eastAsia="Times New Roman" w:hAnsi="Raleway" w:cstheme="minorHAnsi"/>
          <w:sz w:val="18"/>
          <w:szCs w:val="18"/>
          <w:lang w:eastAsia="tr-TR"/>
        </w:rPr>
        <w:t xml:space="preserve"> </w:t>
      </w:r>
      <w:r w:rsidR="00555797">
        <w:rPr>
          <w:rFonts w:ascii="Raleway" w:eastAsia="Times New Roman" w:hAnsi="Raleway" w:cstheme="minorHAnsi"/>
          <w:sz w:val="18"/>
          <w:szCs w:val="18"/>
          <w:lang w:eastAsia="tr-TR"/>
        </w:rPr>
        <w:t xml:space="preserve">Boltas </w:t>
      </w:r>
      <w:r w:rsidR="004750F8" w:rsidRPr="001111C0">
        <w:rPr>
          <w:rFonts w:ascii="Raleway" w:eastAsia="Times New Roman" w:hAnsi="Raleway" w:cstheme="minorHAnsi"/>
          <w:sz w:val="18"/>
          <w:szCs w:val="18"/>
          <w:lang w:eastAsia="tr-TR"/>
        </w:rPr>
        <w:t>işbu</w:t>
      </w:r>
      <w:r w:rsidRPr="001111C0">
        <w:rPr>
          <w:rFonts w:ascii="Raleway" w:eastAsia="Times New Roman" w:hAnsi="Raleway" w:cstheme="minorHAnsi"/>
          <w:sz w:val="18"/>
          <w:szCs w:val="18"/>
          <w:lang w:eastAsia="tr-TR"/>
        </w:rPr>
        <w:t xml:space="preserve"> Politikanın amaçlar</w:t>
      </w:r>
      <w:r w:rsidR="00484560" w:rsidRPr="001111C0">
        <w:rPr>
          <w:rFonts w:ascii="Raleway" w:eastAsia="Times New Roman" w:hAnsi="Raleway" w:cstheme="minorHAnsi"/>
          <w:sz w:val="18"/>
          <w:szCs w:val="18"/>
          <w:lang w:eastAsia="tr-TR"/>
        </w:rPr>
        <w:t xml:space="preserve">ına </w:t>
      </w:r>
      <w:r w:rsidRPr="001111C0">
        <w:rPr>
          <w:rFonts w:ascii="Raleway" w:eastAsia="Times New Roman" w:hAnsi="Raleway" w:cstheme="minorHAnsi"/>
          <w:sz w:val="18"/>
          <w:szCs w:val="18"/>
          <w:lang w:eastAsia="tr-TR"/>
        </w:rPr>
        <w:t xml:space="preserve">uymak suretiyle, İlgili kişinin bilgilerini, kişisel veri </w:t>
      </w:r>
      <w:r w:rsidR="00460986" w:rsidRPr="001111C0">
        <w:rPr>
          <w:rFonts w:ascii="Raleway" w:eastAsia="Times New Roman" w:hAnsi="Raleway" w:cstheme="minorHAnsi"/>
          <w:sz w:val="18"/>
          <w:szCs w:val="18"/>
          <w:lang w:eastAsia="tr-TR"/>
        </w:rPr>
        <w:t>dâhil</w:t>
      </w:r>
      <w:r w:rsidRPr="001111C0">
        <w:rPr>
          <w:rFonts w:ascii="Raleway" w:eastAsia="Times New Roman" w:hAnsi="Raleway" w:cstheme="minorHAnsi"/>
          <w:sz w:val="18"/>
          <w:szCs w:val="18"/>
          <w:lang w:eastAsia="tr-TR"/>
        </w:rPr>
        <w:t xml:space="preserve"> olmak üzere, işleme hakkına sahip olacaktır.</w:t>
      </w:r>
    </w:p>
    <w:p w14:paraId="1D645130" w14:textId="77777777" w:rsidR="00405D41" w:rsidRPr="001111C0" w:rsidRDefault="00405D41" w:rsidP="00405D41">
      <w:pPr>
        <w:shd w:val="clear" w:color="auto" w:fill="FFFFFF"/>
        <w:tabs>
          <w:tab w:val="left" w:pos="0"/>
        </w:tabs>
        <w:spacing w:after="0" w:line="270" w:lineRule="atLeast"/>
        <w:jc w:val="both"/>
        <w:textAlignment w:val="baseline"/>
        <w:rPr>
          <w:rFonts w:ascii="Raleway" w:eastAsia="Times New Roman" w:hAnsi="Raleway" w:cstheme="minorHAnsi"/>
          <w:sz w:val="18"/>
          <w:szCs w:val="18"/>
          <w:lang w:eastAsia="tr-TR"/>
        </w:rPr>
      </w:pPr>
    </w:p>
    <w:p w14:paraId="0EFF7D1C" w14:textId="78DD9A30" w:rsidR="00484560" w:rsidRDefault="00227059" w:rsidP="00405D41">
      <w:pPr>
        <w:shd w:val="clear" w:color="auto" w:fill="FFFFFF"/>
        <w:tabs>
          <w:tab w:val="left" w:pos="0"/>
        </w:tabs>
        <w:spacing w:after="0" w:line="270" w:lineRule="atLeast"/>
        <w:jc w:val="both"/>
        <w:textAlignment w:val="baseline"/>
        <w:rPr>
          <w:rFonts w:ascii="Raleway" w:eastAsia="Times New Roman" w:hAnsi="Raleway" w:cstheme="minorHAnsi"/>
          <w:sz w:val="18"/>
          <w:szCs w:val="18"/>
          <w:lang w:eastAsia="tr-TR"/>
        </w:rPr>
      </w:pPr>
      <w:r w:rsidRPr="00675747">
        <w:rPr>
          <w:rFonts w:ascii="Raleway" w:eastAsia="Times New Roman" w:hAnsi="Raleway" w:cstheme="minorHAnsi"/>
          <w:b/>
          <w:bCs/>
          <w:sz w:val="18"/>
          <w:szCs w:val="18"/>
          <w:lang w:eastAsia="tr-TR"/>
        </w:rPr>
        <w:t>6.2</w:t>
      </w:r>
      <w:r w:rsidR="004A643C">
        <w:rPr>
          <w:rFonts w:ascii="Raleway" w:eastAsia="Times New Roman" w:hAnsi="Raleway" w:cstheme="minorHAnsi"/>
          <w:b/>
          <w:bCs/>
          <w:sz w:val="18"/>
          <w:szCs w:val="18"/>
          <w:lang w:eastAsia="tr-TR"/>
        </w:rPr>
        <w:t xml:space="preserve">. </w:t>
      </w:r>
      <w:r w:rsidR="00555797">
        <w:rPr>
          <w:rFonts w:ascii="Raleway" w:eastAsia="Times New Roman" w:hAnsi="Raleway" w:cstheme="minorHAnsi"/>
          <w:sz w:val="18"/>
          <w:szCs w:val="18"/>
          <w:lang w:eastAsia="tr-TR"/>
        </w:rPr>
        <w:t>Boltas</w:t>
      </w:r>
      <w:r w:rsidRPr="001111C0">
        <w:rPr>
          <w:rFonts w:ascii="Raleway" w:eastAsia="Times New Roman" w:hAnsi="Raleway" w:cstheme="minorHAnsi"/>
          <w:sz w:val="18"/>
          <w:szCs w:val="18"/>
          <w:lang w:eastAsia="tr-TR"/>
        </w:rPr>
        <w:t xml:space="preserve">, işbu Politikada </w:t>
      </w:r>
      <w:r w:rsidR="00460986" w:rsidRPr="001111C0">
        <w:rPr>
          <w:rFonts w:ascii="Raleway" w:eastAsia="Times New Roman" w:hAnsi="Raleway" w:cstheme="minorHAnsi"/>
          <w:sz w:val="18"/>
          <w:szCs w:val="18"/>
          <w:lang w:eastAsia="tr-TR"/>
        </w:rPr>
        <w:t>belirtilen İlgili</w:t>
      </w:r>
      <w:r w:rsidR="00B86A99" w:rsidRPr="001111C0">
        <w:rPr>
          <w:rFonts w:ascii="Raleway" w:eastAsia="Times New Roman" w:hAnsi="Raleway" w:cstheme="minorHAnsi"/>
          <w:sz w:val="18"/>
          <w:szCs w:val="18"/>
          <w:lang w:eastAsia="tr-TR"/>
        </w:rPr>
        <w:t xml:space="preserve"> kişi veya İlgili kişi tarafından belirlenmiş üçüncü tarafların verilerini işler. </w:t>
      </w:r>
    </w:p>
    <w:p w14:paraId="7879082D" w14:textId="77777777" w:rsidR="00405D41" w:rsidRPr="001111C0" w:rsidRDefault="00405D41" w:rsidP="00405D41">
      <w:pPr>
        <w:shd w:val="clear" w:color="auto" w:fill="FFFFFF"/>
        <w:tabs>
          <w:tab w:val="left" w:pos="0"/>
        </w:tabs>
        <w:spacing w:after="0" w:line="270" w:lineRule="atLeast"/>
        <w:jc w:val="both"/>
        <w:textAlignment w:val="baseline"/>
        <w:rPr>
          <w:rFonts w:ascii="Raleway" w:eastAsia="Times New Roman" w:hAnsi="Raleway" w:cstheme="minorHAnsi"/>
          <w:sz w:val="18"/>
          <w:szCs w:val="18"/>
          <w:lang w:eastAsia="tr-TR"/>
        </w:rPr>
      </w:pPr>
    </w:p>
    <w:p w14:paraId="7A6F4880" w14:textId="32862F50" w:rsidR="00B86A99" w:rsidRPr="001111C0" w:rsidRDefault="00484560" w:rsidP="00405D41">
      <w:pPr>
        <w:shd w:val="clear" w:color="auto" w:fill="FFFFFF"/>
        <w:tabs>
          <w:tab w:val="left" w:pos="0"/>
        </w:tabs>
        <w:spacing w:after="0" w:line="270" w:lineRule="atLeast"/>
        <w:jc w:val="both"/>
        <w:textAlignment w:val="baseline"/>
        <w:rPr>
          <w:rFonts w:ascii="Raleway" w:eastAsia="Times New Roman" w:hAnsi="Raleway" w:cstheme="minorHAnsi"/>
          <w:sz w:val="18"/>
          <w:szCs w:val="18"/>
          <w:lang w:eastAsia="tr-TR"/>
        </w:rPr>
      </w:pPr>
      <w:r w:rsidRPr="00675747">
        <w:rPr>
          <w:rFonts w:ascii="Raleway" w:eastAsia="Times New Roman" w:hAnsi="Raleway" w:cstheme="minorHAnsi"/>
          <w:b/>
          <w:bCs/>
          <w:sz w:val="18"/>
          <w:szCs w:val="18"/>
          <w:lang w:eastAsia="tr-TR"/>
        </w:rPr>
        <w:t>6.3.</w:t>
      </w:r>
      <w:r w:rsidR="004A643C">
        <w:rPr>
          <w:rFonts w:ascii="Raleway" w:eastAsia="Times New Roman" w:hAnsi="Raleway" w:cstheme="minorHAnsi"/>
          <w:b/>
          <w:bCs/>
          <w:sz w:val="18"/>
          <w:szCs w:val="18"/>
          <w:lang w:eastAsia="tr-TR"/>
        </w:rPr>
        <w:t xml:space="preserve"> </w:t>
      </w:r>
      <w:r w:rsidR="00B86A99" w:rsidRPr="001111C0">
        <w:rPr>
          <w:rFonts w:ascii="Raleway" w:eastAsia="Times New Roman" w:hAnsi="Raleway" w:cstheme="minorHAnsi"/>
          <w:sz w:val="18"/>
          <w:szCs w:val="18"/>
          <w:lang w:eastAsia="tr-TR"/>
        </w:rPr>
        <w:t xml:space="preserve">İşbu Politikanın belirlediği amaçlara uygun olarak, </w:t>
      </w:r>
      <w:r w:rsidRPr="001111C0">
        <w:rPr>
          <w:rFonts w:ascii="Raleway" w:eastAsia="Times New Roman" w:hAnsi="Raleway" w:cstheme="minorHAnsi"/>
          <w:sz w:val="18"/>
          <w:szCs w:val="18"/>
          <w:lang w:eastAsia="tr-TR"/>
        </w:rPr>
        <w:t xml:space="preserve"> </w:t>
      </w:r>
      <w:r w:rsidR="00B86A99" w:rsidRPr="001111C0">
        <w:rPr>
          <w:rFonts w:ascii="Raleway" w:eastAsia="Times New Roman" w:hAnsi="Raleway" w:cstheme="minorHAnsi"/>
          <w:sz w:val="18"/>
          <w:szCs w:val="18"/>
          <w:lang w:eastAsia="tr-TR"/>
        </w:rPr>
        <w:t>aşağıdaki kişisel veriler dahil olmak ancak bunlarla sınırlı olmamak üzere kimliği belirli veya belirlenebilir gerçek kişiye ilişkin her türlü bilginin işlenmesi ve/veya aktarımı veya açıklanması:</w:t>
      </w:r>
    </w:p>
    <w:p w14:paraId="1A3D5295" w14:textId="77777777" w:rsidR="00E45461" w:rsidRPr="001111C0" w:rsidRDefault="00E45461" w:rsidP="00405D41">
      <w:pPr>
        <w:shd w:val="clear" w:color="auto" w:fill="FFFFFF"/>
        <w:tabs>
          <w:tab w:val="left" w:pos="0"/>
        </w:tabs>
        <w:spacing w:after="0" w:line="225" w:lineRule="atLeast"/>
        <w:jc w:val="both"/>
        <w:textAlignment w:val="baseline"/>
        <w:outlineLvl w:val="2"/>
        <w:rPr>
          <w:rFonts w:ascii="Raleway" w:eastAsia="Times New Roman" w:hAnsi="Raleway" w:cstheme="minorHAnsi"/>
          <w:bCs/>
          <w:sz w:val="18"/>
          <w:szCs w:val="18"/>
          <w:lang w:eastAsia="tr-TR"/>
        </w:rPr>
      </w:pPr>
      <w:r w:rsidRPr="001111C0">
        <w:rPr>
          <w:rFonts w:ascii="Raleway" w:eastAsia="Times New Roman" w:hAnsi="Raleway" w:cstheme="minorHAnsi"/>
          <w:b/>
          <w:bCs/>
          <w:sz w:val="18"/>
          <w:szCs w:val="18"/>
          <w:lang w:eastAsia="tr-TR"/>
        </w:rPr>
        <w:t>a)</w:t>
      </w:r>
      <w:r w:rsidRPr="001111C0">
        <w:rPr>
          <w:rFonts w:ascii="Raleway" w:eastAsia="Times New Roman" w:hAnsi="Raleway" w:cstheme="minorHAnsi"/>
          <w:bCs/>
          <w:sz w:val="18"/>
          <w:szCs w:val="18"/>
          <w:lang w:eastAsia="tr-TR"/>
        </w:rPr>
        <w:t xml:space="preserve"> İlgili kişinin adı ve soyadı;</w:t>
      </w:r>
    </w:p>
    <w:p w14:paraId="3D95F02D" w14:textId="77777777" w:rsidR="00E45461" w:rsidRPr="001111C0" w:rsidRDefault="00E45461" w:rsidP="00405D41">
      <w:pPr>
        <w:shd w:val="clear" w:color="auto" w:fill="FFFFFF"/>
        <w:tabs>
          <w:tab w:val="left" w:pos="0"/>
        </w:tabs>
        <w:spacing w:after="0" w:line="225" w:lineRule="atLeast"/>
        <w:jc w:val="both"/>
        <w:textAlignment w:val="baseline"/>
        <w:outlineLvl w:val="2"/>
        <w:rPr>
          <w:rFonts w:ascii="Raleway" w:eastAsia="Times New Roman" w:hAnsi="Raleway" w:cstheme="minorHAnsi"/>
          <w:bCs/>
          <w:sz w:val="18"/>
          <w:szCs w:val="18"/>
          <w:lang w:eastAsia="tr-TR"/>
        </w:rPr>
      </w:pPr>
      <w:r w:rsidRPr="001111C0">
        <w:rPr>
          <w:rFonts w:ascii="Raleway" w:eastAsia="Times New Roman" w:hAnsi="Raleway" w:cstheme="minorHAnsi"/>
          <w:b/>
          <w:bCs/>
          <w:sz w:val="18"/>
          <w:szCs w:val="18"/>
          <w:lang w:eastAsia="tr-TR"/>
        </w:rPr>
        <w:t>b)</w:t>
      </w:r>
      <w:r w:rsidRPr="001111C0">
        <w:rPr>
          <w:rFonts w:ascii="Raleway" w:eastAsia="Times New Roman" w:hAnsi="Raleway" w:cstheme="minorHAnsi"/>
          <w:bCs/>
          <w:sz w:val="18"/>
          <w:szCs w:val="18"/>
          <w:lang w:eastAsia="tr-TR"/>
        </w:rPr>
        <w:t xml:space="preserve"> Kişisel kimlik numarası ve/veya elektronik kimlik kartında bulunan özgün özellik;</w:t>
      </w:r>
    </w:p>
    <w:p w14:paraId="3C2BC437" w14:textId="77777777" w:rsidR="00E45461" w:rsidRPr="001111C0" w:rsidRDefault="00E45461" w:rsidP="00405D41">
      <w:pPr>
        <w:shd w:val="clear" w:color="auto" w:fill="FFFFFF"/>
        <w:tabs>
          <w:tab w:val="left" w:pos="0"/>
        </w:tabs>
        <w:spacing w:after="0" w:line="225" w:lineRule="atLeast"/>
        <w:jc w:val="both"/>
        <w:textAlignment w:val="baseline"/>
        <w:outlineLvl w:val="2"/>
        <w:rPr>
          <w:rFonts w:ascii="Raleway" w:eastAsia="Times New Roman" w:hAnsi="Raleway" w:cstheme="minorHAnsi"/>
          <w:bCs/>
          <w:sz w:val="18"/>
          <w:szCs w:val="18"/>
          <w:lang w:eastAsia="tr-TR"/>
        </w:rPr>
      </w:pPr>
      <w:r w:rsidRPr="001111C0">
        <w:rPr>
          <w:rFonts w:ascii="Raleway" w:eastAsia="Times New Roman" w:hAnsi="Raleway" w:cstheme="minorHAnsi"/>
          <w:b/>
          <w:bCs/>
          <w:sz w:val="18"/>
          <w:szCs w:val="18"/>
          <w:lang w:eastAsia="tr-TR"/>
        </w:rPr>
        <w:t>c)</w:t>
      </w:r>
      <w:r w:rsidRPr="001111C0">
        <w:rPr>
          <w:rFonts w:ascii="Raleway" w:eastAsia="Times New Roman" w:hAnsi="Raleway" w:cstheme="minorHAnsi"/>
          <w:bCs/>
          <w:sz w:val="18"/>
          <w:szCs w:val="18"/>
          <w:lang w:eastAsia="tr-TR"/>
        </w:rPr>
        <w:t xml:space="preserve"> Kayıtlı olunan ve/veya ikamet edilen adres;</w:t>
      </w:r>
    </w:p>
    <w:p w14:paraId="761351F6" w14:textId="77777777" w:rsidR="00E45461" w:rsidRPr="001111C0" w:rsidRDefault="00E45461" w:rsidP="00405D41">
      <w:pPr>
        <w:shd w:val="clear" w:color="auto" w:fill="FFFFFF"/>
        <w:tabs>
          <w:tab w:val="left" w:pos="0"/>
        </w:tabs>
        <w:spacing w:after="0" w:line="225" w:lineRule="atLeast"/>
        <w:jc w:val="both"/>
        <w:textAlignment w:val="baseline"/>
        <w:outlineLvl w:val="2"/>
        <w:rPr>
          <w:rFonts w:ascii="Raleway" w:eastAsia="Times New Roman" w:hAnsi="Raleway" w:cstheme="minorHAnsi"/>
          <w:bCs/>
          <w:sz w:val="18"/>
          <w:szCs w:val="18"/>
          <w:lang w:eastAsia="tr-TR"/>
        </w:rPr>
      </w:pPr>
      <w:r w:rsidRPr="001111C0">
        <w:rPr>
          <w:rFonts w:ascii="Raleway" w:eastAsia="Times New Roman" w:hAnsi="Raleway" w:cstheme="minorHAnsi"/>
          <w:b/>
          <w:bCs/>
          <w:sz w:val="18"/>
          <w:szCs w:val="18"/>
          <w:lang w:eastAsia="tr-TR"/>
        </w:rPr>
        <w:t>d)</w:t>
      </w:r>
      <w:r w:rsidRPr="001111C0">
        <w:rPr>
          <w:rFonts w:ascii="Raleway" w:eastAsia="Times New Roman" w:hAnsi="Raleway" w:cstheme="minorHAnsi"/>
          <w:bCs/>
          <w:sz w:val="18"/>
          <w:szCs w:val="18"/>
          <w:lang w:eastAsia="tr-TR"/>
        </w:rPr>
        <w:t xml:space="preserve"> Telefon/cep telefonu numarası;</w:t>
      </w:r>
    </w:p>
    <w:p w14:paraId="5E3C3E5B" w14:textId="77777777" w:rsidR="00484560" w:rsidRPr="001111C0" w:rsidRDefault="00E45461" w:rsidP="00405D41">
      <w:pPr>
        <w:shd w:val="clear" w:color="auto" w:fill="FFFFFF"/>
        <w:tabs>
          <w:tab w:val="left" w:pos="0"/>
        </w:tabs>
        <w:spacing w:after="0" w:line="225" w:lineRule="atLeast"/>
        <w:jc w:val="both"/>
        <w:textAlignment w:val="baseline"/>
        <w:outlineLvl w:val="2"/>
        <w:rPr>
          <w:rFonts w:ascii="Raleway" w:eastAsia="Times New Roman" w:hAnsi="Raleway" w:cstheme="minorHAnsi"/>
          <w:bCs/>
          <w:sz w:val="18"/>
          <w:szCs w:val="18"/>
          <w:lang w:eastAsia="tr-TR"/>
        </w:rPr>
      </w:pPr>
      <w:r w:rsidRPr="001111C0">
        <w:rPr>
          <w:rFonts w:ascii="Raleway" w:eastAsia="Times New Roman" w:hAnsi="Raleway" w:cstheme="minorHAnsi"/>
          <w:b/>
          <w:bCs/>
          <w:sz w:val="18"/>
          <w:szCs w:val="18"/>
          <w:lang w:eastAsia="tr-TR"/>
        </w:rPr>
        <w:t>e)</w:t>
      </w:r>
      <w:r w:rsidRPr="001111C0">
        <w:rPr>
          <w:rFonts w:ascii="Raleway" w:eastAsia="Times New Roman" w:hAnsi="Raleway" w:cstheme="minorHAnsi"/>
          <w:bCs/>
          <w:sz w:val="18"/>
          <w:szCs w:val="18"/>
          <w:lang w:eastAsia="tr-TR"/>
        </w:rPr>
        <w:t xml:space="preserve"> E-posta adresi;</w:t>
      </w:r>
    </w:p>
    <w:p w14:paraId="483109CA" w14:textId="77777777" w:rsidR="00E93B0C" w:rsidRPr="001111C0" w:rsidRDefault="00E93B0C" w:rsidP="00405D41">
      <w:pPr>
        <w:shd w:val="clear" w:color="auto" w:fill="FFFFFF"/>
        <w:tabs>
          <w:tab w:val="left" w:pos="0"/>
        </w:tabs>
        <w:spacing w:after="0" w:line="225" w:lineRule="atLeast"/>
        <w:ind w:left="284"/>
        <w:jc w:val="both"/>
        <w:textAlignment w:val="baseline"/>
        <w:outlineLvl w:val="2"/>
        <w:rPr>
          <w:rFonts w:ascii="Raleway" w:eastAsia="Times New Roman" w:hAnsi="Raleway" w:cstheme="minorHAnsi"/>
          <w:b/>
          <w:bCs/>
          <w:color w:val="0393AF"/>
          <w:sz w:val="18"/>
          <w:szCs w:val="18"/>
          <w:lang w:eastAsia="tr-TR"/>
        </w:rPr>
      </w:pPr>
    </w:p>
    <w:p w14:paraId="1C517755" w14:textId="77777777" w:rsidR="00460986" w:rsidRPr="00DA73EC" w:rsidRDefault="00460986" w:rsidP="00405D41">
      <w:pPr>
        <w:pStyle w:val="ListeParagraf"/>
        <w:numPr>
          <w:ilvl w:val="1"/>
          <w:numId w:val="11"/>
        </w:numPr>
        <w:shd w:val="clear" w:color="auto" w:fill="FFFFFF"/>
        <w:tabs>
          <w:tab w:val="left" w:pos="0"/>
        </w:tabs>
        <w:spacing w:after="0" w:line="225" w:lineRule="atLeast"/>
        <w:ind w:left="0" w:firstLine="0"/>
        <w:jc w:val="both"/>
        <w:textAlignment w:val="baseline"/>
        <w:outlineLvl w:val="2"/>
        <w:rPr>
          <w:rFonts w:ascii="Raleway" w:eastAsia="Times New Roman" w:hAnsi="Raleway" w:cstheme="minorHAnsi"/>
          <w:b/>
          <w:bCs/>
          <w:lang w:eastAsia="tr-TR"/>
        </w:rPr>
      </w:pPr>
      <w:r w:rsidRPr="00DA73EC">
        <w:rPr>
          <w:rFonts w:ascii="Raleway" w:eastAsia="Times New Roman" w:hAnsi="Raleway" w:cstheme="minorHAnsi"/>
          <w:b/>
          <w:bCs/>
          <w:lang w:eastAsia="tr-TR"/>
        </w:rPr>
        <w:t xml:space="preserve">TEKNİK VE İDARİ TEDBİRLER </w:t>
      </w:r>
    </w:p>
    <w:p w14:paraId="7C5BAF66" w14:textId="77777777" w:rsidR="00460986" w:rsidRPr="001111C0" w:rsidRDefault="00460986" w:rsidP="00405D41">
      <w:pPr>
        <w:pStyle w:val="ListeParagraf"/>
        <w:shd w:val="clear" w:color="auto" w:fill="FFFFFF"/>
        <w:tabs>
          <w:tab w:val="left" w:pos="0"/>
        </w:tabs>
        <w:spacing w:after="0" w:line="225" w:lineRule="atLeast"/>
        <w:ind w:left="284"/>
        <w:jc w:val="both"/>
        <w:textAlignment w:val="baseline"/>
        <w:outlineLvl w:val="2"/>
        <w:rPr>
          <w:rFonts w:ascii="Raleway" w:eastAsia="Times New Roman" w:hAnsi="Raleway" w:cstheme="minorHAnsi"/>
          <w:b/>
          <w:bCs/>
          <w:sz w:val="18"/>
          <w:szCs w:val="18"/>
          <w:lang w:eastAsia="tr-TR"/>
        </w:rPr>
      </w:pPr>
    </w:p>
    <w:p w14:paraId="5F2C28CD" w14:textId="1978E9E1" w:rsidR="004A643C" w:rsidRDefault="00550FAD" w:rsidP="00405D41">
      <w:pPr>
        <w:pStyle w:val="ListeParagraf"/>
        <w:shd w:val="clear" w:color="auto" w:fill="FFFFFF"/>
        <w:tabs>
          <w:tab w:val="left" w:pos="0"/>
          <w:tab w:val="left" w:pos="567"/>
        </w:tabs>
        <w:spacing w:after="0" w:line="225" w:lineRule="atLeast"/>
        <w:ind w:left="0"/>
        <w:jc w:val="both"/>
        <w:textAlignment w:val="baseline"/>
        <w:outlineLvl w:val="2"/>
        <w:rPr>
          <w:rFonts w:ascii="Raleway" w:hAnsi="Raleway"/>
          <w:sz w:val="18"/>
          <w:szCs w:val="18"/>
        </w:rPr>
      </w:pPr>
      <w:r w:rsidRPr="00DA73EC">
        <w:rPr>
          <w:rFonts w:ascii="Raleway" w:hAnsi="Raleway"/>
          <w:b/>
          <w:bCs/>
          <w:sz w:val="18"/>
          <w:szCs w:val="18"/>
        </w:rPr>
        <w:t>7.1</w:t>
      </w:r>
      <w:r w:rsidR="004A643C">
        <w:rPr>
          <w:rFonts w:ascii="Raleway" w:hAnsi="Raleway"/>
          <w:b/>
          <w:bCs/>
          <w:sz w:val="18"/>
          <w:szCs w:val="18"/>
        </w:rPr>
        <w:t xml:space="preserve">. </w:t>
      </w:r>
      <w:r w:rsidR="00555797">
        <w:rPr>
          <w:rFonts w:ascii="Raleway" w:eastAsia="Times New Roman" w:hAnsi="Raleway" w:cstheme="minorHAnsi"/>
          <w:sz w:val="18"/>
          <w:szCs w:val="18"/>
          <w:lang w:eastAsia="tr-TR"/>
        </w:rPr>
        <w:t>Boltas</w:t>
      </w:r>
      <w:r w:rsidRPr="001111C0">
        <w:rPr>
          <w:rFonts w:ascii="Raleway" w:hAnsi="Raleway"/>
          <w:sz w:val="18"/>
          <w:szCs w:val="18"/>
        </w:rPr>
        <w:t xml:space="preserve"> tarafından </w:t>
      </w:r>
      <w:r w:rsidR="0090568F" w:rsidRPr="001111C0">
        <w:rPr>
          <w:rFonts w:ascii="Raleway" w:hAnsi="Raleway"/>
          <w:sz w:val="18"/>
          <w:szCs w:val="18"/>
        </w:rPr>
        <w:t>işlenen kişisel</w:t>
      </w:r>
      <w:r w:rsidR="003C39B2" w:rsidRPr="001111C0">
        <w:rPr>
          <w:rFonts w:ascii="Raleway" w:hAnsi="Raleway"/>
          <w:sz w:val="18"/>
          <w:szCs w:val="18"/>
        </w:rPr>
        <w:t xml:space="preserve"> verilerle ilgili olarak alınan </w:t>
      </w:r>
      <w:r w:rsidR="003C39B2" w:rsidRPr="001111C0">
        <w:rPr>
          <w:rFonts w:ascii="Raleway" w:hAnsi="Raleway"/>
          <w:b/>
          <w:sz w:val="18"/>
          <w:szCs w:val="18"/>
        </w:rPr>
        <w:t>teknik tedbirler</w:t>
      </w:r>
      <w:r w:rsidR="003C39B2" w:rsidRPr="001111C0">
        <w:rPr>
          <w:rFonts w:ascii="Raleway" w:hAnsi="Raleway"/>
          <w:sz w:val="18"/>
          <w:szCs w:val="18"/>
        </w:rPr>
        <w:t xml:space="preserve"> aşağıda sayılmıştır:</w:t>
      </w:r>
    </w:p>
    <w:p w14:paraId="7D2582A3" w14:textId="77777777" w:rsidR="004A643C" w:rsidRDefault="003C39B2" w:rsidP="00405D41">
      <w:pPr>
        <w:pStyle w:val="ListeParagraf"/>
        <w:numPr>
          <w:ilvl w:val="0"/>
          <w:numId w:val="40"/>
        </w:numPr>
        <w:shd w:val="clear" w:color="auto" w:fill="FFFFFF"/>
        <w:tabs>
          <w:tab w:val="left" w:pos="0"/>
          <w:tab w:val="left" w:pos="284"/>
        </w:tabs>
        <w:spacing w:after="0" w:line="225" w:lineRule="atLeast"/>
        <w:ind w:left="284" w:hanging="284"/>
        <w:jc w:val="both"/>
        <w:textAlignment w:val="baseline"/>
        <w:outlineLvl w:val="2"/>
        <w:rPr>
          <w:rFonts w:ascii="Raleway" w:hAnsi="Raleway"/>
          <w:sz w:val="18"/>
          <w:szCs w:val="18"/>
        </w:rPr>
      </w:pPr>
      <w:r w:rsidRPr="001111C0">
        <w:rPr>
          <w:rFonts w:ascii="Raleway" w:hAnsi="Raleway"/>
          <w:sz w:val="18"/>
          <w:szCs w:val="18"/>
        </w:rPr>
        <w:t>Sızma (Penetrasyon) testleri ile Kurumumuz bilişim sistemlerine yönelik risk, tehdit, zafiyet ve varsa açıklıklar ortaya</w:t>
      </w:r>
      <w:r w:rsidR="004A643C">
        <w:rPr>
          <w:rFonts w:ascii="Raleway" w:hAnsi="Raleway"/>
          <w:sz w:val="18"/>
          <w:szCs w:val="18"/>
        </w:rPr>
        <w:t xml:space="preserve"> </w:t>
      </w:r>
      <w:r w:rsidRPr="001111C0">
        <w:rPr>
          <w:rFonts w:ascii="Raleway" w:hAnsi="Raleway"/>
          <w:sz w:val="18"/>
          <w:szCs w:val="18"/>
        </w:rPr>
        <w:t>çıkarılarak gerekli önlemler alınmaktadır.</w:t>
      </w:r>
    </w:p>
    <w:p w14:paraId="3707B5B0" w14:textId="77777777" w:rsidR="004A643C" w:rsidRDefault="003C39B2" w:rsidP="00405D41">
      <w:pPr>
        <w:pStyle w:val="ListeParagraf"/>
        <w:numPr>
          <w:ilvl w:val="0"/>
          <w:numId w:val="40"/>
        </w:numPr>
        <w:shd w:val="clear" w:color="auto" w:fill="FFFFFF"/>
        <w:tabs>
          <w:tab w:val="left" w:pos="0"/>
          <w:tab w:val="left" w:pos="284"/>
        </w:tabs>
        <w:spacing w:after="0" w:line="225" w:lineRule="atLeast"/>
        <w:ind w:left="284" w:hanging="284"/>
        <w:jc w:val="both"/>
        <w:textAlignment w:val="baseline"/>
        <w:outlineLvl w:val="2"/>
        <w:rPr>
          <w:rFonts w:ascii="Raleway" w:hAnsi="Raleway"/>
          <w:sz w:val="18"/>
          <w:szCs w:val="18"/>
        </w:rPr>
      </w:pPr>
      <w:r w:rsidRPr="004A643C">
        <w:rPr>
          <w:rFonts w:ascii="Raleway" w:hAnsi="Raleway"/>
          <w:sz w:val="18"/>
          <w:szCs w:val="18"/>
        </w:rPr>
        <w:t>Bilgi güvenliği yönetimi ile gerçek zamanlı yapılan analizler sonucunda bilişim sistemlerinin sürekliliğini etkileyecek riskler</w:t>
      </w:r>
      <w:r w:rsidR="004A643C" w:rsidRPr="004A643C">
        <w:rPr>
          <w:rFonts w:ascii="Raleway" w:hAnsi="Raleway"/>
          <w:sz w:val="18"/>
          <w:szCs w:val="18"/>
        </w:rPr>
        <w:t xml:space="preserve"> </w:t>
      </w:r>
      <w:r w:rsidRPr="004A643C">
        <w:rPr>
          <w:rFonts w:ascii="Raleway" w:hAnsi="Raleway"/>
          <w:sz w:val="18"/>
          <w:szCs w:val="18"/>
        </w:rPr>
        <w:t>ve tehditler sürekli olarak izlenmektedir.</w:t>
      </w:r>
    </w:p>
    <w:p w14:paraId="19A561A4" w14:textId="77777777" w:rsidR="004A643C" w:rsidRDefault="003C39B2" w:rsidP="00405D41">
      <w:pPr>
        <w:pStyle w:val="ListeParagraf"/>
        <w:numPr>
          <w:ilvl w:val="0"/>
          <w:numId w:val="40"/>
        </w:numPr>
        <w:shd w:val="clear" w:color="auto" w:fill="FFFFFF"/>
        <w:tabs>
          <w:tab w:val="left" w:pos="0"/>
          <w:tab w:val="left" w:pos="284"/>
        </w:tabs>
        <w:spacing w:after="0" w:line="225" w:lineRule="atLeast"/>
        <w:ind w:left="284" w:hanging="284"/>
        <w:jc w:val="both"/>
        <w:textAlignment w:val="baseline"/>
        <w:outlineLvl w:val="2"/>
        <w:rPr>
          <w:rFonts w:ascii="Raleway" w:hAnsi="Raleway"/>
          <w:sz w:val="18"/>
          <w:szCs w:val="18"/>
        </w:rPr>
      </w:pPr>
      <w:r w:rsidRPr="004A643C">
        <w:rPr>
          <w:rFonts w:ascii="Raleway" w:hAnsi="Raleway"/>
          <w:sz w:val="18"/>
          <w:szCs w:val="18"/>
        </w:rPr>
        <w:t>Bilişim sistemlerine erişim ve kullanıcıların yetkilendirilmesi, erişim ve yetki matrisi ile kurumsal</w:t>
      </w:r>
      <w:r w:rsidR="004A643C" w:rsidRPr="004A643C">
        <w:rPr>
          <w:rFonts w:ascii="Raleway" w:hAnsi="Raleway"/>
          <w:sz w:val="18"/>
          <w:szCs w:val="18"/>
        </w:rPr>
        <w:t xml:space="preserve"> </w:t>
      </w:r>
      <w:r w:rsidRPr="004A643C">
        <w:rPr>
          <w:rFonts w:ascii="Raleway" w:hAnsi="Raleway"/>
          <w:sz w:val="18"/>
          <w:szCs w:val="18"/>
        </w:rPr>
        <w:t>aktif dizin üzerinden</w:t>
      </w:r>
      <w:r w:rsidR="004A643C" w:rsidRPr="004A643C">
        <w:rPr>
          <w:rFonts w:ascii="Raleway" w:hAnsi="Raleway"/>
          <w:sz w:val="18"/>
          <w:szCs w:val="18"/>
        </w:rPr>
        <w:t xml:space="preserve"> </w:t>
      </w:r>
      <w:r w:rsidRPr="004A643C">
        <w:rPr>
          <w:rFonts w:ascii="Raleway" w:hAnsi="Raleway"/>
          <w:sz w:val="18"/>
          <w:szCs w:val="18"/>
        </w:rPr>
        <w:t>güvenlik politikaları aracılığı ile yapılmaktadır.</w:t>
      </w:r>
    </w:p>
    <w:p w14:paraId="3781C9BD" w14:textId="0A487B0D" w:rsidR="003C39B2" w:rsidRPr="004A643C" w:rsidRDefault="003C39B2" w:rsidP="00405D41">
      <w:pPr>
        <w:pStyle w:val="ListeParagraf"/>
        <w:numPr>
          <w:ilvl w:val="0"/>
          <w:numId w:val="40"/>
        </w:numPr>
        <w:shd w:val="clear" w:color="auto" w:fill="FFFFFF"/>
        <w:tabs>
          <w:tab w:val="left" w:pos="0"/>
          <w:tab w:val="left" w:pos="284"/>
        </w:tabs>
        <w:spacing w:after="0" w:line="225" w:lineRule="atLeast"/>
        <w:ind w:left="284" w:hanging="284"/>
        <w:jc w:val="both"/>
        <w:textAlignment w:val="baseline"/>
        <w:outlineLvl w:val="2"/>
        <w:rPr>
          <w:rFonts w:ascii="Raleway" w:hAnsi="Raleway"/>
          <w:sz w:val="18"/>
          <w:szCs w:val="18"/>
        </w:rPr>
      </w:pPr>
      <w:r w:rsidRPr="004A643C">
        <w:rPr>
          <w:rFonts w:ascii="Raleway" w:hAnsi="Raleway"/>
          <w:sz w:val="18"/>
          <w:szCs w:val="18"/>
        </w:rPr>
        <w:t xml:space="preserve">Kurumun bilişim sistemleri teçhizatı, yazılım ve verilerin fiziksel güvenliği için gerekli önlemler </w:t>
      </w:r>
    </w:p>
    <w:p w14:paraId="7115E031" w14:textId="77777777" w:rsidR="004A643C" w:rsidRDefault="003C39B2"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t xml:space="preserve">     alınmaktadır.</w:t>
      </w:r>
    </w:p>
    <w:p w14:paraId="71C39A5C" w14:textId="3C71B412" w:rsidR="003C39B2" w:rsidRPr="001111C0" w:rsidRDefault="003C39B2" w:rsidP="00405D41">
      <w:pPr>
        <w:pStyle w:val="ListeParagraf"/>
        <w:numPr>
          <w:ilvl w:val="0"/>
          <w:numId w:val="41"/>
        </w:numPr>
        <w:shd w:val="clear" w:color="auto" w:fill="FFFFFF"/>
        <w:tabs>
          <w:tab w:val="left" w:pos="0"/>
        </w:tabs>
        <w:spacing w:after="0" w:line="225" w:lineRule="atLeast"/>
        <w:ind w:left="284" w:hanging="284"/>
        <w:jc w:val="both"/>
        <w:textAlignment w:val="baseline"/>
        <w:outlineLvl w:val="2"/>
        <w:rPr>
          <w:rFonts w:ascii="Raleway" w:hAnsi="Raleway"/>
          <w:sz w:val="18"/>
          <w:szCs w:val="18"/>
        </w:rPr>
      </w:pPr>
      <w:r w:rsidRPr="001111C0">
        <w:rPr>
          <w:rFonts w:ascii="Raleway" w:hAnsi="Raleway"/>
          <w:sz w:val="18"/>
          <w:szCs w:val="18"/>
        </w:rPr>
        <w:t xml:space="preserve">Kişisel verilerin hukuka aykırı işlenmesini önlemeye yönelik riskler belirlenmekte, bu risklere   </w:t>
      </w:r>
    </w:p>
    <w:p w14:paraId="7805B986" w14:textId="77777777" w:rsidR="003C39B2" w:rsidRPr="001111C0" w:rsidRDefault="003C39B2"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t xml:space="preserve">     uygun teknik tedbirlerin alınması sağlanmakta ve alınan tedbirlere yönelik teknik kontroller </w:t>
      </w:r>
    </w:p>
    <w:p w14:paraId="0EAB3E7F" w14:textId="77777777" w:rsidR="003C39B2" w:rsidRPr="001111C0" w:rsidRDefault="003C39B2"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t xml:space="preserve">     yapılmaktadır.</w:t>
      </w:r>
    </w:p>
    <w:p w14:paraId="5A894881" w14:textId="77777777" w:rsidR="003C39B2" w:rsidRPr="001111C0" w:rsidRDefault="003C39B2"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t xml:space="preserve"> </w:t>
      </w:r>
      <w:r w:rsidRPr="001111C0">
        <w:rPr>
          <w:rFonts w:ascii="Raleway" w:hAnsi="Raleway"/>
          <w:sz w:val="18"/>
          <w:szCs w:val="18"/>
        </w:rPr>
        <w:sym w:font="Symbol" w:char="F0B7"/>
      </w:r>
      <w:r w:rsidRPr="001111C0">
        <w:rPr>
          <w:rFonts w:ascii="Raleway" w:hAnsi="Raleway"/>
          <w:sz w:val="18"/>
          <w:szCs w:val="18"/>
        </w:rPr>
        <w:t xml:space="preserve">  Kişisel verilerin bulunduğu saklama alanlarına erişimler kayıt altına alınarak uygunsuz erişimler </w:t>
      </w:r>
    </w:p>
    <w:p w14:paraId="5FAF69CF" w14:textId="77777777" w:rsidR="003C39B2" w:rsidRPr="001111C0" w:rsidRDefault="003C39B2"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t xml:space="preserve">     veya erişim denemeleri kontrol altında tutulmaktadır.</w:t>
      </w:r>
    </w:p>
    <w:p w14:paraId="677B0815" w14:textId="77777777" w:rsidR="003C39B2" w:rsidRPr="001111C0" w:rsidRDefault="003C39B2"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sym w:font="Symbol" w:char="F0B7"/>
      </w:r>
      <w:r w:rsidRPr="001111C0">
        <w:rPr>
          <w:rFonts w:ascii="Raleway" w:hAnsi="Raleway"/>
          <w:sz w:val="18"/>
          <w:szCs w:val="18"/>
        </w:rPr>
        <w:t xml:space="preserve">   Kurum, silinen kişisel verilerin ilgili kullanıcılar için erişilemez ve tekrar kullanılamaz olması için </w:t>
      </w:r>
    </w:p>
    <w:p w14:paraId="75F1FE51" w14:textId="77777777" w:rsidR="003C39B2" w:rsidRPr="001111C0" w:rsidRDefault="003C39B2"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t xml:space="preserve">     gerekli tedbirleri almaktadır.</w:t>
      </w:r>
    </w:p>
    <w:p w14:paraId="5FB670D2" w14:textId="77777777" w:rsidR="003C39B2" w:rsidRPr="001111C0" w:rsidRDefault="003C39B2"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sym w:font="Symbol" w:char="F0B7"/>
      </w:r>
      <w:r w:rsidRPr="001111C0">
        <w:rPr>
          <w:rFonts w:ascii="Raleway" w:hAnsi="Raleway"/>
          <w:sz w:val="18"/>
          <w:szCs w:val="18"/>
        </w:rPr>
        <w:t xml:space="preserve">   Güvenlik açıkları takip edilerek uygun güvenlik yamaları yüklenmekte ve bilgi sistemleri güncel </w:t>
      </w:r>
    </w:p>
    <w:p w14:paraId="75130AD1" w14:textId="77777777" w:rsidR="003C39B2" w:rsidRPr="001111C0" w:rsidRDefault="003C39B2"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t xml:space="preserve">     halde tutulmaktadır.</w:t>
      </w:r>
    </w:p>
    <w:p w14:paraId="7692EEA8" w14:textId="77777777" w:rsidR="003C39B2" w:rsidRPr="001111C0" w:rsidRDefault="003C39B2"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sym w:font="Symbol" w:char="F0B7"/>
      </w:r>
      <w:r w:rsidRPr="001111C0">
        <w:rPr>
          <w:rFonts w:ascii="Raleway" w:hAnsi="Raleway"/>
          <w:sz w:val="18"/>
          <w:szCs w:val="18"/>
        </w:rPr>
        <w:t xml:space="preserve">   Kişisel verilerin işlendiği elektronik ortamlarda güçlü parolalar kullanılmaktadır. </w:t>
      </w:r>
    </w:p>
    <w:p w14:paraId="7DDA913F" w14:textId="77777777" w:rsidR="003C39B2" w:rsidRPr="001111C0" w:rsidRDefault="003C39B2"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sym w:font="Symbol" w:char="F0B7"/>
      </w:r>
      <w:r w:rsidRPr="001111C0">
        <w:rPr>
          <w:rFonts w:ascii="Raleway" w:hAnsi="Raleway"/>
          <w:sz w:val="18"/>
          <w:szCs w:val="18"/>
        </w:rPr>
        <w:t xml:space="preserve">   Kişisel verilerin işlendiği elektronik ortamlarda güvenli kayıt tutma (loglama) sistemleri</w:t>
      </w:r>
    </w:p>
    <w:p w14:paraId="45032595" w14:textId="77777777" w:rsidR="003C39B2" w:rsidRPr="001111C0" w:rsidRDefault="003C39B2"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t xml:space="preserve">     kullanılmaktadır.</w:t>
      </w:r>
    </w:p>
    <w:p w14:paraId="24C59D2C" w14:textId="77777777" w:rsidR="00550FAD" w:rsidRPr="001111C0" w:rsidRDefault="003C39B2"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sym w:font="Symbol" w:char="F0B7"/>
      </w:r>
      <w:r w:rsidRPr="001111C0">
        <w:rPr>
          <w:rFonts w:ascii="Raleway" w:hAnsi="Raleway"/>
          <w:sz w:val="18"/>
          <w:szCs w:val="18"/>
        </w:rPr>
        <w:t xml:space="preserve">  </w:t>
      </w:r>
      <w:r w:rsidR="00550FAD" w:rsidRPr="001111C0">
        <w:rPr>
          <w:rFonts w:ascii="Raleway" w:hAnsi="Raleway"/>
          <w:sz w:val="18"/>
          <w:szCs w:val="18"/>
        </w:rPr>
        <w:t xml:space="preserve"> </w:t>
      </w:r>
      <w:r w:rsidRPr="001111C0">
        <w:rPr>
          <w:rFonts w:ascii="Raleway" w:hAnsi="Raleway"/>
          <w:sz w:val="18"/>
          <w:szCs w:val="18"/>
        </w:rPr>
        <w:t>Kişisel verilerin güvenli olarak saklanmasını sağlayan veri yedekleme programları kullanılmaktadır.</w:t>
      </w:r>
    </w:p>
    <w:p w14:paraId="4C2B64DE" w14:textId="77777777" w:rsidR="003C39B2" w:rsidRPr="001111C0" w:rsidRDefault="003C39B2"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sym w:font="Symbol" w:char="F0B7"/>
      </w:r>
      <w:r w:rsidRPr="001111C0">
        <w:rPr>
          <w:rFonts w:ascii="Raleway" w:hAnsi="Raleway"/>
          <w:sz w:val="18"/>
          <w:szCs w:val="18"/>
        </w:rPr>
        <w:t xml:space="preserve">  </w:t>
      </w:r>
      <w:r w:rsidR="00550FAD" w:rsidRPr="001111C0">
        <w:rPr>
          <w:rFonts w:ascii="Raleway" w:hAnsi="Raleway"/>
          <w:sz w:val="18"/>
          <w:szCs w:val="18"/>
        </w:rPr>
        <w:t xml:space="preserve"> </w:t>
      </w:r>
      <w:r w:rsidRPr="001111C0">
        <w:rPr>
          <w:rFonts w:ascii="Raleway" w:hAnsi="Raleway"/>
          <w:sz w:val="18"/>
          <w:szCs w:val="18"/>
        </w:rPr>
        <w:t xml:space="preserve">Elektronik olan veya olmayan ortamlarda saklanan kişisel verilere erişim, erişim prensiplerine </w:t>
      </w:r>
    </w:p>
    <w:p w14:paraId="37C98838" w14:textId="77777777" w:rsidR="003C39B2" w:rsidRPr="001111C0" w:rsidRDefault="003C39B2"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t xml:space="preserve">     göre sınırlandırılmaktadır. </w:t>
      </w:r>
    </w:p>
    <w:p w14:paraId="497B9194" w14:textId="77777777" w:rsidR="003C39B2" w:rsidRPr="001111C0" w:rsidRDefault="003C39B2"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sym w:font="Symbol" w:char="F0B7"/>
      </w:r>
      <w:r w:rsidRPr="001111C0">
        <w:rPr>
          <w:rFonts w:ascii="Raleway" w:hAnsi="Raleway"/>
          <w:sz w:val="18"/>
          <w:szCs w:val="18"/>
        </w:rPr>
        <w:t xml:space="preserve">  </w:t>
      </w:r>
      <w:r w:rsidR="00550FAD" w:rsidRPr="001111C0">
        <w:rPr>
          <w:rFonts w:ascii="Raleway" w:hAnsi="Raleway"/>
          <w:sz w:val="18"/>
          <w:szCs w:val="18"/>
        </w:rPr>
        <w:t xml:space="preserve"> </w:t>
      </w:r>
      <w:r w:rsidRPr="001111C0">
        <w:rPr>
          <w:rFonts w:ascii="Raleway" w:hAnsi="Raleway"/>
          <w:sz w:val="18"/>
          <w:szCs w:val="18"/>
        </w:rPr>
        <w:t xml:space="preserve">Özel nitelikli kişisel veri işleme süreçlerinde yer alan çalışanlara yönelik özel nitelikli kişisel veri </w:t>
      </w:r>
    </w:p>
    <w:p w14:paraId="248CAE50" w14:textId="77777777" w:rsidR="003C39B2" w:rsidRPr="001111C0" w:rsidRDefault="003C39B2"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t xml:space="preserve">     güvenliği konusunda eğitimler verilmiş, gizlilik sözleşmeleri yapılmış, verilere erişim yetkisine </w:t>
      </w:r>
    </w:p>
    <w:p w14:paraId="4407FAD8" w14:textId="77777777" w:rsidR="003C39B2" w:rsidRPr="001111C0" w:rsidRDefault="003C39B2"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lastRenderedPageBreak/>
        <w:t xml:space="preserve">     sahip kullanıcıların yetkileri tanımlanmıştır. </w:t>
      </w:r>
    </w:p>
    <w:p w14:paraId="012F0AC3" w14:textId="77777777" w:rsidR="00550FAD" w:rsidRPr="001111C0" w:rsidRDefault="003C39B2"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sym w:font="Symbol" w:char="F0B7"/>
      </w:r>
      <w:r w:rsidRPr="001111C0">
        <w:rPr>
          <w:rFonts w:ascii="Raleway" w:hAnsi="Raleway"/>
          <w:sz w:val="18"/>
          <w:szCs w:val="18"/>
        </w:rPr>
        <w:t xml:space="preserve"> </w:t>
      </w:r>
      <w:r w:rsidR="00550FAD" w:rsidRPr="001111C0">
        <w:rPr>
          <w:rFonts w:ascii="Raleway" w:hAnsi="Raleway"/>
          <w:sz w:val="18"/>
          <w:szCs w:val="18"/>
        </w:rPr>
        <w:t xml:space="preserve">  </w:t>
      </w:r>
      <w:r w:rsidRPr="001111C0">
        <w:rPr>
          <w:rFonts w:ascii="Raleway" w:hAnsi="Raleway"/>
          <w:sz w:val="18"/>
          <w:szCs w:val="18"/>
        </w:rPr>
        <w:t xml:space="preserve">Özel nitelikli kişisel verilerin işlendiği, muhafaza edildiği ve/veya erişildiği fiziksel ortamların </w:t>
      </w:r>
    </w:p>
    <w:p w14:paraId="04BC8999" w14:textId="77777777" w:rsidR="00550FAD" w:rsidRPr="001111C0" w:rsidRDefault="00550FAD"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t xml:space="preserve">     Y</w:t>
      </w:r>
      <w:r w:rsidR="003C39B2" w:rsidRPr="001111C0">
        <w:rPr>
          <w:rFonts w:ascii="Raleway" w:hAnsi="Raleway"/>
          <w:sz w:val="18"/>
          <w:szCs w:val="18"/>
        </w:rPr>
        <w:t>eterli</w:t>
      </w:r>
      <w:r w:rsidRPr="001111C0">
        <w:rPr>
          <w:rFonts w:ascii="Raleway" w:hAnsi="Raleway"/>
          <w:sz w:val="18"/>
          <w:szCs w:val="18"/>
        </w:rPr>
        <w:t xml:space="preserve"> </w:t>
      </w:r>
      <w:r w:rsidR="003C39B2" w:rsidRPr="001111C0">
        <w:rPr>
          <w:rFonts w:ascii="Raleway" w:hAnsi="Raleway"/>
          <w:sz w:val="18"/>
          <w:szCs w:val="18"/>
        </w:rPr>
        <w:t xml:space="preserve">güvenlik önlemleri alınmakta, fiziksel güvenliği sağlanarak yetkisiz giriş çıkışlar </w:t>
      </w:r>
    </w:p>
    <w:p w14:paraId="4FF7733F" w14:textId="77777777" w:rsidR="00550FAD" w:rsidRPr="001111C0" w:rsidRDefault="00550FAD"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t xml:space="preserve">     </w:t>
      </w:r>
      <w:r w:rsidR="003C39B2" w:rsidRPr="001111C0">
        <w:rPr>
          <w:rFonts w:ascii="Raleway" w:hAnsi="Raleway"/>
          <w:sz w:val="18"/>
          <w:szCs w:val="18"/>
        </w:rPr>
        <w:t xml:space="preserve">engellenmektedir. </w:t>
      </w:r>
    </w:p>
    <w:p w14:paraId="630D13DB" w14:textId="65089E92" w:rsidR="00550FAD" w:rsidRPr="001111C0" w:rsidRDefault="003C39B2"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sym w:font="Symbol" w:char="F0B7"/>
      </w:r>
      <w:r w:rsidRPr="001111C0">
        <w:rPr>
          <w:rFonts w:ascii="Raleway" w:hAnsi="Raleway"/>
          <w:sz w:val="18"/>
          <w:szCs w:val="18"/>
        </w:rPr>
        <w:t xml:space="preserve"> </w:t>
      </w:r>
      <w:r w:rsidR="00550FAD" w:rsidRPr="001111C0">
        <w:rPr>
          <w:rFonts w:ascii="Raleway" w:hAnsi="Raleway"/>
          <w:sz w:val="18"/>
          <w:szCs w:val="18"/>
        </w:rPr>
        <w:t xml:space="preserve">  Kişisel verinin </w:t>
      </w:r>
      <w:r w:rsidR="00405D41" w:rsidRPr="001111C0">
        <w:rPr>
          <w:rFonts w:ascii="Raleway" w:hAnsi="Raleway"/>
          <w:sz w:val="18"/>
          <w:szCs w:val="18"/>
        </w:rPr>
        <w:t>kâğıt</w:t>
      </w:r>
      <w:r w:rsidRPr="001111C0">
        <w:rPr>
          <w:rFonts w:ascii="Raleway" w:hAnsi="Raleway"/>
          <w:sz w:val="18"/>
          <w:szCs w:val="18"/>
        </w:rPr>
        <w:t xml:space="preserve"> ortamı yoluyla aktarımı gerekiyorsa evrakın çalınması, kaybolması ya da </w:t>
      </w:r>
    </w:p>
    <w:p w14:paraId="07BF9C97" w14:textId="77777777" w:rsidR="00550FAD" w:rsidRPr="001111C0" w:rsidRDefault="00550FAD"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t xml:space="preserve">     </w:t>
      </w:r>
      <w:r w:rsidR="003C39B2" w:rsidRPr="001111C0">
        <w:rPr>
          <w:rFonts w:ascii="Raleway" w:hAnsi="Raleway"/>
          <w:sz w:val="18"/>
          <w:szCs w:val="18"/>
        </w:rPr>
        <w:t xml:space="preserve">yetkisiz kişiler tarafından görülmesi gibi risklere karşı gerekli önlemler alınmakta ve evrak “gizli” </w:t>
      </w:r>
    </w:p>
    <w:p w14:paraId="5CE71323" w14:textId="77777777" w:rsidR="00550FAD" w:rsidRPr="001111C0" w:rsidRDefault="00550FAD"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t xml:space="preserve">     </w:t>
      </w:r>
      <w:r w:rsidR="003C39B2" w:rsidRPr="001111C0">
        <w:rPr>
          <w:rFonts w:ascii="Raleway" w:hAnsi="Raleway"/>
          <w:sz w:val="18"/>
          <w:szCs w:val="18"/>
        </w:rPr>
        <w:t xml:space="preserve">formatta gönderilmektedir. </w:t>
      </w:r>
    </w:p>
    <w:p w14:paraId="27D60E17" w14:textId="77777777" w:rsidR="00550FAD" w:rsidRPr="001111C0" w:rsidRDefault="00550FAD"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p>
    <w:p w14:paraId="59E7632B" w14:textId="58D86C15" w:rsidR="00550FAD" w:rsidRPr="001111C0" w:rsidRDefault="00550FAD"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DA73EC">
        <w:rPr>
          <w:rFonts w:ascii="Raleway" w:hAnsi="Raleway"/>
          <w:b/>
          <w:bCs/>
          <w:sz w:val="18"/>
          <w:szCs w:val="18"/>
        </w:rPr>
        <w:t>7</w:t>
      </w:r>
      <w:r w:rsidR="003C39B2" w:rsidRPr="00DA73EC">
        <w:rPr>
          <w:rFonts w:ascii="Raleway" w:hAnsi="Raleway"/>
          <w:b/>
          <w:bCs/>
          <w:sz w:val="18"/>
          <w:szCs w:val="18"/>
        </w:rPr>
        <w:t>.2</w:t>
      </w:r>
      <w:r w:rsidR="0090568F" w:rsidRPr="00DA73EC">
        <w:rPr>
          <w:rFonts w:ascii="Raleway" w:hAnsi="Raleway"/>
          <w:b/>
          <w:bCs/>
          <w:sz w:val="18"/>
          <w:szCs w:val="18"/>
        </w:rPr>
        <w:t>.</w:t>
      </w:r>
      <w:r w:rsidR="003C39B2" w:rsidRPr="001111C0">
        <w:rPr>
          <w:rFonts w:ascii="Raleway" w:hAnsi="Raleway"/>
          <w:sz w:val="18"/>
          <w:szCs w:val="18"/>
        </w:rPr>
        <w:t xml:space="preserve"> </w:t>
      </w:r>
      <w:r w:rsidR="00555797">
        <w:rPr>
          <w:rFonts w:ascii="Raleway" w:eastAsia="Times New Roman" w:hAnsi="Raleway" w:cstheme="minorHAnsi"/>
          <w:sz w:val="18"/>
          <w:szCs w:val="18"/>
          <w:lang w:eastAsia="tr-TR"/>
        </w:rPr>
        <w:t>Boltas</w:t>
      </w:r>
      <w:r w:rsidRPr="001111C0">
        <w:rPr>
          <w:rFonts w:ascii="Raleway" w:hAnsi="Raleway"/>
          <w:sz w:val="18"/>
          <w:szCs w:val="18"/>
        </w:rPr>
        <w:t xml:space="preserve"> tarafından </w:t>
      </w:r>
      <w:r w:rsidR="0090568F" w:rsidRPr="001111C0">
        <w:rPr>
          <w:rFonts w:ascii="Raleway" w:hAnsi="Raleway"/>
          <w:sz w:val="18"/>
          <w:szCs w:val="18"/>
        </w:rPr>
        <w:t>işlenen kişisel</w:t>
      </w:r>
      <w:r w:rsidRPr="001111C0">
        <w:rPr>
          <w:rFonts w:ascii="Raleway" w:hAnsi="Raleway"/>
          <w:sz w:val="18"/>
          <w:szCs w:val="18"/>
        </w:rPr>
        <w:t xml:space="preserve"> verilerle ilgili olarak alınan idari </w:t>
      </w:r>
      <w:r w:rsidRPr="001111C0">
        <w:rPr>
          <w:rFonts w:ascii="Raleway" w:hAnsi="Raleway"/>
          <w:b/>
          <w:sz w:val="18"/>
          <w:szCs w:val="18"/>
        </w:rPr>
        <w:t>tedbirler</w:t>
      </w:r>
      <w:r w:rsidRPr="001111C0">
        <w:rPr>
          <w:rFonts w:ascii="Raleway" w:hAnsi="Raleway"/>
          <w:sz w:val="18"/>
          <w:szCs w:val="18"/>
        </w:rPr>
        <w:t xml:space="preserve"> aşağıda sayılmıştır:</w:t>
      </w:r>
    </w:p>
    <w:p w14:paraId="1CD44828" w14:textId="77777777" w:rsidR="00550FAD" w:rsidRPr="001111C0" w:rsidRDefault="003C39B2"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1111C0">
        <w:rPr>
          <w:rFonts w:ascii="Raleway" w:hAnsi="Raleway"/>
          <w:sz w:val="18"/>
          <w:szCs w:val="18"/>
        </w:rPr>
        <w:t xml:space="preserve"> </w:t>
      </w:r>
      <w:r w:rsidRPr="001111C0">
        <w:rPr>
          <w:rFonts w:ascii="Raleway" w:hAnsi="Raleway"/>
          <w:sz w:val="18"/>
          <w:szCs w:val="18"/>
        </w:rPr>
        <w:sym w:font="Symbol" w:char="F0B7"/>
      </w:r>
      <w:r w:rsidRPr="001111C0">
        <w:rPr>
          <w:rFonts w:ascii="Raleway" w:hAnsi="Raleway"/>
          <w:sz w:val="18"/>
          <w:szCs w:val="18"/>
        </w:rPr>
        <w:t xml:space="preserve"> </w:t>
      </w:r>
      <w:r w:rsidR="00550FAD" w:rsidRPr="001111C0">
        <w:rPr>
          <w:rFonts w:ascii="Raleway" w:hAnsi="Raleway"/>
          <w:sz w:val="18"/>
          <w:szCs w:val="18"/>
        </w:rPr>
        <w:t xml:space="preserve"> </w:t>
      </w:r>
      <w:r w:rsidR="00CF52ED" w:rsidRPr="001111C0">
        <w:rPr>
          <w:rFonts w:ascii="Raleway" w:hAnsi="Raleway"/>
          <w:sz w:val="18"/>
          <w:szCs w:val="18"/>
        </w:rPr>
        <w:t xml:space="preserve">  </w:t>
      </w:r>
      <w:r w:rsidRPr="001111C0">
        <w:rPr>
          <w:rFonts w:ascii="Raleway" w:hAnsi="Raleway"/>
          <w:sz w:val="18"/>
          <w:szCs w:val="18"/>
        </w:rPr>
        <w:t xml:space="preserve">Çalışanların niteliğinin geliştirilmesine yönelik, kişisel verilerin hukuka aykırı olarak işlenmenin </w:t>
      </w:r>
    </w:p>
    <w:p w14:paraId="16E0F0B7" w14:textId="77777777" w:rsidR="00550FAD" w:rsidRPr="001111C0" w:rsidRDefault="00550FAD"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1111C0">
        <w:rPr>
          <w:rFonts w:ascii="Raleway" w:hAnsi="Raleway"/>
          <w:sz w:val="18"/>
          <w:szCs w:val="18"/>
        </w:rPr>
        <w:t xml:space="preserve">   </w:t>
      </w:r>
      <w:r w:rsidR="00CF52ED" w:rsidRPr="001111C0">
        <w:rPr>
          <w:rFonts w:ascii="Raleway" w:hAnsi="Raleway"/>
          <w:sz w:val="18"/>
          <w:szCs w:val="18"/>
        </w:rPr>
        <w:t xml:space="preserve">  </w:t>
      </w:r>
      <w:r w:rsidRPr="001111C0">
        <w:rPr>
          <w:rFonts w:ascii="Raleway" w:hAnsi="Raleway"/>
          <w:sz w:val="18"/>
          <w:szCs w:val="18"/>
        </w:rPr>
        <w:t xml:space="preserve">  </w:t>
      </w:r>
      <w:r w:rsidR="003C39B2" w:rsidRPr="001111C0">
        <w:rPr>
          <w:rFonts w:ascii="Raleway" w:hAnsi="Raleway"/>
          <w:sz w:val="18"/>
          <w:szCs w:val="18"/>
        </w:rPr>
        <w:t xml:space="preserve">önlenmesi, kişisel verilerin hukuka aykırı olarak erişilmesinin önlenmesi, kişisel verilerin </w:t>
      </w:r>
    </w:p>
    <w:p w14:paraId="4E7F4936" w14:textId="77777777" w:rsidR="00CF52ED" w:rsidRPr="001111C0" w:rsidRDefault="00550FAD"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1111C0">
        <w:rPr>
          <w:rFonts w:ascii="Raleway" w:hAnsi="Raleway"/>
          <w:sz w:val="18"/>
          <w:szCs w:val="18"/>
        </w:rPr>
        <w:t xml:space="preserve">   </w:t>
      </w:r>
      <w:r w:rsidR="00CF52ED" w:rsidRPr="001111C0">
        <w:rPr>
          <w:rFonts w:ascii="Raleway" w:hAnsi="Raleway"/>
          <w:sz w:val="18"/>
          <w:szCs w:val="18"/>
        </w:rPr>
        <w:t xml:space="preserve">  </w:t>
      </w:r>
      <w:r w:rsidRPr="001111C0">
        <w:rPr>
          <w:rFonts w:ascii="Raleway" w:hAnsi="Raleway"/>
          <w:sz w:val="18"/>
          <w:szCs w:val="18"/>
        </w:rPr>
        <w:t xml:space="preserve">  </w:t>
      </w:r>
      <w:r w:rsidR="003C39B2" w:rsidRPr="001111C0">
        <w:rPr>
          <w:rFonts w:ascii="Raleway" w:hAnsi="Raleway"/>
          <w:sz w:val="18"/>
          <w:szCs w:val="18"/>
        </w:rPr>
        <w:t xml:space="preserve">muhafazasının sağlanması, iletişim </w:t>
      </w:r>
      <w:r w:rsidR="00CF52ED" w:rsidRPr="001111C0">
        <w:rPr>
          <w:rFonts w:ascii="Raleway" w:hAnsi="Raleway"/>
          <w:sz w:val="18"/>
          <w:szCs w:val="18"/>
        </w:rPr>
        <w:t xml:space="preserve">teknikleri, teknik bilgi beceri </w:t>
      </w:r>
      <w:r w:rsidR="003C39B2" w:rsidRPr="001111C0">
        <w:rPr>
          <w:rFonts w:ascii="Raleway" w:hAnsi="Raleway"/>
          <w:sz w:val="18"/>
          <w:szCs w:val="18"/>
        </w:rPr>
        <w:t xml:space="preserve">ve ilgili diğer mevzuat hakkında </w:t>
      </w:r>
    </w:p>
    <w:p w14:paraId="04288752" w14:textId="77777777" w:rsidR="00550FAD" w:rsidRPr="001111C0" w:rsidRDefault="00CF52ED"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1111C0">
        <w:rPr>
          <w:rFonts w:ascii="Raleway" w:hAnsi="Raleway"/>
          <w:sz w:val="18"/>
          <w:szCs w:val="18"/>
        </w:rPr>
        <w:t xml:space="preserve">       </w:t>
      </w:r>
      <w:r w:rsidR="003C39B2" w:rsidRPr="001111C0">
        <w:rPr>
          <w:rFonts w:ascii="Raleway" w:hAnsi="Raleway"/>
          <w:sz w:val="18"/>
          <w:szCs w:val="18"/>
        </w:rPr>
        <w:t xml:space="preserve">eğitimler verilmektedir. </w:t>
      </w:r>
    </w:p>
    <w:p w14:paraId="21DBFB14" w14:textId="70AA3725" w:rsidR="00CF52ED" w:rsidRPr="001111C0" w:rsidRDefault="003C39B2"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1111C0">
        <w:rPr>
          <w:rFonts w:ascii="Raleway" w:hAnsi="Raleway"/>
          <w:sz w:val="18"/>
          <w:szCs w:val="18"/>
        </w:rPr>
        <w:sym w:font="Symbol" w:char="F0B7"/>
      </w:r>
      <w:r w:rsidRPr="001111C0">
        <w:rPr>
          <w:rFonts w:ascii="Raleway" w:hAnsi="Raleway"/>
          <w:sz w:val="18"/>
          <w:szCs w:val="18"/>
        </w:rPr>
        <w:t xml:space="preserve"> </w:t>
      </w:r>
      <w:r w:rsidR="00CF52ED" w:rsidRPr="001111C0">
        <w:rPr>
          <w:rFonts w:ascii="Raleway" w:hAnsi="Raleway"/>
          <w:sz w:val="18"/>
          <w:szCs w:val="18"/>
        </w:rPr>
        <w:t xml:space="preserve">    </w:t>
      </w:r>
      <w:r w:rsidRPr="001111C0">
        <w:rPr>
          <w:rFonts w:ascii="Raleway" w:hAnsi="Raleway"/>
          <w:sz w:val="18"/>
          <w:szCs w:val="18"/>
        </w:rPr>
        <w:t xml:space="preserve">Kişisel veri işlemeye başlamadan önce </w:t>
      </w:r>
      <w:r w:rsidR="00555797">
        <w:rPr>
          <w:rFonts w:ascii="Raleway" w:eastAsia="Times New Roman" w:hAnsi="Raleway" w:cstheme="minorHAnsi"/>
          <w:sz w:val="18"/>
          <w:szCs w:val="18"/>
          <w:lang w:eastAsia="tr-TR"/>
        </w:rPr>
        <w:t>Boltas</w:t>
      </w:r>
      <w:r w:rsidR="00CF52ED" w:rsidRPr="001111C0">
        <w:rPr>
          <w:rFonts w:ascii="Raleway" w:hAnsi="Raleway"/>
          <w:sz w:val="18"/>
          <w:szCs w:val="18"/>
        </w:rPr>
        <w:t xml:space="preserve"> </w:t>
      </w:r>
      <w:r w:rsidRPr="001111C0">
        <w:rPr>
          <w:rFonts w:ascii="Raleway" w:hAnsi="Raleway"/>
          <w:sz w:val="18"/>
          <w:szCs w:val="18"/>
        </w:rPr>
        <w:t xml:space="preserve">tarafından, ilgili kişileri aydınlatma yükümlülüğü </w:t>
      </w:r>
    </w:p>
    <w:p w14:paraId="0F3C0124" w14:textId="77777777" w:rsidR="00CF52ED" w:rsidRPr="001111C0" w:rsidRDefault="00CF52ED"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1111C0">
        <w:rPr>
          <w:rFonts w:ascii="Raleway" w:hAnsi="Raleway"/>
          <w:sz w:val="18"/>
          <w:szCs w:val="18"/>
        </w:rPr>
        <w:t xml:space="preserve">       </w:t>
      </w:r>
      <w:r w:rsidR="003C39B2" w:rsidRPr="001111C0">
        <w:rPr>
          <w:rFonts w:ascii="Raleway" w:hAnsi="Raleway"/>
          <w:sz w:val="18"/>
          <w:szCs w:val="18"/>
        </w:rPr>
        <w:t xml:space="preserve">yerine getirilmektedir. </w:t>
      </w:r>
    </w:p>
    <w:p w14:paraId="0C047183" w14:textId="77777777" w:rsidR="00CF52ED" w:rsidRPr="001111C0" w:rsidRDefault="003C39B2"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1111C0">
        <w:rPr>
          <w:rFonts w:ascii="Raleway" w:hAnsi="Raleway"/>
          <w:sz w:val="18"/>
          <w:szCs w:val="18"/>
        </w:rPr>
        <w:sym w:font="Symbol" w:char="F0B7"/>
      </w:r>
      <w:r w:rsidRPr="001111C0">
        <w:rPr>
          <w:rFonts w:ascii="Raleway" w:hAnsi="Raleway"/>
          <w:sz w:val="18"/>
          <w:szCs w:val="18"/>
        </w:rPr>
        <w:t xml:space="preserve"> </w:t>
      </w:r>
      <w:r w:rsidR="00CF52ED" w:rsidRPr="001111C0">
        <w:rPr>
          <w:rFonts w:ascii="Raleway" w:hAnsi="Raleway"/>
          <w:sz w:val="18"/>
          <w:szCs w:val="18"/>
        </w:rPr>
        <w:t xml:space="preserve">    </w:t>
      </w:r>
      <w:r w:rsidRPr="001111C0">
        <w:rPr>
          <w:rFonts w:ascii="Raleway" w:hAnsi="Raleway"/>
          <w:sz w:val="18"/>
          <w:szCs w:val="18"/>
        </w:rPr>
        <w:t xml:space="preserve">Kişisel veri işleme envanteri hazırlanmıştır. </w:t>
      </w:r>
    </w:p>
    <w:p w14:paraId="2183613E" w14:textId="1C9FEEBD" w:rsidR="00CF52ED" w:rsidRPr="001111C0" w:rsidRDefault="003C39B2"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1111C0">
        <w:rPr>
          <w:rFonts w:ascii="Raleway" w:hAnsi="Raleway"/>
          <w:sz w:val="18"/>
          <w:szCs w:val="18"/>
        </w:rPr>
        <w:sym w:font="Symbol" w:char="F0B7"/>
      </w:r>
      <w:r w:rsidR="00CF52ED" w:rsidRPr="001111C0">
        <w:rPr>
          <w:rFonts w:ascii="Raleway" w:hAnsi="Raleway"/>
          <w:sz w:val="18"/>
          <w:szCs w:val="18"/>
        </w:rPr>
        <w:t xml:space="preserve">     </w:t>
      </w:r>
      <w:r w:rsidR="00555797">
        <w:rPr>
          <w:rFonts w:ascii="Raleway" w:eastAsia="Times New Roman" w:hAnsi="Raleway" w:cstheme="minorHAnsi"/>
          <w:sz w:val="18"/>
          <w:szCs w:val="18"/>
          <w:lang w:eastAsia="tr-TR"/>
        </w:rPr>
        <w:t xml:space="preserve">Boltas </w:t>
      </w:r>
      <w:r w:rsidR="0090568F" w:rsidRPr="001111C0">
        <w:rPr>
          <w:rFonts w:ascii="Raleway" w:hAnsi="Raleway"/>
          <w:sz w:val="18"/>
          <w:szCs w:val="18"/>
        </w:rPr>
        <w:t>tarafından periyodik</w:t>
      </w:r>
      <w:r w:rsidRPr="001111C0">
        <w:rPr>
          <w:rFonts w:ascii="Raleway" w:hAnsi="Raleway"/>
          <w:sz w:val="18"/>
          <w:szCs w:val="18"/>
        </w:rPr>
        <w:t xml:space="preserve"> ve rastgele denetimler yapılmaktadır.</w:t>
      </w:r>
    </w:p>
    <w:p w14:paraId="48365945" w14:textId="77777777" w:rsidR="00460986" w:rsidRPr="001111C0" w:rsidRDefault="003C39B2" w:rsidP="00405D41">
      <w:pPr>
        <w:shd w:val="clear" w:color="auto" w:fill="FFFFFF"/>
        <w:tabs>
          <w:tab w:val="left" w:pos="0"/>
        </w:tabs>
        <w:spacing w:after="0" w:line="225" w:lineRule="atLeast"/>
        <w:jc w:val="both"/>
        <w:textAlignment w:val="baseline"/>
        <w:outlineLvl w:val="2"/>
        <w:rPr>
          <w:rFonts w:ascii="Raleway" w:eastAsia="Times New Roman" w:hAnsi="Raleway" w:cstheme="minorHAnsi"/>
          <w:b/>
          <w:bCs/>
          <w:sz w:val="18"/>
          <w:szCs w:val="18"/>
          <w:lang w:eastAsia="tr-TR"/>
        </w:rPr>
      </w:pPr>
      <w:r w:rsidRPr="001111C0">
        <w:rPr>
          <w:rFonts w:ascii="Raleway" w:hAnsi="Raleway"/>
          <w:sz w:val="18"/>
          <w:szCs w:val="18"/>
        </w:rPr>
        <w:sym w:font="Symbol" w:char="F0B7"/>
      </w:r>
      <w:r w:rsidR="00CF52ED" w:rsidRPr="001111C0">
        <w:rPr>
          <w:rFonts w:ascii="Raleway" w:hAnsi="Raleway"/>
          <w:sz w:val="18"/>
          <w:szCs w:val="18"/>
        </w:rPr>
        <w:t xml:space="preserve">    </w:t>
      </w:r>
      <w:r w:rsidRPr="001111C0">
        <w:rPr>
          <w:rFonts w:ascii="Raleway" w:hAnsi="Raleway"/>
          <w:sz w:val="18"/>
          <w:szCs w:val="18"/>
        </w:rPr>
        <w:t xml:space="preserve"> Çalışanlara yönelik bilgi güvenliği eğitimleri verilmektedir.</w:t>
      </w:r>
    </w:p>
    <w:p w14:paraId="680B8C6C" w14:textId="77777777" w:rsidR="00442201" w:rsidRPr="001111C0" w:rsidRDefault="00442201" w:rsidP="00405D41">
      <w:pPr>
        <w:shd w:val="clear" w:color="auto" w:fill="FFFFFF"/>
        <w:tabs>
          <w:tab w:val="left" w:pos="0"/>
        </w:tabs>
        <w:spacing w:after="0" w:line="225" w:lineRule="atLeast"/>
        <w:jc w:val="both"/>
        <w:textAlignment w:val="baseline"/>
        <w:outlineLvl w:val="2"/>
        <w:rPr>
          <w:rFonts w:ascii="Raleway" w:eastAsia="Times New Roman" w:hAnsi="Raleway" w:cstheme="minorHAnsi"/>
          <w:b/>
          <w:bCs/>
          <w:sz w:val="18"/>
          <w:szCs w:val="18"/>
          <w:lang w:eastAsia="tr-TR"/>
        </w:rPr>
      </w:pPr>
    </w:p>
    <w:p w14:paraId="1E16FBB4" w14:textId="77777777" w:rsidR="00C52AE7" w:rsidRPr="004A643C" w:rsidRDefault="00C52AE7" w:rsidP="00405D41">
      <w:pPr>
        <w:pStyle w:val="ListeParagraf"/>
        <w:numPr>
          <w:ilvl w:val="1"/>
          <w:numId w:val="11"/>
        </w:numPr>
        <w:shd w:val="clear" w:color="auto" w:fill="FFFFFF"/>
        <w:tabs>
          <w:tab w:val="left" w:pos="0"/>
        </w:tabs>
        <w:spacing w:after="0" w:line="225" w:lineRule="atLeast"/>
        <w:ind w:left="567" w:hanging="567"/>
        <w:jc w:val="both"/>
        <w:textAlignment w:val="baseline"/>
        <w:outlineLvl w:val="2"/>
        <w:rPr>
          <w:rFonts w:ascii="Raleway" w:eastAsia="Times New Roman" w:hAnsi="Raleway" w:cstheme="minorHAnsi"/>
          <w:b/>
          <w:bCs/>
          <w:lang w:eastAsia="tr-TR"/>
        </w:rPr>
      </w:pPr>
      <w:r w:rsidRPr="004A643C">
        <w:rPr>
          <w:rFonts w:ascii="Raleway" w:hAnsi="Raleway"/>
          <w:b/>
        </w:rPr>
        <w:t xml:space="preserve">KİŞİSEL VERİLERİ İMHA TEKNİKLERİ </w:t>
      </w:r>
    </w:p>
    <w:p w14:paraId="72C2F484" w14:textId="77777777" w:rsidR="000C6AE8" w:rsidRPr="001111C0" w:rsidRDefault="000C6AE8" w:rsidP="00405D41">
      <w:pPr>
        <w:pStyle w:val="ListeParagraf"/>
        <w:shd w:val="clear" w:color="auto" w:fill="FFFFFF"/>
        <w:tabs>
          <w:tab w:val="left" w:pos="0"/>
        </w:tabs>
        <w:spacing w:after="0" w:line="225" w:lineRule="atLeast"/>
        <w:ind w:left="567"/>
        <w:jc w:val="both"/>
        <w:textAlignment w:val="baseline"/>
        <w:outlineLvl w:val="2"/>
        <w:rPr>
          <w:rFonts w:ascii="Raleway" w:hAnsi="Raleway"/>
          <w:sz w:val="18"/>
          <w:szCs w:val="18"/>
        </w:rPr>
      </w:pPr>
    </w:p>
    <w:p w14:paraId="3C2B5AC6" w14:textId="77777777" w:rsidR="00EE6DA9" w:rsidRPr="001111C0" w:rsidRDefault="00C52AE7"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1111C0">
        <w:rPr>
          <w:rFonts w:ascii="Raleway" w:hAnsi="Raleway"/>
          <w:sz w:val="18"/>
          <w:szCs w:val="18"/>
        </w:rPr>
        <w:t xml:space="preserve">İlgili mevzuatta öngörülen süre ya da işlendikleri amaç için gerekli olan saklama süresinin sonunda kişisel veriler, Kurum tarafından re’sen veya ilgili kişinin başvurusu üzerine yine ilgili mevzuat hükümlerine uygun olarak aşağıda belirtilen tekniklerle imha edilir. </w:t>
      </w:r>
    </w:p>
    <w:p w14:paraId="66462A48" w14:textId="77777777" w:rsidR="00EE6DA9" w:rsidRPr="001111C0" w:rsidRDefault="00EE6DA9" w:rsidP="00405D41">
      <w:pPr>
        <w:pStyle w:val="ListeParagraf"/>
        <w:shd w:val="clear" w:color="auto" w:fill="FFFFFF"/>
        <w:tabs>
          <w:tab w:val="left" w:pos="0"/>
        </w:tabs>
        <w:spacing w:after="0" w:line="225" w:lineRule="atLeast"/>
        <w:ind w:left="567"/>
        <w:jc w:val="both"/>
        <w:textAlignment w:val="baseline"/>
        <w:outlineLvl w:val="2"/>
        <w:rPr>
          <w:rFonts w:ascii="Raleway" w:hAnsi="Raleway"/>
          <w:sz w:val="18"/>
          <w:szCs w:val="18"/>
        </w:rPr>
      </w:pPr>
    </w:p>
    <w:p w14:paraId="2CD0E985" w14:textId="4E5BCA4D" w:rsidR="00EE6DA9" w:rsidRDefault="00EE6DA9"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4A643C">
        <w:rPr>
          <w:rFonts w:ascii="Raleway" w:hAnsi="Raleway"/>
          <w:b/>
          <w:bCs/>
          <w:sz w:val="18"/>
          <w:szCs w:val="18"/>
        </w:rPr>
        <w:t>8</w:t>
      </w:r>
      <w:r w:rsidR="00C52AE7" w:rsidRPr="004A643C">
        <w:rPr>
          <w:rFonts w:ascii="Raleway" w:hAnsi="Raleway"/>
          <w:b/>
          <w:bCs/>
          <w:sz w:val="18"/>
          <w:szCs w:val="18"/>
        </w:rPr>
        <w:t>.1</w:t>
      </w:r>
      <w:r w:rsidR="00243FFC" w:rsidRPr="004A643C">
        <w:rPr>
          <w:rFonts w:ascii="Raleway" w:hAnsi="Raleway"/>
          <w:b/>
          <w:bCs/>
          <w:sz w:val="18"/>
          <w:szCs w:val="18"/>
        </w:rPr>
        <w:t>.</w:t>
      </w:r>
      <w:r w:rsidR="00C52AE7" w:rsidRPr="001111C0">
        <w:rPr>
          <w:rFonts w:ascii="Raleway" w:hAnsi="Raleway"/>
          <w:sz w:val="18"/>
          <w:szCs w:val="18"/>
        </w:rPr>
        <w:t xml:space="preserve"> Kişisel Verilerin Silinmesi </w:t>
      </w:r>
    </w:p>
    <w:p w14:paraId="326CC836" w14:textId="77777777" w:rsidR="004A643C" w:rsidRPr="001111C0" w:rsidRDefault="004A643C" w:rsidP="00405D41">
      <w:pPr>
        <w:shd w:val="clear" w:color="auto" w:fill="FFFFFF"/>
        <w:tabs>
          <w:tab w:val="left" w:pos="0"/>
        </w:tabs>
        <w:spacing w:after="0" w:line="225" w:lineRule="atLeast"/>
        <w:jc w:val="both"/>
        <w:textAlignment w:val="baseline"/>
        <w:outlineLvl w:val="2"/>
        <w:rPr>
          <w:rFonts w:ascii="Raleway" w:hAnsi="Raleway"/>
          <w:sz w:val="18"/>
          <w:szCs w:val="18"/>
        </w:rPr>
      </w:pPr>
    </w:p>
    <w:p w14:paraId="12D4D5F4" w14:textId="1C930BC5" w:rsidR="00EE6DA9" w:rsidRDefault="00EE6DA9"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4A643C">
        <w:rPr>
          <w:rFonts w:ascii="Raleway" w:hAnsi="Raleway"/>
          <w:b/>
          <w:bCs/>
          <w:sz w:val="18"/>
          <w:szCs w:val="18"/>
        </w:rPr>
        <w:t>8.1.1.</w:t>
      </w:r>
      <w:r w:rsidR="00C52AE7" w:rsidRPr="001111C0">
        <w:rPr>
          <w:rFonts w:ascii="Raleway" w:hAnsi="Raleway"/>
          <w:sz w:val="18"/>
          <w:szCs w:val="18"/>
        </w:rPr>
        <w:t xml:space="preserve">Sunucularda Yer Alan Kişisel Veriler Sunucularda yer alan kişisel verilerden saklanmasını gerektiren süre sona erenler için sistem yöneticisi tarafından ilgili kullanıcıların erişim yetkisi kaldırılarak silme işlemi yapılır. </w:t>
      </w:r>
    </w:p>
    <w:p w14:paraId="503757D0" w14:textId="77777777" w:rsidR="00405D41" w:rsidRPr="001111C0" w:rsidRDefault="00405D41"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p>
    <w:p w14:paraId="0A20AB1D" w14:textId="763098D5" w:rsidR="00EE6DA9" w:rsidRDefault="00EE6DA9"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4A643C">
        <w:rPr>
          <w:rFonts w:ascii="Raleway" w:hAnsi="Raleway"/>
          <w:b/>
          <w:bCs/>
          <w:sz w:val="18"/>
          <w:szCs w:val="18"/>
        </w:rPr>
        <w:t>8.1.2.</w:t>
      </w:r>
      <w:r w:rsidR="00C52AE7" w:rsidRPr="001111C0">
        <w:rPr>
          <w:rFonts w:ascii="Raleway" w:hAnsi="Raleway"/>
          <w:sz w:val="18"/>
          <w:szCs w:val="18"/>
        </w:rPr>
        <w:t xml:space="preserve">Elektronik Ortamda Yer Alan Kişisel Veriler Elektronik ortamda yer alan kişisel verilerden saklanmasını gerektiren süre sona erenler, </w:t>
      </w:r>
      <w:r w:rsidR="0090568F" w:rsidRPr="001111C0">
        <w:rPr>
          <w:rFonts w:ascii="Raleway" w:hAnsi="Raleway"/>
          <w:sz w:val="18"/>
          <w:szCs w:val="18"/>
        </w:rPr>
        <w:t>veri tabanı</w:t>
      </w:r>
      <w:r w:rsidR="00C52AE7" w:rsidRPr="001111C0">
        <w:rPr>
          <w:rFonts w:ascii="Raleway" w:hAnsi="Raleway"/>
          <w:sz w:val="18"/>
          <w:szCs w:val="18"/>
        </w:rPr>
        <w:t xml:space="preserve"> yöneticisi hariç diğer çalışanlar (ilgili kullanıcılar) için hiçbir şekilde erişilemez ve tekrar kullanılamaz hale getirilir. </w:t>
      </w:r>
    </w:p>
    <w:p w14:paraId="41640E27" w14:textId="77777777" w:rsidR="00405D41" w:rsidRPr="001111C0" w:rsidRDefault="00405D41"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p>
    <w:p w14:paraId="2251373A" w14:textId="367FC1DD" w:rsidR="00EE6DA9" w:rsidRDefault="00EE6DA9"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4A643C">
        <w:rPr>
          <w:rFonts w:ascii="Raleway" w:hAnsi="Raleway"/>
          <w:b/>
          <w:bCs/>
          <w:sz w:val="18"/>
          <w:szCs w:val="18"/>
        </w:rPr>
        <w:t>8.1.3.</w:t>
      </w:r>
      <w:r w:rsidR="004A643C">
        <w:rPr>
          <w:rFonts w:ascii="Raleway" w:hAnsi="Raleway"/>
          <w:sz w:val="18"/>
          <w:szCs w:val="18"/>
        </w:rPr>
        <w:t xml:space="preserve"> </w:t>
      </w:r>
      <w:r w:rsidR="00C52AE7" w:rsidRPr="001111C0">
        <w:rPr>
          <w:rFonts w:ascii="Raleway" w:hAnsi="Raleway"/>
          <w:sz w:val="18"/>
          <w:szCs w:val="18"/>
        </w:rPr>
        <w:t xml:space="preserve">Fiziksel Ortamda Yer Alan Kişisel Veriler Fiziksel ortamda tutulan kişisel verilerden saklanmasını gerektiren süre sona erenler için evrak arşivinden sorumlu birim yöneticisi hariç diğer çalışanlar için hiçbir şekilde erişilemez ve tekrar kullanılamaz hale getirilir. </w:t>
      </w:r>
    </w:p>
    <w:p w14:paraId="5E3D1100" w14:textId="77777777" w:rsidR="00405D41" w:rsidRPr="001111C0" w:rsidRDefault="00405D41"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p>
    <w:p w14:paraId="20C06EAF" w14:textId="719DD0AF" w:rsidR="00EE6DA9" w:rsidRPr="001111C0" w:rsidRDefault="00EE6DA9"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sidRPr="004A643C">
        <w:rPr>
          <w:rFonts w:ascii="Raleway" w:hAnsi="Raleway"/>
          <w:b/>
          <w:bCs/>
          <w:sz w:val="18"/>
          <w:szCs w:val="18"/>
        </w:rPr>
        <w:t>8.1.4.</w:t>
      </w:r>
      <w:r w:rsidR="004A643C">
        <w:rPr>
          <w:rFonts w:ascii="Raleway" w:hAnsi="Raleway"/>
          <w:sz w:val="18"/>
          <w:szCs w:val="18"/>
        </w:rPr>
        <w:t xml:space="preserve"> </w:t>
      </w:r>
      <w:r w:rsidRPr="001111C0">
        <w:rPr>
          <w:rFonts w:ascii="Raleway" w:hAnsi="Raleway"/>
          <w:sz w:val="18"/>
          <w:szCs w:val="18"/>
        </w:rPr>
        <w:t>Ü</w:t>
      </w:r>
      <w:r w:rsidR="00C52AE7" w:rsidRPr="001111C0">
        <w:rPr>
          <w:rFonts w:ascii="Raleway" w:hAnsi="Raleway"/>
          <w:sz w:val="18"/>
          <w:szCs w:val="18"/>
        </w:rPr>
        <w:t>zeri okunamayacak şekilde çizilerek/boyanarak/silinerek karartma işlemi de uygulanır. Taşınabilir Medyada Bulunan Kişisel Veriler Flash tabanlı saklama ortamlarında tutulan kişisel verilerden saklanmasını gerektiren süre sona erenler, sistem yöneticisi tarafından şifrelenerek ve erişim yetkisi sadece sistem yöneticisine verilerek şifreleme anahtarlarıyla güvenli ortamlarda saklanır.</w:t>
      </w:r>
    </w:p>
    <w:p w14:paraId="1162F569" w14:textId="77777777" w:rsidR="00EE6DA9" w:rsidRPr="001111C0" w:rsidRDefault="00EE6DA9" w:rsidP="00405D41">
      <w:pPr>
        <w:pStyle w:val="ListeParagraf"/>
        <w:shd w:val="clear" w:color="auto" w:fill="FFFFFF"/>
        <w:tabs>
          <w:tab w:val="left" w:pos="0"/>
        </w:tabs>
        <w:spacing w:after="0" w:line="225" w:lineRule="atLeast"/>
        <w:ind w:left="567"/>
        <w:jc w:val="both"/>
        <w:textAlignment w:val="baseline"/>
        <w:outlineLvl w:val="2"/>
        <w:rPr>
          <w:rFonts w:ascii="Raleway" w:hAnsi="Raleway"/>
          <w:sz w:val="18"/>
          <w:szCs w:val="18"/>
        </w:rPr>
      </w:pPr>
    </w:p>
    <w:p w14:paraId="1C6D7BB6" w14:textId="12498A19" w:rsidR="00EE6DA9" w:rsidRDefault="00645C89"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4A643C">
        <w:rPr>
          <w:rFonts w:ascii="Raleway" w:hAnsi="Raleway"/>
          <w:b/>
          <w:bCs/>
          <w:sz w:val="18"/>
          <w:szCs w:val="18"/>
        </w:rPr>
        <w:t>8</w:t>
      </w:r>
      <w:r w:rsidR="00EE6DA9" w:rsidRPr="004A643C">
        <w:rPr>
          <w:rFonts w:ascii="Raleway" w:hAnsi="Raleway"/>
          <w:b/>
          <w:bCs/>
          <w:sz w:val="18"/>
          <w:szCs w:val="18"/>
        </w:rPr>
        <w:t>.2.</w:t>
      </w:r>
      <w:r w:rsidR="00EE6DA9" w:rsidRPr="001111C0">
        <w:rPr>
          <w:rFonts w:ascii="Raleway" w:hAnsi="Raleway"/>
          <w:sz w:val="18"/>
          <w:szCs w:val="18"/>
        </w:rPr>
        <w:t xml:space="preserve"> </w:t>
      </w:r>
      <w:r w:rsidR="00C52AE7" w:rsidRPr="001111C0">
        <w:rPr>
          <w:rFonts w:ascii="Raleway" w:hAnsi="Raleway"/>
          <w:sz w:val="18"/>
          <w:szCs w:val="18"/>
        </w:rPr>
        <w:t xml:space="preserve">Kişisel Verilerin Yok Edilmesi </w:t>
      </w:r>
    </w:p>
    <w:p w14:paraId="2A43A9B0" w14:textId="77777777" w:rsidR="004A643C" w:rsidRPr="001111C0" w:rsidRDefault="004A643C" w:rsidP="00405D41">
      <w:pPr>
        <w:shd w:val="clear" w:color="auto" w:fill="FFFFFF"/>
        <w:tabs>
          <w:tab w:val="left" w:pos="0"/>
        </w:tabs>
        <w:spacing w:after="0" w:line="225" w:lineRule="atLeast"/>
        <w:jc w:val="both"/>
        <w:textAlignment w:val="baseline"/>
        <w:outlineLvl w:val="2"/>
        <w:rPr>
          <w:rFonts w:ascii="Raleway" w:hAnsi="Raleway"/>
          <w:sz w:val="18"/>
          <w:szCs w:val="18"/>
        </w:rPr>
      </w:pPr>
    </w:p>
    <w:p w14:paraId="563D9488" w14:textId="77777777" w:rsidR="00EE6DA9" w:rsidRPr="001111C0" w:rsidRDefault="00645C89"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4A643C">
        <w:rPr>
          <w:rFonts w:ascii="Raleway" w:hAnsi="Raleway"/>
          <w:b/>
          <w:bCs/>
          <w:sz w:val="18"/>
          <w:szCs w:val="18"/>
        </w:rPr>
        <w:t>8</w:t>
      </w:r>
      <w:r w:rsidR="00EE6DA9" w:rsidRPr="004A643C">
        <w:rPr>
          <w:rFonts w:ascii="Raleway" w:hAnsi="Raleway"/>
          <w:b/>
          <w:bCs/>
          <w:sz w:val="18"/>
          <w:szCs w:val="18"/>
        </w:rPr>
        <w:t>.2.1.</w:t>
      </w:r>
      <w:r w:rsidR="00EE6DA9" w:rsidRPr="001111C0">
        <w:rPr>
          <w:rFonts w:ascii="Raleway" w:hAnsi="Raleway"/>
          <w:sz w:val="18"/>
          <w:szCs w:val="18"/>
        </w:rPr>
        <w:t xml:space="preserve"> </w:t>
      </w:r>
      <w:r w:rsidR="00C52AE7" w:rsidRPr="001111C0">
        <w:rPr>
          <w:rFonts w:ascii="Raleway" w:hAnsi="Raleway"/>
          <w:sz w:val="18"/>
          <w:szCs w:val="18"/>
        </w:rPr>
        <w:t xml:space="preserve">Kişisel Verilerin Yok Edilmesi Veri Kayıt Ortamı Açıklama Fiziksel Ortamda Yer Alan Kişisel Veriler </w:t>
      </w:r>
    </w:p>
    <w:p w14:paraId="137804B8" w14:textId="77777777" w:rsidR="00EE6DA9" w:rsidRPr="001111C0" w:rsidRDefault="00C52AE7"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1111C0">
        <w:rPr>
          <w:rFonts w:ascii="Raleway" w:hAnsi="Raleway"/>
          <w:sz w:val="18"/>
          <w:szCs w:val="18"/>
        </w:rPr>
        <w:t xml:space="preserve">Kâğıt ortamında yer alan kişisel verilerden saklanmasını gerektiren süre sona erenler, kâğıt kırpma </w:t>
      </w:r>
    </w:p>
    <w:p w14:paraId="7E59BC1D" w14:textId="6B242887" w:rsidR="00EE6DA9" w:rsidRDefault="00C52AE7"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1111C0">
        <w:rPr>
          <w:rFonts w:ascii="Raleway" w:hAnsi="Raleway"/>
          <w:sz w:val="18"/>
          <w:szCs w:val="18"/>
        </w:rPr>
        <w:t xml:space="preserve">makinelerinde geri döndürülemeyecek şekilde yok edilir. </w:t>
      </w:r>
    </w:p>
    <w:p w14:paraId="6533A3C6" w14:textId="77777777" w:rsidR="00405D41" w:rsidRPr="001111C0" w:rsidRDefault="00405D41" w:rsidP="00405D41">
      <w:pPr>
        <w:shd w:val="clear" w:color="auto" w:fill="FFFFFF"/>
        <w:tabs>
          <w:tab w:val="left" w:pos="0"/>
        </w:tabs>
        <w:spacing w:after="0" w:line="225" w:lineRule="atLeast"/>
        <w:jc w:val="both"/>
        <w:textAlignment w:val="baseline"/>
        <w:outlineLvl w:val="2"/>
        <w:rPr>
          <w:rFonts w:ascii="Raleway" w:hAnsi="Raleway"/>
          <w:sz w:val="18"/>
          <w:szCs w:val="18"/>
        </w:rPr>
      </w:pPr>
    </w:p>
    <w:p w14:paraId="5392AA5B" w14:textId="19DA6A13" w:rsidR="00EE6DA9" w:rsidRPr="001111C0" w:rsidRDefault="00645C89"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4A643C">
        <w:rPr>
          <w:rFonts w:ascii="Raleway" w:hAnsi="Raleway"/>
          <w:b/>
          <w:bCs/>
          <w:sz w:val="18"/>
          <w:szCs w:val="18"/>
        </w:rPr>
        <w:t>8</w:t>
      </w:r>
      <w:r w:rsidR="00EE6DA9" w:rsidRPr="004A643C">
        <w:rPr>
          <w:rFonts w:ascii="Raleway" w:hAnsi="Raleway"/>
          <w:b/>
          <w:bCs/>
          <w:sz w:val="18"/>
          <w:szCs w:val="18"/>
        </w:rPr>
        <w:t>.2.2.</w:t>
      </w:r>
      <w:r w:rsidR="00405D41">
        <w:rPr>
          <w:rFonts w:ascii="Raleway" w:hAnsi="Raleway"/>
          <w:sz w:val="18"/>
          <w:szCs w:val="18"/>
        </w:rPr>
        <w:t xml:space="preserve"> </w:t>
      </w:r>
      <w:r w:rsidR="00C52AE7" w:rsidRPr="001111C0">
        <w:rPr>
          <w:rFonts w:ascii="Raleway" w:hAnsi="Raleway"/>
          <w:sz w:val="18"/>
          <w:szCs w:val="18"/>
        </w:rPr>
        <w:t xml:space="preserve">Optik / Manyetik Medyada Yer Alan Kişisel Veriler Optik medya ve manyetik medyada yer alan kişisel verilerden saklanmasını gerektiren süre sona erenlerin eritilmesi, yakılması veya toz haline getirilmesi gibi fiziksel olarak yok edilmesi işlemi uygulanır. </w:t>
      </w:r>
    </w:p>
    <w:p w14:paraId="3C9E4EC8" w14:textId="67C22568" w:rsidR="00EE6DA9" w:rsidRPr="001111C0" w:rsidRDefault="00645C89"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4A643C">
        <w:rPr>
          <w:rFonts w:ascii="Raleway" w:hAnsi="Raleway"/>
          <w:b/>
          <w:bCs/>
          <w:sz w:val="18"/>
          <w:szCs w:val="18"/>
        </w:rPr>
        <w:t>8</w:t>
      </w:r>
      <w:r w:rsidR="00EE6DA9" w:rsidRPr="004A643C">
        <w:rPr>
          <w:rFonts w:ascii="Raleway" w:hAnsi="Raleway"/>
          <w:b/>
          <w:bCs/>
          <w:sz w:val="18"/>
          <w:szCs w:val="18"/>
        </w:rPr>
        <w:t>.2.3.</w:t>
      </w:r>
      <w:r w:rsidR="00405D41">
        <w:rPr>
          <w:rFonts w:ascii="Raleway" w:hAnsi="Raleway"/>
          <w:b/>
          <w:bCs/>
          <w:sz w:val="18"/>
          <w:szCs w:val="18"/>
        </w:rPr>
        <w:t xml:space="preserve"> </w:t>
      </w:r>
      <w:r w:rsidR="00C52AE7" w:rsidRPr="001111C0">
        <w:rPr>
          <w:rFonts w:ascii="Raleway" w:hAnsi="Raleway"/>
          <w:sz w:val="18"/>
          <w:szCs w:val="18"/>
        </w:rPr>
        <w:t xml:space="preserve">Ayrıca, manyetik medya özel bir cihazdan geçirilerek yüksek değerde manyetik alana maruz bırakılması suretiyle üzerindeki veriler okunamaz hale getirilir. </w:t>
      </w:r>
    </w:p>
    <w:p w14:paraId="204133D0" w14:textId="77777777" w:rsidR="00EE6DA9" w:rsidRPr="001111C0" w:rsidRDefault="00EE6DA9"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p>
    <w:p w14:paraId="7E1C8221" w14:textId="26B91890" w:rsidR="00405D41" w:rsidRPr="001111C0" w:rsidRDefault="00645C89"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4A643C">
        <w:rPr>
          <w:rFonts w:ascii="Raleway" w:hAnsi="Raleway"/>
          <w:b/>
          <w:bCs/>
          <w:sz w:val="18"/>
          <w:szCs w:val="18"/>
        </w:rPr>
        <w:t>8</w:t>
      </w:r>
      <w:r w:rsidR="00EE6DA9" w:rsidRPr="004A643C">
        <w:rPr>
          <w:rFonts w:ascii="Raleway" w:hAnsi="Raleway"/>
          <w:b/>
          <w:bCs/>
          <w:sz w:val="18"/>
          <w:szCs w:val="18"/>
        </w:rPr>
        <w:t>.3.</w:t>
      </w:r>
      <w:r w:rsidR="004A643C">
        <w:rPr>
          <w:rFonts w:ascii="Raleway" w:hAnsi="Raleway"/>
          <w:sz w:val="18"/>
          <w:szCs w:val="18"/>
        </w:rPr>
        <w:t xml:space="preserve"> </w:t>
      </w:r>
      <w:r w:rsidR="00C52AE7" w:rsidRPr="001111C0">
        <w:rPr>
          <w:rFonts w:ascii="Raleway" w:hAnsi="Raleway"/>
          <w:sz w:val="18"/>
          <w:szCs w:val="18"/>
        </w:rPr>
        <w:t xml:space="preserve">Kişisel Verilerin Anonim Hale Getirilmesi </w:t>
      </w:r>
    </w:p>
    <w:p w14:paraId="25C68CB4" w14:textId="77777777" w:rsidR="00EE6DA9" w:rsidRPr="001111C0" w:rsidRDefault="00C52AE7"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1111C0">
        <w:rPr>
          <w:rFonts w:ascii="Raleway" w:hAnsi="Raleway"/>
          <w:sz w:val="18"/>
          <w:szCs w:val="18"/>
        </w:rPr>
        <w:t xml:space="preserve">Kişisel verilerin anonim hale getirilmesi, kişisel verilerin başka verilerle eşleştirilse dahi hiçbir surette kimliği belirli veya belirlenebilir bir gerçek kişiyle ilişkilendirilemeyecek hale getirilmesidir. </w:t>
      </w:r>
    </w:p>
    <w:p w14:paraId="4D108B99" w14:textId="77777777" w:rsidR="00EE6DA9" w:rsidRPr="001111C0" w:rsidRDefault="00EE6DA9"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p>
    <w:p w14:paraId="0EC8529A" w14:textId="77777777" w:rsidR="00EE6DA9" w:rsidRPr="001111C0" w:rsidRDefault="00C52AE7"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1111C0">
        <w:rPr>
          <w:rFonts w:ascii="Raleway" w:hAnsi="Raleway"/>
          <w:sz w:val="18"/>
          <w:szCs w:val="18"/>
        </w:rPr>
        <w:t xml:space="preserve">Kişisel verilerin anonim hale getirilmiş olması için; kişisel verilerin, veri sorumlusu veya üçüncü kişiler tarafından geri döndürülmesi ve/veya verilerin başka verilerle eşleştirilmesi gibi kayıt ortamı ve ilgili faaliyet alanı açısından uygun tekniklerin kullanılması yoluyla dahi kimliği belirli veya belirlenebilir bir gerçek kişiyle ilişkilendirilemez hale getirilmesi gerekir. </w:t>
      </w:r>
    </w:p>
    <w:p w14:paraId="361589DB" w14:textId="77777777" w:rsidR="00300D28" w:rsidRPr="001111C0" w:rsidRDefault="00300D28" w:rsidP="00405D41">
      <w:pPr>
        <w:shd w:val="clear" w:color="auto" w:fill="FFFFFF"/>
        <w:tabs>
          <w:tab w:val="left" w:pos="0"/>
        </w:tabs>
        <w:spacing w:after="0" w:line="225" w:lineRule="atLeast"/>
        <w:ind w:left="284"/>
        <w:jc w:val="both"/>
        <w:textAlignment w:val="baseline"/>
        <w:outlineLvl w:val="2"/>
        <w:rPr>
          <w:rFonts w:ascii="Raleway" w:hAnsi="Raleway"/>
          <w:sz w:val="18"/>
          <w:szCs w:val="18"/>
        </w:rPr>
      </w:pPr>
    </w:p>
    <w:p w14:paraId="73565AF7" w14:textId="77777777" w:rsidR="00300D28" w:rsidRPr="004A643C" w:rsidRDefault="00300D28" w:rsidP="00405D41">
      <w:pPr>
        <w:pStyle w:val="ListeParagraf"/>
        <w:numPr>
          <w:ilvl w:val="1"/>
          <w:numId w:val="11"/>
        </w:numPr>
        <w:shd w:val="clear" w:color="auto" w:fill="FFFFFF"/>
        <w:tabs>
          <w:tab w:val="left" w:pos="0"/>
        </w:tabs>
        <w:spacing w:after="0" w:line="225" w:lineRule="atLeast"/>
        <w:ind w:left="567" w:hanging="567"/>
        <w:jc w:val="both"/>
        <w:textAlignment w:val="baseline"/>
        <w:outlineLvl w:val="2"/>
        <w:rPr>
          <w:rFonts w:ascii="Raleway" w:hAnsi="Raleway"/>
          <w:b/>
        </w:rPr>
      </w:pPr>
      <w:r w:rsidRPr="004A643C">
        <w:rPr>
          <w:rFonts w:ascii="Raleway" w:hAnsi="Raleway"/>
          <w:b/>
        </w:rPr>
        <w:t>İMHA SÜRE</w:t>
      </w:r>
      <w:r w:rsidR="00AB1010" w:rsidRPr="004A643C">
        <w:rPr>
          <w:rFonts w:ascii="Raleway" w:hAnsi="Raleway"/>
          <w:b/>
        </w:rPr>
        <w:t>LERİ</w:t>
      </w:r>
      <w:r w:rsidRPr="004A643C">
        <w:rPr>
          <w:rFonts w:ascii="Raleway" w:hAnsi="Raleway"/>
          <w:b/>
        </w:rPr>
        <w:t xml:space="preserve"> </w:t>
      </w:r>
    </w:p>
    <w:p w14:paraId="52ECAFB7" w14:textId="77777777" w:rsidR="00EE6DA9" w:rsidRPr="001111C0" w:rsidRDefault="00EE6DA9" w:rsidP="00405D41">
      <w:pPr>
        <w:pStyle w:val="ListeParagraf"/>
        <w:shd w:val="clear" w:color="auto" w:fill="FFFFFF"/>
        <w:tabs>
          <w:tab w:val="left" w:pos="0"/>
        </w:tabs>
        <w:spacing w:after="0" w:line="225" w:lineRule="atLeast"/>
        <w:ind w:left="567"/>
        <w:jc w:val="both"/>
        <w:textAlignment w:val="baseline"/>
        <w:outlineLvl w:val="2"/>
        <w:rPr>
          <w:rFonts w:ascii="Raleway" w:hAnsi="Raleway"/>
          <w:sz w:val="18"/>
          <w:szCs w:val="18"/>
        </w:rPr>
      </w:pPr>
    </w:p>
    <w:tbl>
      <w:tblPr>
        <w:tblStyle w:val="TabloKlavuzu"/>
        <w:tblW w:w="10490" w:type="dxa"/>
        <w:tblInd w:w="-5"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3496"/>
        <w:gridCol w:w="3497"/>
        <w:gridCol w:w="3497"/>
      </w:tblGrid>
      <w:tr w:rsidR="00BE23CD" w:rsidRPr="001111C0" w14:paraId="08022C32" w14:textId="77777777" w:rsidTr="00A1204F">
        <w:trPr>
          <w:trHeight w:val="510"/>
        </w:trPr>
        <w:tc>
          <w:tcPr>
            <w:tcW w:w="3496" w:type="dxa"/>
            <w:vAlign w:val="center"/>
          </w:tcPr>
          <w:p w14:paraId="5D1DCE3B" w14:textId="77777777" w:rsidR="00BE23CD" w:rsidRPr="001111C0" w:rsidRDefault="00BE23CD" w:rsidP="00405D41">
            <w:pPr>
              <w:pStyle w:val="ListeParagraf"/>
              <w:tabs>
                <w:tab w:val="left" w:pos="0"/>
              </w:tabs>
              <w:spacing w:line="225" w:lineRule="atLeast"/>
              <w:ind w:left="0"/>
              <w:textAlignment w:val="baseline"/>
              <w:outlineLvl w:val="2"/>
              <w:rPr>
                <w:rFonts w:ascii="Raleway" w:hAnsi="Raleway"/>
                <w:b/>
                <w:sz w:val="18"/>
                <w:szCs w:val="18"/>
              </w:rPr>
            </w:pPr>
            <w:r w:rsidRPr="001111C0">
              <w:rPr>
                <w:rFonts w:ascii="Raleway" w:hAnsi="Raleway"/>
                <w:b/>
                <w:sz w:val="18"/>
                <w:szCs w:val="18"/>
              </w:rPr>
              <w:t>VERİ KATEGORİSİ</w:t>
            </w:r>
          </w:p>
        </w:tc>
        <w:tc>
          <w:tcPr>
            <w:tcW w:w="3497" w:type="dxa"/>
            <w:vAlign w:val="center"/>
          </w:tcPr>
          <w:p w14:paraId="5B7D839A" w14:textId="77777777" w:rsidR="00BE23CD" w:rsidRPr="001111C0" w:rsidRDefault="00BE23CD" w:rsidP="00405D41">
            <w:pPr>
              <w:pStyle w:val="ListeParagraf"/>
              <w:tabs>
                <w:tab w:val="left" w:pos="0"/>
              </w:tabs>
              <w:spacing w:line="225" w:lineRule="atLeast"/>
              <w:ind w:left="0"/>
              <w:textAlignment w:val="baseline"/>
              <w:outlineLvl w:val="2"/>
              <w:rPr>
                <w:rFonts w:ascii="Raleway" w:hAnsi="Raleway"/>
                <w:b/>
                <w:sz w:val="18"/>
                <w:szCs w:val="18"/>
              </w:rPr>
            </w:pPr>
            <w:r w:rsidRPr="001111C0">
              <w:rPr>
                <w:rFonts w:ascii="Raleway" w:hAnsi="Raleway"/>
                <w:b/>
                <w:sz w:val="18"/>
                <w:szCs w:val="18"/>
              </w:rPr>
              <w:t>SAKLAMA SÜRESİ</w:t>
            </w:r>
          </w:p>
        </w:tc>
        <w:tc>
          <w:tcPr>
            <w:tcW w:w="3497" w:type="dxa"/>
            <w:vAlign w:val="center"/>
          </w:tcPr>
          <w:p w14:paraId="792E806F" w14:textId="77777777" w:rsidR="00BE23CD" w:rsidRPr="001111C0" w:rsidRDefault="00BE23CD" w:rsidP="00405D41">
            <w:pPr>
              <w:pStyle w:val="ListeParagraf"/>
              <w:tabs>
                <w:tab w:val="left" w:pos="0"/>
              </w:tabs>
              <w:spacing w:line="225" w:lineRule="atLeast"/>
              <w:ind w:left="0"/>
              <w:textAlignment w:val="baseline"/>
              <w:outlineLvl w:val="2"/>
              <w:rPr>
                <w:rFonts w:ascii="Raleway" w:hAnsi="Raleway"/>
                <w:b/>
                <w:sz w:val="18"/>
                <w:szCs w:val="18"/>
              </w:rPr>
            </w:pPr>
            <w:r w:rsidRPr="001111C0">
              <w:rPr>
                <w:rFonts w:ascii="Raleway" w:hAnsi="Raleway"/>
                <w:b/>
                <w:sz w:val="18"/>
                <w:szCs w:val="18"/>
              </w:rPr>
              <w:t>İMHA SÜRESİ</w:t>
            </w:r>
          </w:p>
        </w:tc>
      </w:tr>
      <w:tr w:rsidR="00752951" w:rsidRPr="001111C0" w14:paraId="19635684" w14:textId="77777777" w:rsidTr="00A1204F">
        <w:trPr>
          <w:trHeight w:val="510"/>
        </w:trPr>
        <w:tc>
          <w:tcPr>
            <w:tcW w:w="3496" w:type="dxa"/>
            <w:vAlign w:val="center"/>
          </w:tcPr>
          <w:p w14:paraId="56663608"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Kimlik</w:t>
            </w:r>
          </w:p>
        </w:tc>
        <w:tc>
          <w:tcPr>
            <w:tcW w:w="3497" w:type="dxa"/>
            <w:vAlign w:val="center"/>
          </w:tcPr>
          <w:p w14:paraId="2A33AFC4" w14:textId="77777777" w:rsidR="00752951" w:rsidRPr="001111C0" w:rsidRDefault="00752951" w:rsidP="00405D41">
            <w:pPr>
              <w:tabs>
                <w:tab w:val="left" w:pos="0"/>
              </w:tabs>
              <w:rPr>
                <w:rFonts w:ascii="Raleway" w:hAnsi="Raleway"/>
                <w:sz w:val="18"/>
                <w:szCs w:val="18"/>
              </w:rPr>
            </w:pPr>
            <w:r w:rsidRPr="001111C0">
              <w:rPr>
                <w:rFonts w:ascii="Raleway" w:hAnsi="Raleway"/>
                <w:sz w:val="18"/>
                <w:szCs w:val="18"/>
              </w:rPr>
              <w:t>Hukuki ilişkinin sona ermesinden itibaren 10 yıl</w:t>
            </w:r>
          </w:p>
        </w:tc>
        <w:tc>
          <w:tcPr>
            <w:tcW w:w="3497" w:type="dxa"/>
            <w:vAlign w:val="center"/>
          </w:tcPr>
          <w:p w14:paraId="1BEACA65" w14:textId="77777777" w:rsidR="00752951" w:rsidRPr="001111C0" w:rsidRDefault="00752951" w:rsidP="00405D41">
            <w:pPr>
              <w:tabs>
                <w:tab w:val="left" w:pos="0"/>
              </w:tabs>
              <w:rPr>
                <w:rFonts w:ascii="Raleway" w:hAnsi="Raleway"/>
                <w:sz w:val="18"/>
                <w:szCs w:val="18"/>
              </w:rPr>
            </w:pPr>
            <w:r w:rsidRPr="001111C0">
              <w:rPr>
                <w:rFonts w:ascii="Raleway" w:hAnsi="Raleway"/>
                <w:sz w:val="18"/>
                <w:szCs w:val="18"/>
              </w:rPr>
              <w:t>Saklama süresinin bitimini takiben ilk periyodik imha süresinde</w:t>
            </w:r>
          </w:p>
        </w:tc>
      </w:tr>
      <w:tr w:rsidR="00752951" w:rsidRPr="001111C0" w14:paraId="65432F3F" w14:textId="77777777" w:rsidTr="00A1204F">
        <w:trPr>
          <w:trHeight w:val="510"/>
        </w:trPr>
        <w:tc>
          <w:tcPr>
            <w:tcW w:w="3496" w:type="dxa"/>
            <w:vAlign w:val="center"/>
          </w:tcPr>
          <w:p w14:paraId="12FAC6EB"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İletişim</w:t>
            </w:r>
          </w:p>
        </w:tc>
        <w:tc>
          <w:tcPr>
            <w:tcW w:w="3497" w:type="dxa"/>
            <w:vAlign w:val="center"/>
          </w:tcPr>
          <w:p w14:paraId="39ADEB5B" w14:textId="77777777" w:rsidR="00752951" w:rsidRPr="001111C0" w:rsidRDefault="00752951" w:rsidP="00405D41">
            <w:pPr>
              <w:tabs>
                <w:tab w:val="left" w:pos="0"/>
              </w:tabs>
              <w:rPr>
                <w:rFonts w:ascii="Raleway" w:hAnsi="Raleway"/>
                <w:sz w:val="18"/>
                <w:szCs w:val="18"/>
              </w:rPr>
            </w:pPr>
            <w:r w:rsidRPr="001111C0">
              <w:rPr>
                <w:rFonts w:ascii="Raleway" w:hAnsi="Raleway"/>
                <w:sz w:val="18"/>
                <w:szCs w:val="18"/>
              </w:rPr>
              <w:t>Hukuki ilişkinin sona ermesinden itibaren 10 yıl</w:t>
            </w:r>
          </w:p>
        </w:tc>
        <w:tc>
          <w:tcPr>
            <w:tcW w:w="3497" w:type="dxa"/>
            <w:vAlign w:val="center"/>
          </w:tcPr>
          <w:p w14:paraId="602ACE8F" w14:textId="77777777" w:rsidR="00752951" w:rsidRPr="001111C0" w:rsidRDefault="00752951" w:rsidP="00405D41">
            <w:pPr>
              <w:tabs>
                <w:tab w:val="left" w:pos="0"/>
              </w:tabs>
              <w:rPr>
                <w:rFonts w:ascii="Raleway" w:hAnsi="Raleway"/>
                <w:sz w:val="18"/>
                <w:szCs w:val="18"/>
              </w:rPr>
            </w:pPr>
            <w:r w:rsidRPr="001111C0">
              <w:rPr>
                <w:rFonts w:ascii="Raleway" w:hAnsi="Raleway"/>
                <w:sz w:val="18"/>
                <w:szCs w:val="18"/>
              </w:rPr>
              <w:t>Saklama süresinin bitimini takiben ilk periyodik imha süresinde</w:t>
            </w:r>
          </w:p>
        </w:tc>
      </w:tr>
      <w:tr w:rsidR="00752951" w:rsidRPr="001111C0" w14:paraId="63BFEBA9" w14:textId="77777777" w:rsidTr="00A1204F">
        <w:trPr>
          <w:trHeight w:val="510"/>
        </w:trPr>
        <w:tc>
          <w:tcPr>
            <w:tcW w:w="3496" w:type="dxa"/>
            <w:vAlign w:val="center"/>
          </w:tcPr>
          <w:p w14:paraId="5D7861EC"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Lokasyon</w:t>
            </w:r>
          </w:p>
        </w:tc>
        <w:tc>
          <w:tcPr>
            <w:tcW w:w="3497" w:type="dxa"/>
            <w:vAlign w:val="center"/>
          </w:tcPr>
          <w:p w14:paraId="6E5172FF" w14:textId="77777777" w:rsidR="00752951" w:rsidRPr="001111C0" w:rsidRDefault="00752951" w:rsidP="00405D41">
            <w:pPr>
              <w:tabs>
                <w:tab w:val="left" w:pos="0"/>
              </w:tabs>
              <w:rPr>
                <w:rFonts w:ascii="Raleway" w:hAnsi="Raleway"/>
                <w:sz w:val="18"/>
                <w:szCs w:val="18"/>
              </w:rPr>
            </w:pPr>
            <w:r w:rsidRPr="001111C0">
              <w:rPr>
                <w:rFonts w:ascii="Raleway" w:hAnsi="Raleway"/>
                <w:sz w:val="18"/>
                <w:szCs w:val="18"/>
              </w:rPr>
              <w:t>3 Yıl</w:t>
            </w:r>
          </w:p>
        </w:tc>
        <w:tc>
          <w:tcPr>
            <w:tcW w:w="3497" w:type="dxa"/>
            <w:vAlign w:val="center"/>
          </w:tcPr>
          <w:p w14:paraId="45B59FCA" w14:textId="77777777" w:rsidR="00752951" w:rsidRPr="001111C0" w:rsidRDefault="00752951" w:rsidP="00405D41">
            <w:pPr>
              <w:tabs>
                <w:tab w:val="left" w:pos="0"/>
              </w:tabs>
              <w:rPr>
                <w:rFonts w:ascii="Raleway" w:hAnsi="Raleway"/>
                <w:sz w:val="18"/>
                <w:szCs w:val="18"/>
              </w:rPr>
            </w:pPr>
            <w:r w:rsidRPr="001111C0">
              <w:rPr>
                <w:rFonts w:ascii="Raleway" w:hAnsi="Raleway"/>
                <w:sz w:val="18"/>
                <w:szCs w:val="18"/>
              </w:rPr>
              <w:t>Saklama süresinin bitimini takiben ilk periyodik imha süresinde</w:t>
            </w:r>
          </w:p>
        </w:tc>
      </w:tr>
      <w:tr w:rsidR="00752951" w:rsidRPr="001111C0" w14:paraId="42CAEEE0" w14:textId="77777777" w:rsidTr="00A1204F">
        <w:trPr>
          <w:trHeight w:val="510"/>
        </w:trPr>
        <w:tc>
          <w:tcPr>
            <w:tcW w:w="3496" w:type="dxa"/>
            <w:vAlign w:val="center"/>
          </w:tcPr>
          <w:p w14:paraId="54C0A615"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Özlük</w:t>
            </w:r>
          </w:p>
        </w:tc>
        <w:tc>
          <w:tcPr>
            <w:tcW w:w="3497" w:type="dxa"/>
            <w:vAlign w:val="center"/>
          </w:tcPr>
          <w:p w14:paraId="7DB05ED9" w14:textId="77777777" w:rsidR="00752951" w:rsidRPr="001111C0" w:rsidRDefault="00752951" w:rsidP="00405D41">
            <w:pPr>
              <w:tabs>
                <w:tab w:val="left" w:pos="0"/>
              </w:tabs>
              <w:rPr>
                <w:rFonts w:ascii="Raleway" w:hAnsi="Raleway"/>
                <w:sz w:val="18"/>
                <w:szCs w:val="18"/>
              </w:rPr>
            </w:pPr>
            <w:r w:rsidRPr="001111C0">
              <w:rPr>
                <w:rFonts w:ascii="Raleway" w:hAnsi="Raleway"/>
                <w:sz w:val="18"/>
                <w:szCs w:val="18"/>
              </w:rPr>
              <w:t>Hukuki ilişkinin sona ermesinden itibaren 10 yıl</w:t>
            </w:r>
          </w:p>
        </w:tc>
        <w:tc>
          <w:tcPr>
            <w:tcW w:w="3497" w:type="dxa"/>
            <w:vAlign w:val="center"/>
          </w:tcPr>
          <w:p w14:paraId="7233A842"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Saklama süresinin bitimini takiben ilk periyodik imha süresinde</w:t>
            </w:r>
          </w:p>
        </w:tc>
      </w:tr>
      <w:tr w:rsidR="00752951" w:rsidRPr="001111C0" w14:paraId="2BB5FB7B" w14:textId="77777777" w:rsidTr="00A1204F">
        <w:trPr>
          <w:trHeight w:val="510"/>
        </w:trPr>
        <w:tc>
          <w:tcPr>
            <w:tcW w:w="3496" w:type="dxa"/>
            <w:vAlign w:val="center"/>
          </w:tcPr>
          <w:p w14:paraId="7E3AEDCC"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Hukuki İşlem</w:t>
            </w:r>
          </w:p>
        </w:tc>
        <w:tc>
          <w:tcPr>
            <w:tcW w:w="3497" w:type="dxa"/>
            <w:vAlign w:val="center"/>
          </w:tcPr>
          <w:p w14:paraId="35C1B6ED" w14:textId="77777777" w:rsidR="00752951" w:rsidRPr="001111C0" w:rsidRDefault="00752951" w:rsidP="00405D41">
            <w:pPr>
              <w:tabs>
                <w:tab w:val="left" w:pos="0"/>
              </w:tabs>
              <w:rPr>
                <w:rFonts w:ascii="Raleway" w:hAnsi="Raleway"/>
                <w:sz w:val="18"/>
                <w:szCs w:val="18"/>
              </w:rPr>
            </w:pPr>
            <w:r w:rsidRPr="001111C0">
              <w:rPr>
                <w:rFonts w:ascii="Raleway" w:hAnsi="Raleway"/>
                <w:sz w:val="18"/>
                <w:szCs w:val="18"/>
              </w:rPr>
              <w:t>Dava sona erdikten sonra 5 Yıl</w:t>
            </w:r>
          </w:p>
        </w:tc>
        <w:tc>
          <w:tcPr>
            <w:tcW w:w="3497" w:type="dxa"/>
            <w:vAlign w:val="center"/>
          </w:tcPr>
          <w:p w14:paraId="639379D6" w14:textId="77777777" w:rsidR="00752951" w:rsidRPr="001111C0" w:rsidRDefault="00752951" w:rsidP="00405D41">
            <w:pPr>
              <w:tabs>
                <w:tab w:val="left" w:pos="0"/>
              </w:tabs>
              <w:rPr>
                <w:rFonts w:ascii="Raleway" w:hAnsi="Raleway"/>
                <w:sz w:val="18"/>
                <w:szCs w:val="18"/>
              </w:rPr>
            </w:pPr>
            <w:r w:rsidRPr="001111C0">
              <w:rPr>
                <w:rFonts w:ascii="Raleway" w:hAnsi="Raleway"/>
                <w:sz w:val="18"/>
                <w:szCs w:val="18"/>
              </w:rPr>
              <w:t>Saklama süresinin bitimini takiben ilk periyodik imha süresinde</w:t>
            </w:r>
          </w:p>
        </w:tc>
      </w:tr>
      <w:tr w:rsidR="00752951" w:rsidRPr="001111C0" w14:paraId="1DDAA0D0" w14:textId="77777777" w:rsidTr="00A1204F">
        <w:trPr>
          <w:trHeight w:val="510"/>
        </w:trPr>
        <w:tc>
          <w:tcPr>
            <w:tcW w:w="3496" w:type="dxa"/>
            <w:vAlign w:val="center"/>
          </w:tcPr>
          <w:p w14:paraId="7F7D775F"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Müşteri İşlem</w:t>
            </w:r>
          </w:p>
        </w:tc>
        <w:tc>
          <w:tcPr>
            <w:tcW w:w="3497" w:type="dxa"/>
            <w:vAlign w:val="center"/>
          </w:tcPr>
          <w:p w14:paraId="0B59619D" w14:textId="77777777" w:rsidR="00752951" w:rsidRPr="001111C0" w:rsidRDefault="00752951" w:rsidP="00405D41">
            <w:pPr>
              <w:tabs>
                <w:tab w:val="left" w:pos="0"/>
              </w:tabs>
              <w:rPr>
                <w:rFonts w:ascii="Raleway" w:hAnsi="Raleway"/>
                <w:sz w:val="18"/>
                <w:szCs w:val="18"/>
              </w:rPr>
            </w:pPr>
            <w:r w:rsidRPr="001111C0">
              <w:rPr>
                <w:rFonts w:ascii="Raleway" w:hAnsi="Raleway"/>
                <w:sz w:val="18"/>
                <w:szCs w:val="18"/>
              </w:rPr>
              <w:t>Hukuki ilişkinin sona ermesinden itibaren 10 yıl</w:t>
            </w:r>
          </w:p>
        </w:tc>
        <w:tc>
          <w:tcPr>
            <w:tcW w:w="3497" w:type="dxa"/>
            <w:vAlign w:val="center"/>
          </w:tcPr>
          <w:p w14:paraId="7F027F4D" w14:textId="77777777" w:rsidR="00752951" w:rsidRPr="001111C0" w:rsidRDefault="00752951" w:rsidP="00405D41">
            <w:pPr>
              <w:tabs>
                <w:tab w:val="left" w:pos="0"/>
              </w:tabs>
              <w:rPr>
                <w:rFonts w:ascii="Raleway" w:hAnsi="Raleway"/>
                <w:sz w:val="18"/>
                <w:szCs w:val="18"/>
              </w:rPr>
            </w:pPr>
            <w:r w:rsidRPr="001111C0">
              <w:rPr>
                <w:rFonts w:ascii="Raleway" w:hAnsi="Raleway"/>
                <w:sz w:val="18"/>
                <w:szCs w:val="18"/>
              </w:rPr>
              <w:t>Saklama süresinin bitimini takiben ilk periyodik imha süresinde</w:t>
            </w:r>
          </w:p>
        </w:tc>
      </w:tr>
      <w:tr w:rsidR="00752951" w:rsidRPr="001111C0" w14:paraId="30969BF5" w14:textId="77777777" w:rsidTr="00A1204F">
        <w:trPr>
          <w:trHeight w:val="510"/>
        </w:trPr>
        <w:tc>
          <w:tcPr>
            <w:tcW w:w="3496" w:type="dxa"/>
            <w:vAlign w:val="center"/>
          </w:tcPr>
          <w:p w14:paraId="67581E82"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Fiziksel Mekân Güvenliği</w:t>
            </w:r>
          </w:p>
        </w:tc>
        <w:tc>
          <w:tcPr>
            <w:tcW w:w="3497" w:type="dxa"/>
            <w:vAlign w:val="center"/>
          </w:tcPr>
          <w:p w14:paraId="3A973DFD"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1 Yıl</w:t>
            </w:r>
          </w:p>
        </w:tc>
        <w:tc>
          <w:tcPr>
            <w:tcW w:w="3497" w:type="dxa"/>
            <w:vAlign w:val="center"/>
          </w:tcPr>
          <w:p w14:paraId="5731E7CE" w14:textId="77777777" w:rsidR="00752951" w:rsidRPr="001111C0" w:rsidRDefault="00752951" w:rsidP="00405D41">
            <w:pPr>
              <w:tabs>
                <w:tab w:val="left" w:pos="0"/>
              </w:tabs>
              <w:rPr>
                <w:rFonts w:ascii="Raleway" w:hAnsi="Raleway"/>
                <w:sz w:val="18"/>
                <w:szCs w:val="18"/>
              </w:rPr>
            </w:pPr>
            <w:r w:rsidRPr="001111C0">
              <w:rPr>
                <w:rFonts w:ascii="Raleway" w:hAnsi="Raleway"/>
                <w:sz w:val="18"/>
                <w:szCs w:val="18"/>
              </w:rPr>
              <w:t>Saklama süresinin bitimini takiben ilk periyodik imha süresinde</w:t>
            </w:r>
          </w:p>
        </w:tc>
      </w:tr>
      <w:tr w:rsidR="00752951" w:rsidRPr="001111C0" w14:paraId="4093E2EE" w14:textId="77777777" w:rsidTr="00A1204F">
        <w:trPr>
          <w:trHeight w:val="510"/>
        </w:trPr>
        <w:tc>
          <w:tcPr>
            <w:tcW w:w="3496" w:type="dxa"/>
            <w:vAlign w:val="center"/>
          </w:tcPr>
          <w:p w14:paraId="1CE9E2D8"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İşlem Güvenliği</w:t>
            </w:r>
          </w:p>
        </w:tc>
        <w:tc>
          <w:tcPr>
            <w:tcW w:w="3497" w:type="dxa"/>
            <w:vAlign w:val="center"/>
          </w:tcPr>
          <w:p w14:paraId="53B02DF7"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2 Yıl</w:t>
            </w:r>
          </w:p>
        </w:tc>
        <w:tc>
          <w:tcPr>
            <w:tcW w:w="3497" w:type="dxa"/>
            <w:vAlign w:val="center"/>
          </w:tcPr>
          <w:p w14:paraId="28E05119"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Saklama süresinin bitimini takiben ilk periyodik imha süresinde</w:t>
            </w:r>
          </w:p>
        </w:tc>
      </w:tr>
      <w:tr w:rsidR="00752951" w:rsidRPr="001111C0" w14:paraId="23A6370D" w14:textId="77777777" w:rsidTr="00A1204F">
        <w:trPr>
          <w:trHeight w:val="510"/>
        </w:trPr>
        <w:tc>
          <w:tcPr>
            <w:tcW w:w="3496" w:type="dxa"/>
            <w:vAlign w:val="center"/>
          </w:tcPr>
          <w:p w14:paraId="04759CCE"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Finans</w:t>
            </w:r>
          </w:p>
        </w:tc>
        <w:tc>
          <w:tcPr>
            <w:tcW w:w="3497" w:type="dxa"/>
            <w:vAlign w:val="center"/>
          </w:tcPr>
          <w:p w14:paraId="2F0D443B" w14:textId="77777777" w:rsidR="00752951" w:rsidRPr="001111C0" w:rsidRDefault="00752951" w:rsidP="00405D41">
            <w:pPr>
              <w:tabs>
                <w:tab w:val="left" w:pos="0"/>
              </w:tabs>
              <w:rPr>
                <w:rFonts w:ascii="Raleway" w:hAnsi="Raleway"/>
                <w:sz w:val="18"/>
                <w:szCs w:val="18"/>
              </w:rPr>
            </w:pPr>
            <w:r w:rsidRPr="001111C0">
              <w:rPr>
                <w:rFonts w:ascii="Raleway" w:hAnsi="Raleway"/>
                <w:sz w:val="18"/>
                <w:szCs w:val="18"/>
              </w:rPr>
              <w:t>Hukuki ilişkinin sona ermesinden itibaren 10 yıl</w:t>
            </w:r>
          </w:p>
        </w:tc>
        <w:tc>
          <w:tcPr>
            <w:tcW w:w="3497" w:type="dxa"/>
            <w:vAlign w:val="center"/>
          </w:tcPr>
          <w:p w14:paraId="2AFF6A85"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Saklama süresinin bitimini takiben ilk periyodik imha süresinde</w:t>
            </w:r>
          </w:p>
        </w:tc>
      </w:tr>
      <w:tr w:rsidR="00752951" w:rsidRPr="001111C0" w14:paraId="21B66A43" w14:textId="77777777" w:rsidTr="00A1204F">
        <w:trPr>
          <w:trHeight w:val="510"/>
        </w:trPr>
        <w:tc>
          <w:tcPr>
            <w:tcW w:w="3496" w:type="dxa"/>
            <w:vAlign w:val="center"/>
          </w:tcPr>
          <w:p w14:paraId="3A9AB32F"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Mesleki Deneyim</w:t>
            </w:r>
          </w:p>
        </w:tc>
        <w:tc>
          <w:tcPr>
            <w:tcW w:w="3497" w:type="dxa"/>
            <w:vAlign w:val="center"/>
          </w:tcPr>
          <w:p w14:paraId="5BD8D429" w14:textId="77777777" w:rsidR="00752951" w:rsidRPr="001111C0" w:rsidRDefault="00752951" w:rsidP="00405D41">
            <w:pPr>
              <w:tabs>
                <w:tab w:val="left" w:pos="0"/>
              </w:tabs>
              <w:rPr>
                <w:rFonts w:ascii="Raleway" w:hAnsi="Raleway"/>
                <w:sz w:val="18"/>
                <w:szCs w:val="18"/>
              </w:rPr>
            </w:pPr>
            <w:r w:rsidRPr="001111C0">
              <w:rPr>
                <w:rFonts w:ascii="Raleway" w:hAnsi="Raleway"/>
                <w:sz w:val="18"/>
                <w:szCs w:val="18"/>
              </w:rPr>
              <w:t>Hukuki ilişkinin sona ermesinden itibaren 10 yıl</w:t>
            </w:r>
          </w:p>
        </w:tc>
        <w:tc>
          <w:tcPr>
            <w:tcW w:w="3497" w:type="dxa"/>
            <w:vAlign w:val="center"/>
          </w:tcPr>
          <w:p w14:paraId="28500AAD"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Saklama süresinin bitimini takiben ilk periyodik imha süresinde</w:t>
            </w:r>
          </w:p>
        </w:tc>
      </w:tr>
      <w:tr w:rsidR="00752951" w:rsidRPr="001111C0" w14:paraId="039600E1" w14:textId="77777777" w:rsidTr="00A1204F">
        <w:trPr>
          <w:trHeight w:val="510"/>
        </w:trPr>
        <w:tc>
          <w:tcPr>
            <w:tcW w:w="3496" w:type="dxa"/>
            <w:vAlign w:val="center"/>
          </w:tcPr>
          <w:p w14:paraId="6E1756E4"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Pazarlama</w:t>
            </w:r>
          </w:p>
        </w:tc>
        <w:tc>
          <w:tcPr>
            <w:tcW w:w="3497" w:type="dxa"/>
            <w:vAlign w:val="center"/>
          </w:tcPr>
          <w:p w14:paraId="106D5EC5"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10 Yıl</w:t>
            </w:r>
          </w:p>
        </w:tc>
        <w:tc>
          <w:tcPr>
            <w:tcW w:w="3497" w:type="dxa"/>
            <w:vAlign w:val="center"/>
          </w:tcPr>
          <w:p w14:paraId="4ED95B72"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Saklama süresinin bitimini takiben ilk periyodik imha süresinde</w:t>
            </w:r>
          </w:p>
        </w:tc>
      </w:tr>
      <w:tr w:rsidR="00752951" w:rsidRPr="001111C0" w14:paraId="4FB27AC1" w14:textId="77777777" w:rsidTr="00A1204F">
        <w:trPr>
          <w:trHeight w:val="510"/>
        </w:trPr>
        <w:tc>
          <w:tcPr>
            <w:tcW w:w="3496" w:type="dxa"/>
            <w:vAlign w:val="center"/>
          </w:tcPr>
          <w:p w14:paraId="2CAC70C3"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Görsel ve İşitsel Kayıtlar</w:t>
            </w:r>
          </w:p>
        </w:tc>
        <w:tc>
          <w:tcPr>
            <w:tcW w:w="3497" w:type="dxa"/>
            <w:vAlign w:val="center"/>
          </w:tcPr>
          <w:p w14:paraId="6E6EA514" w14:textId="77777777" w:rsidR="00752951" w:rsidRPr="001111C0" w:rsidRDefault="00752951" w:rsidP="00405D41">
            <w:pPr>
              <w:tabs>
                <w:tab w:val="left" w:pos="0"/>
              </w:tabs>
              <w:rPr>
                <w:rFonts w:ascii="Raleway" w:hAnsi="Raleway"/>
                <w:sz w:val="18"/>
                <w:szCs w:val="18"/>
              </w:rPr>
            </w:pPr>
            <w:r w:rsidRPr="001111C0">
              <w:rPr>
                <w:rFonts w:ascii="Raleway" w:hAnsi="Raleway"/>
                <w:sz w:val="18"/>
                <w:szCs w:val="18"/>
              </w:rPr>
              <w:t>Hukuki ilişkinin sona ermesinden itibaren 10 yıl</w:t>
            </w:r>
          </w:p>
        </w:tc>
        <w:tc>
          <w:tcPr>
            <w:tcW w:w="3497" w:type="dxa"/>
            <w:vAlign w:val="center"/>
          </w:tcPr>
          <w:p w14:paraId="25BFF1F8"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Saklama süresinin bitimini takiben ilk periyodik imha süresinde</w:t>
            </w:r>
          </w:p>
        </w:tc>
      </w:tr>
      <w:tr w:rsidR="00752951" w:rsidRPr="001111C0" w14:paraId="5CD3C598" w14:textId="77777777" w:rsidTr="00A1204F">
        <w:trPr>
          <w:trHeight w:val="510"/>
        </w:trPr>
        <w:tc>
          <w:tcPr>
            <w:tcW w:w="3496" w:type="dxa"/>
            <w:vAlign w:val="center"/>
          </w:tcPr>
          <w:p w14:paraId="0D1C18C8"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Sağlık Bilgileri</w:t>
            </w:r>
          </w:p>
        </w:tc>
        <w:tc>
          <w:tcPr>
            <w:tcW w:w="3497" w:type="dxa"/>
            <w:vAlign w:val="center"/>
          </w:tcPr>
          <w:p w14:paraId="09EF5BE5" w14:textId="77777777" w:rsidR="00752951" w:rsidRPr="001111C0" w:rsidRDefault="00752951" w:rsidP="00405D41">
            <w:pPr>
              <w:tabs>
                <w:tab w:val="left" w:pos="0"/>
              </w:tabs>
              <w:rPr>
                <w:rFonts w:ascii="Raleway" w:hAnsi="Raleway"/>
                <w:sz w:val="18"/>
                <w:szCs w:val="18"/>
              </w:rPr>
            </w:pPr>
            <w:r w:rsidRPr="001111C0">
              <w:rPr>
                <w:rFonts w:ascii="Raleway" w:hAnsi="Raleway"/>
                <w:sz w:val="18"/>
                <w:szCs w:val="18"/>
              </w:rPr>
              <w:t>Hukuki ilişkinin sona ermesinden itibaren 10 yıl</w:t>
            </w:r>
          </w:p>
        </w:tc>
        <w:tc>
          <w:tcPr>
            <w:tcW w:w="3497" w:type="dxa"/>
            <w:vAlign w:val="center"/>
          </w:tcPr>
          <w:p w14:paraId="3EA50C40"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Saklama süresinin bitimini takiben ilk periyodik imha süresinde</w:t>
            </w:r>
          </w:p>
        </w:tc>
      </w:tr>
      <w:tr w:rsidR="00752951" w:rsidRPr="001111C0" w14:paraId="604EDE93" w14:textId="77777777" w:rsidTr="00A1204F">
        <w:trPr>
          <w:trHeight w:val="510"/>
        </w:trPr>
        <w:tc>
          <w:tcPr>
            <w:tcW w:w="3496" w:type="dxa"/>
            <w:vAlign w:val="center"/>
          </w:tcPr>
          <w:p w14:paraId="435049F6"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 xml:space="preserve">Ceza </w:t>
            </w:r>
            <w:r w:rsidR="00BE7923" w:rsidRPr="001111C0">
              <w:rPr>
                <w:rFonts w:ascii="Raleway" w:hAnsi="Raleway"/>
                <w:sz w:val="18"/>
                <w:szCs w:val="18"/>
              </w:rPr>
              <w:t>Mahkûmiyeti</w:t>
            </w:r>
            <w:r w:rsidRPr="001111C0">
              <w:rPr>
                <w:rFonts w:ascii="Raleway" w:hAnsi="Raleway"/>
                <w:sz w:val="18"/>
                <w:szCs w:val="18"/>
              </w:rPr>
              <w:t xml:space="preserve"> ve Güvenlik Tedbirleri</w:t>
            </w:r>
          </w:p>
        </w:tc>
        <w:tc>
          <w:tcPr>
            <w:tcW w:w="3497" w:type="dxa"/>
            <w:vAlign w:val="center"/>
          </w:tcPr>
          <w:p w14:paraId="7A3231DD" w14:textId="77777777" w:rsidR="00752951" w:rsidRPr="001111C0" w:rsidRDefault="00752951" w:rsidP="00405D41">
            <w:pPr>
              <w:tabs>
                <w:tab w:val="left" w:pos="0"/>
              </w:tabs>
              <w:rPr>
                <w:rFonts w:ascii="Raleway" w:hAnsi="Raleway"/>
                <w:sz w:val="18"/>
                <w:szCs w:val="18"/>
              </w:rPr>
            </w:pPr>
            <w:r w:rsidRPr="001111C0">
              <w:rPr>
                <w:rFonts w:ascii="Raleway" w:hAnsi="Raleway"/>
                <w:sz w:val="18"/>
                <w:szCs w:val="18"/>
              </w:rPr>
              <w:t>Hukuki ilişkinin sona ermesinden itibaren 10 yıl</w:t>
            </w:r>
          </w:p>
        </w:tc>
        <w:tc>
          <w:tcPr>
            <w:tcW w:w="3497" w:type="dxa"/>
            <w:vAlign w:val="center"/>
          </w:tcPr>
          <w:p w14:paraId="72AFE0C5" w14:textId="77777777" w:rsidR="00752951" w:rsidRPr="001111C0" w:rsidRDefault="00752951" w:rsidP="00405D41">
            <w:pPr>
              <w:tabs>
                <w:tab w:val="left" w:pos="0"/>
              </w:tabs>
              <w:rPr>
                <w:rFonts w:ascii="Raleway" w:hAnsi="Raleway"/>
                <w:sz w:val="18"/>
                <w:szCs w:val="18"/>
              </w:rPr>
            </w:pPr>
            <w:r w:rsidRPr="001111C0">
              <w:rPr>
                <w:rFonts w:ascii="Raleway" w:hAnsi="Raleway"/>
                <w:sz w:val="18"/>
                <w:szCs w:val="18"/>
              </w:rPr>
              <w:t>Saklama süresinin bitimini takiben ilk periyodik imha süresinde</w:t>
            </w:r>
          </w:p>
        </w:tc>
      </w:tr>
      <w:tr w:rsidR="00752951" w:rsidRPr="001111C0" w14:paraId="194BB450" w14:textId="77777777" w:rsidTr="00A1204F">
        <w:trPr>
          <w:trHeight w:val="510"/>
        </w:trPr>
        <w:tc>
          <w:tcPr>
            <w:tcW w:w="3496" w:type="dxa"/>
            <w:vAlign w:val="center"/>
          </w:tcPr>
          <w:p w14:paraId="4CBD94BA"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Diğer Bilgiler – Seyahat Bilgileri</w:t>
            </w:r>
          </w:p>
        </w:tc>
        <w:tc>
          <w:tcPr>
            <w:tcW w:w="3497" w:type="dxa"/>
            <w:vAlign w:val="center"/>
          </w:tcPr>
          <w:p w14:paraId="1FFF8FEB" w14:textId="77777777" w:rsidR="00752951" w:rsidRPr="001111C0" w:rsidRDefault="00752951" w:rsidP="00405D41">
            <w:pPr>
              <w:tabs>
                <w:tab w:val="left" w:pos="0"/>
              </w:tabs>
              <w:rPr>
                <w:rFonts w:ascii="Raleway" w:hAnsi="Raleway"/>
                <w:sz w:val="18"/>
                <w:szCs w:val="18"/>
              </w:rPr>
            </w:pPr>
            <w:r w:rsidRPr="001111C0">
              <w:rPr>
                <w:rFonts w:ascii="Raleway" w:hAnsi="Raleway"/>
                <w:sz w:val="18"/>
                <w:szCs w:val="18"/>
              </w:rPr>
              <w:t>Hukuki ilişkinin sona ermesinden itibaren 10 yıl</w:t>
            </w:r>
          </w:p>
        </w:tc>
        <w:tc>
          <w:tcPr>
            <w:tcW w:w="3497" w:type="dxa"/>
            <w:vAlign w:val="center"/>
          </w:tcPr>
          <w:p w14:paraId="2A40F6E0" w14:textId="77777777" w:rsidR="00752951" w:rsidRPr="001111C0" w:rsidRDefault="00752951" w:rsidP="00405D41">
            <w:pPr>
              <w:tabs>
                <w:tab w:val="left" w:pos="0"/>
              </w:tabs>
              <w:rPr>
                <w:rFonts w:ascii="Raleway" w:hAnsi="Raleway"/>
                <w:sz w:val="18"/>
                <w:szCs w:val="18"/>
              </w:rPr>
            </w:pPr>
            <w:r w:rsidRPr="001111C0">
              <w:rPr>
                <w:rFonts w:ascii="Raleway" w:hAnsi="Raleway"/>
                <w:sz w:val="18"/>
                <w:szCs w:val="18"/>
              </w:rPr>
              <w:t>Saklama süresinin bitimini takiben ilk periyodik imha süresinde</w:t>
            </w:r>
          </w:p>
        </w:tc>
      </w:tr>
      <w:tr w:rsidR="00752951" w:rsidRPr="001111C0" w14:paraId="763DFDA6" w14:textId="77777777" w:rsidTr="00A1204F">
        <w:trPr>
          <w:trHeight w:val="510"/>
        </w:trPr>
        <w:tc>
          <w:tcPr>
            <w:tcW w:w="3496" w:type="dxa"/>
            <w:vAlign w:val="center"/>
          </w:tcPr>
          <w:p w14:paraId="085118BD" w14:textId="77777777" w:rsidR="00752951" w:rsidRPr="001111C0" w:rsidRDefault="00752951" w:rsidP="00405D41">
            <w:pPr>
              <w:pStyle w:val="ListeParagraf"/>
              <w:tabs>
                <w:tab w:val="left" w:pos="0"/>
              </w:tabs>
              <w:spacing w:line="225" w:lineRule="atLeast"/>
              <w:ind w:left="0"/>
              <w:textAlignment w:val="baseline"/>
              <w:outlineLvl w:val="2"/>
              <w:rPr>
                <w:rFonts w:ascii="Raleway" w:hAnsi="Raleway"/>
                <w:sz w:val="18"/>
                <w:szCs w:val="18"/>
              </w:rPr>
            </w:pPr>
            <w:r w:rsidRPr="001111C0">
              <w:rPr>
                <w:rFonts w:ascii="Raleway" w:hAnsi="Raleway"/>
                <w:sz w:val="18"/>
                <w:szCs w:val="18"/>
              </w:rPr>
              <w:t>Diğer Bilgiler – Araç Bilgileri</w:t>
            </w:r>
          </w:p>
        </w:tc>
        <w:tc>
          <w:tcPr>
            <w:tcW w:w="3497" w:type="dxa"/>
            <w:vAlign w:val="center"/>
          </w:tcPr>
          <w:p w14:paraId="2A2EBC90" w14:textId="77777777" w:rsidR="00752951" w:rsidRPr="001111C0" w:rsidRDefault="00752951" w:rsidP="00405D41">
            <w:pPr>
              <w:tabs>
                <w:tab w:val="left" w:pos="0"/>
              </w:tabs>
              <w:rPr>
                <w:rFonts w:ascii="Raleway" w:hAnsi="Raleway"/>
                <w:sz w:val="18"/>
                <w:szCs w:val="18"/>
              </w:rPr>
            </w:pPr>
            <w:r w:rsidRPr="001111C0">
              <w:rPr>
                <w:rFonts w:ascii="Raleway" w:hAnsi="Raleway"/>
                <w:sz w:val="18"/>
                <w:szCs w:val="18"/>
              </w:rPr>
              <w:t>Hukuki ilişkinin sona ermesinden itibaren 10 yıl</w:t>
            </w:r>
          </w:p>
        </w:tc>
        <w:tc>
          <w:tcPr>
            <w:tcW w:w="3497" w:type="dxa"/>
            <w:vAlign w:val="center"/>
          </w:tcPr>
          <w:p w14:paraId="5E04B91A" w14:textId="77777777" w:rsidR="00752951" w:rsidRPr="001111C0" w:rsidRDefault="00752951" w:rsidP="00405D41">
            <w:pPr>
              <w:tabs>
                <w:tab w:val="left" w:pos="0"/>
              </w:tabs>
              <w:rPr>
                <w:rFonts w:ascii="Raleway" w:hAnsi="Raleway"/>
                <w:sz w:val="18"/>
                <w:szCs w:val="18"/>
              </w:rPr>
            </w:pPr>
            <w:r w:rsidRPr="001111C0">
              <w:rPr>
                <w:rFonts w:ascii="Raleway" w:hAnsi="Raleway"/>
                <w:sz w:val="18"/>
                <w:szCs w:val="18"/>
              </w:rPr>
              <w:t>Saklama süresinin bitimini takiben ilk periyodik imha süresinde</w:t>
            </w:r>
          </w:p>
        </w:tc>
      </w:tr>
    </w:tbl>
    <w:p w14:paraId="2D056A9E" w14:textId="77777777" w:rsidR="00EB5A2C" w:rsidRDefault="00EB5A2C" w:rsidP="00405D41">
      <w:pPr>
        <w:shd w:val="clear" w:color="auto" w:fill="FFFFFF"/>
        <w:tabs>
          <w:tab w:val="left" w:pos="0"/>
        </w:tabs>
        <w:spacing w:after="0" w:line="225" w:lineRule="atLeast"/>
        <w:jc w:val="both"/>
        <w:textAlignment w:val="baseline"/>
        <w:outlineLvl w:val="2"/>
        <w:rPr>
          <w:rFonts w:ascii="Raleway" w:hAnsi="Raleway"/>
          <w:sz w:val="18"/>
          <w:szCs w:val="18"/>
        </w:rPr>
      </w:pPr>
    </w:p>
    <w:p w14:paraId="71ABF398" w14:textId="4729E365" w:rsidR="004B0E7E" w:rsidRPr="001111C0" w:rsidRDefault="0070205A"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1111C0">
        <w:rPr>
          <w:rFonts w:ascii="Raleway" w:hAnsi="Raleway"/>
          <w:sz w:val="18"/>
          <w:szCs w:val="18"/>
        </w:rPr>
        <w:t xml:space="preserve">Hukuki ihtilaf </w:t>
      </w:r>
      <w:r w:rsidR="00AB1010" w:rsidRPr="001111C0">
        <w:rPr>
          <w:rFonts w:ascii="Raleway" w:hAnsi="Raleway"/>
          <w:sz w:val="18"/>
          <w:szCs w:val="18"/>
        </w:rPr>
        <w:t>halinde, kanunlarda</w:t>
      </w:r>
      <w:r w:rsidRPr="001111C0">
        <w:rPr>
          <w:rFonts w:ascii="Raleway" w:hAnsi="Raleway"/>
          <w:sz w:val="18"/>
          <w:szCs w:val="18"/>
        </w:rPr>
        <w:t xml:space="preserve"> ve sair mevzuatta daha uzun süreler belirlenmiş olması </w:t>
      </w:r>
      <w:r w:rsidR="0034583C" w:rsidRPr="001111C0">
        <w:rPr>
          <w:rFonts w:ascii="Raleway" w:hAnsi="Raleway"/>
          <w:sz w:val="18"/>
          <w:szCs w:val="18"/>
        </w:rPr>
        <w:t>halinde, ihtilafın niteliğine</w:t>
      </w:r>
      <w:r w:rsidRPr="001111C0">
        <w:rPr>
          <w:rFonts w:ascii="Raleway" w:hAnsi="Raleway"/>
          <w:sz w:val="18"/>
          <w:szCs w:val="18"/>
        </w:rPr>
        <w:t xml:space="preserve"> istinaden genel </w:t>
      </w:r>
      <w:r w:rsidR="00803520" w:rsidRPr="001111C0">
        <w:rPr>
          <w:rFonts w:ascii="Raleway" w:hAnsi="Raleway"/>
          <w:sz w:val="18"/>
          <w:szCs w:val="18"/>
        </w:rPr>
        <w:t>zamanaşımını</w:t>
      </w:r>
      <w:r w:rsidRPr="001111C0">
        <w:rPr>
          <w:rFonts w:ascii="Raleway" w:hAnsi="Raleway"/>
          <w:sz w:val="18"/>
          <w:szCs w:val="18"/>
        </w:rPr>
        <w:t xml:space="preserve"> </w:t>
      </w:r>
      <w:r w:rsidR="0034583C" w:rsidRPr="001111C0">
        <w:rPr>
          <w:rFonts w:ascii="Raleway" w:hAnsi="Raleway"/>
          <w:sz w:val="18"/>
          <w:szCs w:val="18"/>
        </w:rPr>
        <w:t>aşan kanunen</w:t>
      </w:r>
      <w:r w:rsidRPr="001111C0">
        <w:rPr>
          <w:rFonts w:ascii="Raleway" w:hAnsi="Raleway"/>
          <w:sz w:val="18"/>
          <w:szCs w:val="18"/>
        </w:rPr>
        <w:t xml:space="preserve"> uzamış sürelerin uygulanmasının gerekmesi </w:t>
      </w:r>
      <w:r w:rsidR="0034583C" w:rsidRPr="001111C0">
        <w:rPr>
          <w:rFonts w:ascii="Raleway" w:hAnsi="Raleway"/>
          <w:sz w:val="18"/>
          <w:szCs w:val="18"/>
        </w:rPr>
        <w:t>durumunda, yeni</w:t>
      </w:r>
      <w:r w:rsidRPr="001111C0">
        <w:rPr>
          <w:rFonts w:ascii="Raleway" w:hAnsi="Raleway"/>
          <w:sz w:val="18"/>
          <w:szCs w:val="18"/>
        </w:rPr>
        <w:t xml:space="preserve"> düzenlemeler il</w:t>
      </w:r>
      <w:r w:rsidR="00AB1010" w:rsidRPr="001111C0">
        <w:rPr>
          <w:rFonts w:ascii="Raleway" w:hAnsi="Raleway"/>
          <w:sz w:val="18"/>
          <w:szCs w:val="18"/>
        </w:rPr>
        <w:t xml:space="preserve">e daha uzun süre tayin edilmesi gibi hallerin mevcudiyeti durumunda uzun olan süre uygulanır. </w:t>
      </w:r>
    </w:p>
    <w:p w14:paraId="6CAD123D" w14:textId="77777777" w:rsidR="0070205A" w:rsidRPr="001111C0" w:rsidRDefault="0070205A" w:rsidP="00405D41">
      <w:pPr>
        <w:shd w:val="clear" w:color="auto" w:fill="FFFFFF"/>
        <w:tabs>
          <w:tab w:val="left" w:pos="0"/>
        </w:tabs>
        <w:spacing w:after="0" w:line="225" w:lineRule="atLeast"/>
        <w:jc w:val="both"/>
        <w:textAlignment w:val="baseline"/>
        <w:outlineLvl w:val="2"/>
        <w:rPr>
          <w:rFonts w:ascii="Raleway" w:hAnsi="Raleway"/>
          <w:sz w:val="18"/>
          <w:szCs w:val="18"/>
        </w:rPr>
      </w:pPr>
      <w:r w:rsidRPr="001111C0">
        <w:rPr>
          <w:rFonts w:ascii="Raleway" w:hAnsi="Raleway"/>
          <w:sz w:val="18"/>
          <w:szCs w:val="18"/>
        </w:rPr>
        <w:t xml:space="preserve">           </w:t>
      </w:r>
    </w:p>
    <w:p w14:paraId="31F31280" w14:textId="0CEE837B" w:rsidR="00405D41" w:rsidRPr="00405D41" w:rsidRDefault="00243FFC" w:rsidP="00405D41">
      <w:pPr>
        <w:pStyle w:val="ListeParagraf"/>
        <w:numPr>
          <w:ilvl w:val="1"/>
          <w:numId w:val="11"/>
        </w:numPr>
        <w:shd w:val="clear" w:color="auto" w:fill="FFFFFF"/>
        <w:tabs>
          <w:tab w:val="left" w:pos="0"/>
        </w:tabs>
        <w:spacing w:after="0" w:line="225" w:lineRule="atLeast"/>
        <w:ind w:left="0" w:firstLine="0"/>
        <w:jc w:val="both"/>
        <w:textAlignment w:val="baseline"/>
        <w:outlineLvl w:val="2"/>
        <w:rPr>
          <w:rFonts w:ascii="Raleway" w:hAnsi="Raleway"/>
          <w:b/>
        </w:rPr>
      </w:pPr>
      <w:r w:rsidRPr="00405D41">
        <w:rPr>
          <w:rFonts w:ascii="Raleway" w:hAnsi="Raleway"/>
          <w:b/>
        </w:rPr>
        <w:t>PERİYODİK İMHA SÜRESİ</w:t>
      </w:r>
    </w:p>
    <w:p w14:paraId="3536CE84" w14:textId="77777777" w:rsidR="00405D41" w:rsidRDefault="00405D41" w:rsidP="00405D41">
      <w:pPr>
        <w:pStyle w:val="ListeParagraf"/>
        <w:shd w:val="clear" w:color="auto" w:fill="FFFFFF"/>
        <w:tabs>
          <w:tab w:val="left" w:pos="0"/>
        </w:tabs>
        <w:spacing w:after="0" w:line="225" w:lineRule="atLeast"/>
        <w:ind w:left="0"/>
        <w:jc w:val="both"/>
        <w:textAlignment w:val="baseline"/>
        <w:outlineLvl w:val="2"/>
        <w:rPr>
          <w:rFonts w:ascii="Raleway" w:hAnsi="Raleway"/>
          <w:b/>
          <w:sz w:val="18"/>
          <w:szCs w:val="18"/>
        </w:rPr>
      </w:pPr>
    </w:p>
    <w:p w14:paraId="64D47AFC" w14:textId="786F0A48" w:rsidR="00803520" w:rsidRPr="001111C0" w:rsidRDefault="00555797" w:rsidP="00405D41">
      <w:pPr>
        <w:pStyle w:val="ListeParagraf"/>
        <w:shd w:val="clear" w:color="auto" w:fill="FFFFFF"/>
        <w:tabs>
          <w:tab w:val="left" w:pos="0"/>
        </w:tabs>
        <w:spacing w:after="0" w:line="225" w:lineRule="atLeast"/>
        <w:ind w:left="0"/>
        <w:jc w:val="both"/>
        <w:textAlignment w:val="baseline"/>
        <w:outlineLvl w:val="2"/>
        <w:rPr>
          <w:rFonts w:ascii="Raleway" w:hAnsi="Raleway"/>
          <w:sz w:val="18"/>
          <w:szCs w:val="18"/>
        </w:rPr>
      </w:pPr>
      <w:r>
        <w:rPr>
          <w:rFonts w:ascii="Raleway" w:eastAsia="Times New Roman" w:hAnsi="Raleway" w:cstheme="minorHAnsi"/>
          <w:sz w:val="18"/>
          <w:szCs w:val="18"/>
          <w:lang w:eastAsia="tr-TR"/>
        </w:rPr>
        <w:t>Boltas</w:t>
      </w:r>
      <w:r w:rsidR="00803520" w:rsidRPr="00405D41">
        <w:rPr>
          <w:rFonts w:ascii="Raleway" w:hAnsi="Raleway"/>
          <w:sz w:val="18"/>
          <w:szCs w:val="18"/>
        </w:rPr>
        <w:t>, periyodik imha süresini 12 ay olarak</w:t>
      </w:r>
      <w:r w:rsidR="00B95FBA" w:rsidRPr="00405D41">
        <w:rPr>
          <w:rFonts w:ascii="Raleway" w:hAnsi="Raleway"/>
          <w:sz w:val="18"/>
          <w:szCs w:val="18"/>
        </w:rPr>
        <w:t xml:space="preserve"> belirlemiş olup, buna göre </w:t>
      </w:r>
      <w:r w:rsidR="005F03A7" w:rsidRPr="00405D41">
        <w:rPr>
          <w:rFonts w:ascii="Raleway" w:hAnsi="Raleway"/>
          <w:sz w:val="18"/>
          <w:szCs w:val="18"/>
        </w:rPr>
        <w:t>yıl</w:t>
      </w:r>
      <w:r w:rsidR="00B95FBA" w:rsidRPr="00405D41">
        <w:rPr>
          <w:rFonts w:ascii="Raleway" w:hAnsi="Raleway"/>
          <w:sz w:val="18"/>
          <w:szCs w:val="18"/>
        </w:rPr>
        <w:t>ın son çeyreğinde</w:t>
      </w:r>
      <w:r w:rsidR="00405D41">
        <w:rPr>
          <w:rFonts w:ascii="Raleway" w:hAnsi="Raleway"/>
          <w:sz w:val="18"/>
          <w:szCs w:val="18"/>
        </w:rPr>
        <w:t xml:space="preserve"> </w:t>
      </w:r>
      <w:r w:rsidR="00B95FBA" w:rsidRPr="001111C0">
        <w:rPr>
          <w:rFonts w:ascii="Raleway" w:hAnsi="Raleway"/>
          <w:sz w:val="18"/>
          <w:szCs w:val="18"/>
        </w:rPr>
        <w:t xml:space="preserve">( ekim / kasım / aralık ) </w:t>
      </w:r>
      <w:r w:rsidR="00803520" w:rsidRPr="001111C0">
        <w:rPr>
          <w:rFonts w:ascii="Raleway" w:hAnsi="Raleway"/>
          <w:sz w:val="18"/>
          <w:szCs w:val="18"/>
        </w:rPr>
        <w:t>süresi</w:t>
      </w:r>
      <w:r w:rsidR="00405D41">
        <w:rPr>
          <w:rFonts w:ascii="Raleway" w:hAnsi="Raleway"/>
          <w:sz w:val="18"/>
          <w:szCs w:val="18"/>
        </w:rPr>
        <w:t xml:space="preserve"> </w:t>
      </w:r>
      <w:r w:rsidR="0034583C" w:rsidRPr="001111C0">
        <w:rPr>
          <w:rFonts w:ascii="Raleway" w:hAnsi="Raleway"/>
          <w:sz w:val="18"/>
          <w:szCs w:val="18"/>
        </w:rPr>
        <w:t xml:space="preserve">dolan </w:t>
      </w:r>
      <w:r w:rsidR="00803520" w:rsidRPr="001111C0">
        <w:rPr>
          <w:rFonts w:ascii="Raleway" w:hAnsi="Raleway"/>
          <w:sz w:val="18"/>
          <w:szCs w:val="18"/>
        </w:rPr>
        <w:t>evraklar kanunda belirtilen muhafaza kapsamına girmediği takdirde</w:t>
      </w:r>
      <w:r w:rsidR="00405D41">
        <w:rPr>
          <w:rFonts w:ascii="Raleway" w:hAnsi="Raleway"/>
          <w:sz w:val="18"/>
          <w:szCs w:val="18"/>
        </w:rPr>
        <w:t xml:space="preserve"> </w:t>
      </w:r>
      <w:r w:rsidR="00803520" w:rsidRPr="001111C0">
        <w:rPr>
          <w:rFonts w:ascii="Raleway" w:hAnsi="Raleway"/>
          <w:sz w:val="18"/>
          <w:szCs w:val="18"/>
        </w:rPr>
        <w:t xml:space="preserve">periyodik imha </w:t>
      </w:r>
      <w:r w:rsidR="0090568F" w:rsidRPr="001111C0">
        <w:rPr>
          <w:rFonts w:ascii="Raleway" w:hAnsi="Raleway"/>
          <w:sz w:val="18"/>
          <w:szCs w:val="18"/>
        </w:rPr>
        <w:t>işlemini gerçekleştirir</w:t>
      </w:r>
      <w:r w:rsidR="00803520" w:rsidRPr="001111C0">
        <w:rPr>
          <w:rFonts w:ascii="Raleway" w:hAnsi="Raleway"/>
          <w:sz w:val="18"/>
          <w:szCs w:val="18"/>
        </w:rPr>
        <w:t xml:space="preserve">. </w:t>
      </w:r>
    </w:p>
    <w:p w14:paraId="063E3123" w14:textId="77777777" w:rsidR="00405D41" w:rsidRDefault="00405D41" w:rsidP="00405D41">
      <w:pPr>
        <w:pStyle w:val="ListeParagraf"/>
        <w:shd w:val="clear" w:color="auto" w:fill="FFFFFF"/>
        <w:tabs>
          <w:tab w:val="left" w:pos="0"/>
        </w:tabs>
        <w:spacing w:after="0" w:line="225" w:lineRule="atLeast"/>
        <w:ind w:left="284"/>
        <w:jc w:val="both"/>
        <w:textAlignment w:val="baseline"/>
        <w:outlineLvl w:val="2"/>
        <w:rPr>
          <w:rFonts w:ascii="Raleway" w:hAnsi="Raleway"/>
          <w:sz w:val="18"/>
          <w:szCs w:val="18"/>
        </w:rPr>
      </w:pPr>
    </w:p>
    <w:p w14:paraId="4E4DD809" w14:textId="5A8AD23A" w:rsidR="00BE23CD" w:rsidRPr="001111C0" w:rsidRDefault="0034319B" w:rsidP="00405D41">
      <w:pPr>
        <w:pStyle w:val="ListeParagraf"/>
        <w:numPr>
          <w:ilvl w:val="0"/>
          <w:numId w:val="41"/>
        </w:numPr>
        <w:shd w:val="clear" w:color="auto" w:fill="FFFFFF"/>
        <w:tabs>
          <w:tab w:val="left" w:pos="0"/>
        </w:tabs>
        <w:spacing w:after="0" w:line="225" w:lineRule="atLeast"/>
        <w:ind w:left="142" w:hanging="142"/>
        <w:jc w:val="both"/>
        <w:textAlignment w:val="baseline"/>
        <w:outlineLvl w:val="2"/>
        <w:rPr>
          <w:rFonts w:ascii="Raleway" w:hAnsi="Raleway"/>
          <w:sz w:val="18"/>
          <w:szCs w:val="18"/>
        </w:rPr>
      </w:pPr>
      <w:r w:rsidRPr="001111C0">
        <w:rPr>
          <w:rFonts w:ascii="Raleway" w:hAnsi="Raleway"/>
          <w:sz w:val="18"/>
          <w:szCs w:val="18"/>
        </w:rPr>
        <w:t>İş bu verilerin saklanması ve imhas</w:t>
      </w:r>
      <w:r w:rsidR="00442201" w:rsidRPr="001111C0">
        <w:rPr>
          <w:rFonts w:ascii="Raleway" w:hAnsi="Raleway"/>
          <w:sz w:val="18"/>
          <w:szCs w:val="18"/>
        </w:rPr>
        <w:t>ına ilişkin</w:t>
      </w:r>
      <w:r w:rsidR="0040215F" w:rsidRPr="001111C0">
        <w:rPr>
          <w:rFonts w:ascii="Raleway" w:hAnsi="Raleway"/>
          <w:sz w:val="18"/>
          <w:szCs w:val="18"/>
        </w:rPr>
        <w:t xml:space="preserve"> politika ve 6698 sayılı yasaya ili</w:t>
      </w:r>
      <w:r w:rsidR="00B90CC5" w:rsidRPr="001111C0">
        <w:rPr>
          <w:rFonts w:ascii="Raleway" w:hAnsi="Raleway"/>
          <w:sz w:val="18"/>
          <w:szCs w:val="18"/>
        </w:rPr>
        <w:t>şkin Çobantur Turizm Ticaret v</w:t>
      </w:r>
      <w:r w:rsidR="0040215F" w:rsidRPr="001111C0">
        <w:rPr>
          <w:rFonts w:ascii="Raleway" w:hAnsi="Raleway"/>
          <w:sz w:val="18"/>
          <w:szCs w:val="18"/>
        </w:rPr>
        <w:t xml:space="preserve">e Nakliyat </w:t>
      </w:r>
      <w:r w:rsidR="00555797">
        <w:rPr>
          <w:rFonts w:ascii="Raleway" w:hAnsi="Raleway"/>
          <w:sz w:val="18"/>
          <w:szCs w:val="18"/>
        </w:rPr>
        <w:t>A.Ş</w:t>
      </w:r>
      <w:r w:rsidR="00555797" w:rsidRPr="001111C0">
        <w:rPr>
          <w:rFonts w:ascii="Raleway" w:hAnsi="Raleway"/>
          <w:sz w:val="18"/>
          <w:szCs w:val="18"/>
        </w:rPr>
        <w:t>.</w:t>
      </w:r>
      <w:r w:rsidR="0040215F" w:rsidRPr="001111C0">
        <w:rPr>
          <w:rFonts w:ascii="Raleway" w:hAnsi="Raleway"/>
          <w:sz w:val="18"/>
          <w:szCs w:val="18"/>
        </w:rPr>
        <w:t xml:space="preserve">şirketi Aydınlatma Metni ve Veri Politikasına </w:t>
      </w:r>
      <w:hyperlink r:id="rId12" w:history="1">
        <w:r w:rsidR="00555797" w:rsidRPr="00300F12">
          <w:rPr>
            <w:rStyle w:val="Kpr"/>
            <w:rFonts w:ascii="Raleway" w:hAnsi="Raleway"/>
            <w:sz w:val="18"/>
            <w:szCs w:val="18"/>
          </w:rPr>
          <w:t>www.boltas.com</w:t>
        </w:r>
      </w:hyperlink>
      <w:r w:rsidR="0040215F" w:rsidRPr="001111C0">
        <w:rPr>
          <w:rStyle w:val="Kpr"/>
          <w:rFonts w:ascii="Raleway" w:hAnsi="Raleway"/>
          <w:sz w:val="18"/>
          <w:szCs w:val="18"/>
          <w:u w:val="none"/>
        </w:rPr>
        <w:t xml:space="preserve"> </w:t>
      </w:r>
      <w:r w:rsidR="0040215F" w:rsidRPr="001111C0">
        <w:rPr>
          <w:rFonts w:ascii="Raleway" w:hAnsi="Raleway"/>
          <w:sz w:val="18"/>
          <w:szCs w:val="18"/>
        </w:rPr>
        <w:t>adresinden ulaşabilirsiniz.</w:t>
      </w:r>
    </w:p>
    <w:p w14:paraId="1B65B42D" w14:textId="77777777" w:rsidR="00A13D2B" w:rsidRPr="001111C0" w:rsidRDefault="00A13D2B" w:rsidP="00405D41">
      <w:pPr>
        <w:shd w:val="clear" w:color="auto" w:fill="FFFFFF"/>
        <w:tabs>
          <w:tab w:val="left" w:pos="0"/>
        </w:tabs>
        <w:spacing w:after="0" w:line="225" w:lineRule="atLeast"/>
        <w:jc w:val="both"/>
        <w:textAlignment w:val="baseline"/>
        <w:outlineLvl w:val="2"/>
        <w:rPr>
          <w:rFonts w:ascii="Raleway" w:eastAsia="Times New Roman" w:hAnsi="Raleway" w:cstheme="minorHAnsi"/>
          <w:sz w:val="18"/>
          <w:szCs w:val="18"/>
          <w:lang w:eastAsia="tr-TR"/>
        </w:rPr>
      </w:pPr>
    </w:p>
    <w:p w14:paraId="27BDF332" w14:textId="77777777" w:rsidR="00966CFB" w:rsidRPr="001111C0" w:rsidRDefault="00B86B18" w:rsidP="00A1204F">
      <w:pPr>
        <w:shd w:val="clear" w:color="auto" w:fill="FFFFFF"/>
        <w:tabs>
          <w:tab w:val="left" w:pos="0"/>
        </w:tabs>
        <w:spacing w:after="0" w:line="270" w:lineRule="atLeast"/>
        <w:jc w:val="right"/>
        <w:textAlignment w:val="baseline"/>
        <w:rPr>
          <w:rFonts w:ascii="Raleway" w:eastAsia="Times New Roman" w:hAnsi="Raleway" w:cstheme="minorHAnsi"/>
          <w:sz w:val="18"/>
          <w:szCs w:val="18"/>
          <w:lang w:eastAsia="tr-TR"/>
        </w:rPr>
      </w:pPr>
      <w:r w:rsidRPr="001111C0">
        <w:rPr>
          <w:rFonts w:ascii="Raleway" w:eastAsia="Times New Roman" w:hAnsi="Raleway" w:cstheme="minorHAnsi"/>
          <w:b/>
          <w:bCs/>
          <w:sz w:val="18"/>
          <w:szCs w:val="18"/>
          <w:bdr w:val="none" w:sz="0" w:space="0" w:color="auto" w:frame="1"/>
          <w:lang w:eastAsia="tr-TR"/>
        </w:rPr>
        <w:t>İLETİŞİM ADRESİ:</w:t>
      </w:r>
      <w:r w:rsidRPr="001111C0">
        <w:rPr>
          <w:rFonts w:ascii="Raleway" w:eastAsia="Times New Roman" w:hAnsi="Raleway" w:cstheme="minorHAnsi"/>
          <w:sz w:val="18"/>
          <w:szCs w:val="18"/>
          <w:lang w:eastAsia="tr-TR"/>
        </w:rPr>
        <w:t> </w:t>
      </w:r>
    </w:p>
    <w:p w14:paraId="33FD5BAF" w14:textId="5B104D68" w:rsidR="00BE23CD" w:rsidRPr="001111C0" w:rsidRDefault="00B90CC5" w:rsidP="00A1204F">
      <w:pPr>
        <w:shd w:val="clear" w:color="auto" w:fill="FFFFFF"/>
        <w:tabs>
          <w:tab w:val="left" w:pos="0"/>
        </w:tabs>
        <w:spacing w:after="0" w:line="270" w:lineRule="atLeast"/>
        <w:jc w:val="right"/>
        <w:textAlignment w:val="baseline"/>
        <w:rPr>
          <w:rFonts w:ascii="Raleway" w:eastAsia="Times New Roman" w:hAnsi="Raleway" w:cstheme="minorHAnsi"/>
          <w:color w:val="C00000"/>
          <w:sz w:val="18"/>
          <w:szCs w:val="18"/>
          <w:lang w:eastAsia="tr-TR"/>
        </w:rPr>
      </w:pPr>
      <w:r w:rsidRPr="001111C0">
        <w:rPr>
          <w:rFonts w:ascii="Raleway" w:hAnsi="Raleway"/>
          <w:sz w:val="18"/>
          <w:szCs w:val="18"/>
        </w:rPr>
        <w:t xml:space="preserve">Çobantur Turizm Ticaret </w:t>
      </w:r>
      <w:r w:rsidR="00405D41" w:rsidRPr="001111C0">
        <w:rPr>
          <w:rFonts w:ascii="Raleway" w:hAnsi="Raleway"/>
          <w:sz w:val="18"/>
          <w:szCs w:val="18"/>
        </w:rPr>
        <w:t>ve</w:t>
      </w:r>
      <w:r w:rsidRPr="001111C0">
        <w:rPr>
          <w:rFonts w:ascii="Raleway" w:hAnsi="Raleway"/>
          <w:sz w:val="18"/>
          <w:szCs w:val="18"/>
        </w:rPr>
        <w:t xml:space="preserve"> Nakliyat </w:t>
      </w:r>
      <w:r w:rsidR="00555797">
        <w:rPr>
          <w:rFonts w:ascii="Raleway" w:hAnsi="Raleway"/>
          <w:sz w:val="18"/>
          <w:szCs w:val="18"/>
        </w:rPr>
        <w:t>A.Ş</w:t>
      </w:r>
      <w:r w:rsidRPr="001111C0">
        <w:rPr>
          <w:rFonts w:ascii="Raleway" w:hAnsi="Raleway"/>
          <w:sz w:val="18"/>
          <w:szCs w:val="18"/>
        </w:rPr>
        <w:t>.</w:t>
      </w:r>
    </w:p>
    <w:p w14:paraId="05818D9C" w14:textId="77777777" w:rsidR="00BE23CD" w:rsidRPr="001111C0" w:rsidRDefault="006F21A2" w:rsidP="00A1204F">
      <w:pPr>
        <w:shd w:val="clear" w:color="auto" w:fill="FFFFFF"/>
        <w:tabs>
          <w:tab w:val="left" w:pos="0"/>
        </w:tabs>
        <w:spacing w:after="0" w:line="270" w:lineRule="atLeast"/>
        <w:jc w:val="right"/>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Ferhatpaşa Mah. Büyükbakkalköy Yolu No:54 Kayışdağı</w:t>
      </w:r>
      <w:r w:rsidR="00BE23CD" w:rsidRPr="001111C0">
        <w:rPr>
          <w:rFonts w:ascii="Raleway" w:eastAsia="Times New Roman" w:hAnsi="Raleway" w:cstheme="minorHAnsi"/>
          <w:sz w:val="18"/>
          <w:szCs w:val="18"/>
          <w:lang w:eastAsia="tr-TR"/>
        </w:rPr>
        <w:t xml:space="preserve"> / Maltepe / İstanbul </w:t>
      </w:r>
    </w:p>
    <w:p w14:paraId="562250AB" w14:textId="77777777" w:rsidR="00D63769" w:rsidRPr="001111C0" w:rsidRDefault="0090568F" w:rsidP="00A1204F">
      <w:pPr>
        <w:shd w:val="clear" w:color="auto" w:fill="FFFFFF"/>
        <w:tabs>
          <w:tab w:val="left" w:pos="0"/>
        </w:tabs>
        <w:spacing w:after="0" w:line="270" w:lineRule="atLeast"/>
        <w:jc w:val="right"/>
        <w:textAlignment w:val="baseline"/>
        <w:rPr>
          <w:rFonts w:ascii="Raleway" w:eastAsia="Times New Roman" w:hAnsi="Raleway" w:cstheme="minorHAnsi"/>
          <w:sz w:val="18"/>
          <w:szCs w:val="18"/>
          <w:lang w:eastAsia="tr-TR"/>
        </w:rPr>
      </w:pPr>
      <w:r w:rsidRPr="001111C0">
        <w:rPr>
          <w:rFonts w:ascii="Raleway" w:eastAsia="Times New Roman" w:hAnsi="Raleway" w:cstheme="minorHAnsi"/>
          <w:sz w:val="18"/>
          <w:szCs w:val="18"/>
          <w:lang w:eastAsia="tr-TR"/>
        </w:rPr>
        <w:t>Telefon: 0216</w:t>
      </w:r>
      <w:r w:rsidR="00BE23CD" w:rsidRPr="001111C0">
        <w:rPr>
          <w:rFonts w:ascii="Raleway" w:eastAsia="Times New Roman" w:hAnsi="Raleway" w:cstheme="minorHAnsi"/>
          <w:sz w:val="18"/>
          <w:szCs w:val="18"/>
          <w:lang w:eastAsia="tr-TR"/>
        </w:rPr>
        <w:t xml:space="preserve"> </w:t>
      </w:r>
      <w:r w:rsidR="006F21A2" w:rsidRPr="001111C0">
        <w:rPr>
          <w:rFonts w:ascii="Raleway" w:eastAsia="Times New Roman" w:hAnsi="Raleway" w:cstheme="minorHAnsi"/>
          <w:sz w:val="18"/>
          <w:szCs w:val="18"/>
          <w:lang w:eastAsia="tr-TR"/>
        </w:rPr>
        <w:t>564</w:t>
      </w:r>
      <w:r w:rsidR="00BE23CD" w:rsidRPr="001111C0">
        <w:rPr>
          <w:rFonts w:ascii="Raleway" w:eastAsia="Times New Roman" w:hAnsi="Raleway" w:cstheme="minorHAnsi"/>
          <w:sz w:val="18"/>
          <w:szCs w:val="18"/>
          <w:lang w:eastAsia="tr-TR"/>
        </w:rPr>
        <w:t xml:space="preserve"> </w:t>
      </w:r>
      <w:r w:rsidR="006F21A2" w:rsidRPr="001111C0">
        <w:rPr>
          <w:rFonts w:ascii="Raleway" w:eastAsia="Times New Roman" w:hAnsi="Raleway" w:cstheme="minorHAnsi"/>
          <w:sz w:val="18"/>
          <w:szCs w:val="18"/>
          <w:lang w:eastAsia="tr-TR"/>
        </w:rPr>
        <w:t>64</w:t>
      </w:r>
      <w:r w:rsidR="00BE23CD" w:rsidRPr="001111C0">
        <w:rPr>
          <w:rFonts w:ascii="Raleway" w:eastAsia="Times New Roman" w:hAnsi="Raleway" w:cstheme="minorHAnsi"/>
          <w:sz w:val="18"/>
          <w:szCs w:val="18"/>
          <w:lang w:eastAsia="tr-TR"/>
        </w:rPr>
        <w:t xml:space="preserve"> </w:t>
      </w:r>
      <w:r w:rsidR="006F21A2" w:rsidRPr="001111C0">
        <w:rPr>
          <w:rFonts w:ascii="Raleway" w:eastAsia="Times New Roman" w:hAnsi="Raleway" w:cstheme="minorHAnsi"/>
          <w:sz w:val="18"/>
          <w:szCs w:val="18"/>
          <w:lang w:eastAsia="tr-TR"/>
        </w:rPr>
        <w:t>64</w:t>
      </w:r>
    </w:p>
    <w:sectPr w:rsidR="00D63769" w:rsidRPr="001111C0" w:rsidSect="00405D41">
      <w:headerReference w:type="default" r:id="rId13"/>
      <w:footerReference w:type="default" r:id="rId14"/>
      <w:pgSz w:w="11906" w:h="16838"/>
      <w:pgMar w:top="720" w:right="720" w:bottom="284"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5504B" w14:textId="77777777" w:rsidR="002B619D" w:rsidRDefault="002B619D" w:rsidP="00674B56">
      <w:pPr>
        <w:spacing w:after="0" w:line="240" w:lineRule="auto"/>
      </w:pPr>
      <w:r>
        <w:separator/>
      </w:r>
    </w:p>
  </w:endnote>
  <w:endnote w:type="continuationSeparator" w:id="0">
    <w:p w14:paraId="443B36E8" w14:textId="77777777" w:rsidR="002B619D" w:rsidRDefault="002B619D" w:rsidP="00674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aleway">
    <w:panose1 w:val="020B0503030101060003"/>
    <w:charset w:val="A2"/>
    <w:family w:val="swiss"/>
    <w:pitch w:val="variable"/>
    <w:sig w:usb0="A00002FF" w:usb1="5000205B" w:usb2="00000000" w:usb3="00000000" w:csb0="00000097"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FFAE8" w14:textId="2D07406C" w:rsidR="003C39B2" w:rsidRPr="001111C0" w:rsidRDefault="003C39B2" w:rsidP="00B90CC5">
    <w:pPr>
      <w:pStyle w:val="AltBilgi"/>
      <w:ind w:right="-567" w:firstLine="10206"/>
      <w:rPr>
        <w:rFonts w:ascii="Raleway" w:hAnsi="Raleway"/>
        <w:color w:val="7F7F7F" w:themeColor="text1" w:themeTint="80"/>
        <w:sz w:val="16"/>
      </w:rPr>
    </w:pPr>
    <w:r w:rsidRPr="001111C0">
      <w:rPr>
        <w:rFonts w:ascii="Raleway" w:hAnsi="Raleway"/>
        <w:b/>
        <w:bCs/>
        <w:color w:val="7F7F7F" w:themeColor="text1" w:themeTint="80"/>
        <w:sz w:val="16"/>
      </w:rPr>
      <w:fldChar w:fldCharType="begin"/>
    </w:r>
    <w:r w:rsidRPr="001111C0">
      <w:rPr>
        <w:rFonts w:ascii="Raleway" w:hAnsi="Raleway"/>
        <w:b/>
        <w:bCs/>
        <w:color w:val="7F7F7F" w:themeColor="text1" w:themeTint="80"/>
        <w:sz w:val="16"/>
      </w:rPr>
      <w:instrText>PAGE  \* Arabic  \* MERGEFORMAT</w:instrText>
    </w:r>
    <w:r w:rsidRPr="001111C0">
      <w:rPr>
        <w:rFonts w:ascii="Raleway" w:hAnsi="Raleway"/>
        <w:b/>
        <w:bCs/>
        <w:color w:val="7F7F7F" w:themeColor="text1" w:themeTint="80"/>
        <w:sz w:val="16"/>
      </w:rPr>
      <w:fldChar w:fldCharType="separate"/>
    </w:r>
    <w:r w:rsidR="00700D39">
      <w:rPr>
        <w:rFonts w:ascii="Raleway" w:hAnsi="Raleway"/>
        <w:b/>
        <w:bCs/>
        <w:noProof/>
        <w:color w:val="7F7F7F" w:themeColor="text1" w:themeTint="80"/>
        <w:sz w:val="16"/>
      </w:rPr>
      <w:t>1</w:t>
    </w:r>
    <w:r w:rsidRPr="001111C0">
      <w:rPr>
        <w:rFonts w:ascii="Raleway" w:hAnsi="Raleway"/>
        <w:b/>
        <w:bCs/>
        <w:color w:val="7F7F7F" w:themeColor="text1" w:themeTint="80"/>
        <w:sz w:val="16"/>
      </w:rPr>
      <w:fldChar w:fldCharType="end"/>
    </w:r>
    <w:r w:rsidRPr="001111C0">
      <w:rPr>
        <w:rFonts w:ascii="Raleway" w:hAnsi="Raleway"/>
        <w:color w:val="7F7F7F" w:themeColor="text1" w:themeTint="80"/>
        <w:sz w:val="16"/>
      </w:rPr>
      <w:t xml:space="preserve"> / </w:t>
    </w:r>
    <w:r w:rsidRPr="001111C0">
      <w:rPr>
        <w:rFonts w:ascii="Raleway" w:hAnsi="Raleway"/>
        <w:b/>
        <w:bCs/>
        <w:color w:val="7F7F7F" w:themeColor="text1" w:themeTint="80"/>
        <w:sz w:val="16"/>
      </w:rPr>
      <w:fldChar w:fldCharType="begin"/>
    </w:r>
    <w:r w:rsidRPr="001111C0">
      <w:rPr>
        <w:rFonts w:ascii="Raleway" w:hAnsi="Raleway"/>
        <w:b/>
        <w:bCs/>
        <w:color w:val="7F7F7F" w:themeColor="text1" w:themeTint="80"/>
        <w:sz w:val="16"/>
      </w:rPr>
      <w:instrText>NUMPAGES  \* Arabic  \* MERGEFORMAT</w:instrText>
    </w:r>
    <w:r w:rsidRPr="001111C0">
      <w:rPr>
        <w:rFonts w:ascii="Raleway" w:hAnsi="Raleway"/>
        <w:b/>
        <w:bCs/>
        <w:color w:val="7F7F7F" w:themeColor="text1" w:themeTint="80"/>
        <w:sz w:val="16"/>
      </w:rPr>
      <w:fldChar w:fldCharType="separate"/>
    </w:r>
    <w:r w:rsidR="00700D39">
      <w:rPr>
        <w:rFonts w:ascii="Raleway" w:hAnsi="Raleway"/>
        <w:b/>
        <w:bCs/>
        <w:noProof/>
        <w:color w:val="7F7F7F" w:themeColor="text1" w:themeTint="80"/>
        <w:sz w:val="16"/>
      </w:rPr>
      <w:t>7</w:t>
    </w:r>
    <w:r w:rsidRPr="001111C0">
      <w:rPr>
        <w:rFonts w:ascii="Raleway" w:hAnsi="Raleway"/>
        <w:b/>
        <w:bCs/>
        <w:color w:val="7F7F7F" w:themeColor="text1" w:themeTint="80"/>
        <w:sz w:val="16"/>
      </w:rPr>
      <w:fldChar w:fldCharType="end"/>
    </w:r>
  </w:p>
  <w:tbl>
    <w:tblPr>
      <w:tblW w:w="5079" w:type="pct"/>
      <w:shd w:val="clear" w:color="auto" w:fill="7F7F7F" w:themeFill="text1" w:themeFillTint="80"/>
      <w:tblCellMar>
        <w:left w:w="115" w:type="dxa"/>
        <w:right w:w="115" w:type="dxa"/>
      </w:tblCellMar>
      <w:tblLook w:val="04A0" w:firstRow="1" w:lastRow="0" w:firstColumn="1" w:lastColumn="0" w:noHBand="0" w:noVBand="1"/>
    </w:tblPr>
    <w:tblGrid>
      <w:gridCol w:w="1772"/>
      <w:gridCol w:w="1772"/>
      <w:gridCol w:w="1772"/>
      <w:gridCol w:w="1772"/>
      <w:gridCol w:w="1772"/>
      <w:gridCol w:w="1771"/>
    </w:tblGrid>
    <w:tr w:rsidR="003C39B2" w:rsidRPr="001111C0" w14:paraId="172AD138" w14:textId="77777777" w:rsidTr="001111C0">
      <w:trPr>
        <w:trHeight w:val="20"/>
      </w:trPr>
      <w:tc>
        <w:tcPr>
          <w:tcW w:w="833" w:type="pct"/>
          <w:shd w:val="clear" w:color="auto" w:fill="7F7F7F" w:themeFill="text1" w:themeFillTint="80"/>
          <w:vAlign w:val="center"/>
          <w:hideMark/>
        </w:tcPr>
        <w:p w14:paraId="6FF989D1" w14:textId="77777777" w:rsidR="003C39B2" w:rsidRPr="001111C0" w:rsidRDefault="003C39B2" w:rsidP="001111C0">
          <w:pPr>
            <w:pStyle w:val="AltBilgi"/>
            <w:jc w:val="center"/>
            <w:rPr>
              <w:rFonts w:ascii="Raleway" w:hAnsi="Raleway"/>
              <w:b/>
              <w:caps/>
              <w:color w:val="FFFFFF" w:themeColor="background1"/>
              <w:sz w:val="16"/>
              <w:szCs w:val="18"/>
            </w:rPr>
          </w:pPr>
          <w:r w:rsidRPr="001111C0">
            <w:rPr>
              <w:rFonts w:ascii="Raleway" w:hAnsi="Raleway"/>
              <w:b/>
              <w:caps/>
              <w:color w:val="FFFFFF" w:themeColor="background1"/>
              <w:sz w:val="16"/>
              <w:szCs w:val="18"/>
            </w:rPr>
            <w:t>KY.po.</w:t>
          </w:r>
          <w:r w:rsidR="00415136" w:rsidRPr="001111C0">
            <w:rPr>
              <w:rFonts w:ascii="Raleway" w:hAnsi="Raleway"/>
              <w:b/>
              <w:caps/>
              <w:color w:val="FFFFFF" w:themeColor="background1"/>
              <w:sz w:val="16"/>
              <w:szCs w:val="18"/>
            </w:rPr>
            <w:t>005</w:t>
          </w:r>
        </w:p>
      </w:tc>
      <w:tc>
        <w:tcPr>
          <w:tcW w:w="833" w:type="pct"/>
          <w:shd w:val="clear" w:color="auto" w:fill="7F7F7F" w:themeFill="text1" w:themeFillTint="80"/>
          <w:vAlign w:val="center"/>
          <w:hideMark/>
        </w:tcPr>
        <w:p w14:paraId="53291AB9" w14:textId="10829949" w:rsidR="003C39B2" w:rsidRPr="001111C0" w:rsidRDefault="001930C0" w:rsidP="001111C0">
          <w:pPr>
            <w:pStyle w:val="AltBilgi"/>
            <w:jc w:val="center"/>
            <w:rPr>
              <w:rFonts w:ascii="Raleway" w:hAnsi="Raleway"/>
              <w:b/>
              <w:caps/>
              <w:color w:val="FFFFFF" w:themeColor="background1"/>
              <w:sz w:val="16"/>
              <w:szCs w:val="18"/>
            </w:rPr>
          </w:pPr>
          <w:r w:rsidRPr="001111C0">
            <w:rPr>
              <w:rFonts w:ascii="Raleway" w:hAnsi="Raleway"/>
              <w:b/>
              <w:caps/>
              <w:color w:val="FFFFFF" w:themeColor="background1"/>
              <w:sz w:val="16"/>
              <w:szCs w:val="18"/>
            </w:rPr>
            <w:t>beyaz</w:t>
          </w:r>
        </w:p>
      </w:tc>
      <w:tc>
        <w:tcPr>
          <w:tcW w:w="833" w:type="pct"/>
          <w:shd w:val="clear" w:color="auto" w:fill="7F7F7F" w:themeFill="text1" w:themeFillTint="80"/>
          <w:vAlign w:val="center"/>
          <w:hideMark/>
        </w:tcPr>
        <w:p w14:paraId="6AF31886" w14:textId="15E92118" w:rsidR="003C39B2" w:rsidRPr="001111C0" w:rsidRDefault="001930C0" w:rsidP="001111C0">
          <w:pPr>
            <w:pStyle w:val="AltBilgi"/>
            <w:jc w:val="center"/>
            <w:rPr>
              <w:rFonts w:ascii="Raleway" w:hAnsi="Raleway"/>
              <w:b/>
              <w:caps/>
              <w:color w:val="FFFFFF" w:themeColor="background1"/>
              <w:sz w:val="16"/>
              <w:szCs w:val="18"/>
            </w:rPr>
          </w:pPr>
          <w:r w:rsidRPr="001111C0">
            <w:rPr>
              <w:rFonts w:ascii="Raleway" w:hAnsi="Raleway"/>
              <w:b/>
              <w:caps/>
              <w:color w:val="FFFFFF" w:themeColor="background1"/>
              <w:sz w:val="16"/>
              <w:szCs w:val="18"/>
            </w:rPr>
            <w:t>beyaz</w:t>
          </w:r>
        </w:p>
      </w:tc>
      <w:tc>
        <w:tcPr>
          <w:tcW w:w="833" w:type="pct"/>
          <w:shd w:val="clear" w:color="auto" w:fill="7F7F7F" w:themeFill="text1" w:themeFillTint="80"/>
          <w:vAlign w:val="center"/>
          <w:hideMark/>
        </w:tcPr>
        <w:p w14:paraId="0B00CD69" w14:textId="77777777" w:rsidR="003C39B2" w:rsidRPr="001111C0" w:rsidRDefault="00415136" w:rsidP="001111C0">
          <w:pPr>
            <w:pStyle w:val="AltBilgi"/>
            <w:jc w:val="center"/>
            <w:rPr>
              <w:rFonts w:ascii="Raleway" w:hAnsi="Raleway"/>
              <w:b/>
              <w:caps/>
              <w:color w:val="FFFFFF" w:themeColor="background1"/>
              <w:sz w:val="16"/>
              <w:szCs w:val="18"/>
            </w:rPr>
          </w:pPr>
          <w:r w:rsidRPr="001111C0">
            <w:rPr>
              <w:rFonts w:ascii="Raleway" w:hAnsi="Raleway"/>
              <w:b/>
              <w:caps/>
              <w:color w:val="FFFFFF" w:themeColor="background1"/>
              <w:sz w:val="16"/>
              <w:szCs w:val="18"/>
            </w:rPr>
            <w:t>5 yıl</w:t>
          </w:r>
        </w:p>
      </w:tc>
      <w:tc>
        <w:tcPr>
          <w:tcW w:w="833" w:type="pct"/>
          <w:shd w:val="clear" w:color="auto" w:fill="7F7F7F" w:themeFill="text1" w:themeFillTint="80"/>
          <w:vAlign w:val="center"/>
        </w:tcPr>
        <w:p w14:paraId="38D4EB05" w14:textId="77777777" w:rsidR="003C39B2" w:rsidRPr="001111C0" w:rsidRDefault="003C39B2" w:rsidP="001111C0">
          <w:pPr>
            <w:pStyle w:val="AltBilgi"/>
            <w:jc w:val="center"/>
            <w:rPr>
              <w:rFonts w:ascii="Raleway" w:hAnsi="Raleway"/>
              <w:b/>
              <w:caps/>
              <w:color w:val="FFFFFF" w:themeColor="background1"/>
              <w:sz w:val="16"/>
              <w:szCs w:val="18"/>
            </w:rPr>
          </w:pPr>
          <w:r w:rsidRPr="001111C0">
            <w:rPr>
              <w:rFonts w:ascii="Raleway" w:hAnsi="Raleway"/>
              <w:b/>
              <w:caps/>
              <w:color w:val="FFFFFF" w:themeColor="background1"/>
              <w:sz w:val="16"/>
              <w:szCs w:val="18"/>
            </w:rPr>
            <w:t>R: 00</w:t>
          </w:r>
        </w:p>
      </w:tc>
      <w:tc>
        <w:tcPr>
          <w:tcW w:w="833" w:type="pct"/>
          <w:shd w:val="clear" w:color="auto" w:fill="7F7F7F" w:themeFill="text1" w:themeFillTint="80"/>
          <w:vAlign w:val="center"/>
        </w:tcPr>
        <w:p w14:paraId="5B48E94B" w14:textId="77777777" w:rsidR="003C39B2" w:rsidRPr="001111C0" w:rsidRDefault="003C39B2" w:rsidP="001111C0">
          <w:pPr>
            <w:pStyle w:val="AltBilgi"/>
            <w:jc w:val="center"/>
            <w:rPr>
              <w:rFonts w:ascii="Raleway" w:hAnsi="Raleway"/>
              <w:b/>
              <w:caps/>
              <w:color w:val="FFFFFF" w:themeColor="background1"/>
              <w:sz w:val="16"/>
              <w:szCs w:val="18"/>
            </w:rPr>
          </w:pPr>
          <w:r w:rsidRPr="001111C0">
            <w:rPr>
              <w:rFonts w:ascii="Raleway" w:hAnsi="Raleway"/>
              <w:b/>
              <w:caps/>
              <w:color w:val="FFFFFF" w:themeColor="background1"/>
              <w:sz w:val="16"/>
              <w:szCs w:val="18"/>
            </w:rPr>
            <w:t xml:space="preserve">T: </w:t>
          </w:r>
          <w:r w:rsidR="00415136" w:rsidRPr="001111C0">
            <w:rPr>
              <w:rFonts w:ascii="Raleway" w:hAnsi="Raleway"/>
              <w:b/>
              <w:caps/>
              <w:color w:val="FFFFFF" w:themeColor="background1"/>
              <w:sz w:val="16"/>
              <w:szCs w:val="18"/>
            </w:rPr>
            <w:t>26</w:t>
          </w:r>
          <w:r w:rsidRPr="001111C0">
            <w:rPr>
              <w:rFonts w:ascii="Raleway" w:hAnsi="Raleway"/>
              <w:b/>
              <w:caps/>
              <w:color w:val="FFFFFF" w:themeColor="background1"/>
              <w:sz w:val="16"/>
              <w:szCs w:val="18"/>
            </w:rPr>
            <w:t>.12.2019</w:t>
          </w:r>
        </w:p>
      </w:tc>
    </w:tr>
  </w:tbl>
  <w:p w14:paraId="60A90531" w14:textId="77777777" w:rsidR="003C39B2" w:rsidRDefault="003C39B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78C9C" w14:textId="77777777" w:rsidR="002B619D" w:rsidRDefault="002B619D" w:rsidP="00674B56">
      <w:pPr>
        <w:spacing w:after="0" w:line="240" w:lineRule="auto"/>
      </w:pPr>
      <w:r>
        <w:separator/>
      </w:r>
    </w:p>
  </w:footnote>
  <w:footnote w:type="continuationSeparator" w:id="0">
    <w:p w14:paraId="787866CD" w14:textId="77777777" w:rsidR="002B619D" w:rsidRDefault="002B619D" w:rsidP="00674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F9E92" w14:textId="77BE66EC" w:rsidR="003C39B2" w:rsidRPr="003E6127" w:rsidRDefault="00555797" w:rsidP="00674B56">
    <w:pPr>
      <w:pStyle w:val="stBilgi"/>
      <w:rPr>
        <w:b/>
        <w:sz w:val="36"/>
      </w:rPr>
    </w:pPr>
    <w:r>
      <w:rPr>
        <w:b/>
        <w:noProof/>
        <w:sz w:val="36"/>
      </w:rPr>
      <w:drawing>
        <wp:anchor distT="0" distB="0" distL="114300" distR="114300" simplePos="0" relativeHeight="251658240" behindDoc="1" locked="0" layoutInCell="1" allowOverlap="1" wp14:anchorId="1FD2A0D1" wp14:editId="7F89BE09">
          <wp:simplePos x="0" y="0"/>
          <wp:positionH relativeFrom="margin">
            <wp:align>right</wp:align>
          </wp:positionH>
          <wp:positionV relativeFrom="paragraph">
            <wp:posOffset>247650</wp:posOffset>
          </wp:positionV>
          <wp:extent cx="1800000" cy="515612"/>
          <wp:effectExtent l="0" t="0" r="0" b="0"/>
          <wp:wrapTight wrapText="bothSides">
            <wp:wrapPolygon edited="0">
              <wp:start x="0" y="0"/>
              <wp:lineTo x="0" y="20774"/>
              <wp:lineTo x="21265" y="20774"/>
              <wp:lineTo x="21265" y="0"/>
              <wp:lineTo x="0" y="0"/>
            </wp:wrapPolygon>
          </wp:wrapTight>
          <wp:docPr id="1628634516" name="Resim 1" descr="metin, yazı tipi, logo,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34516" name="Resim 1" descr="metin, yazı tipi, logo,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800000" cy="515612"/>
                  </a:xfrm>
                  <a:prstGeom prst="rect">
                    <a:avLst/>
                  </a:prstGeom>
                </pic:spPr>
              </pic:pic>
            </a:graphicData>
          </a:graphic>
        </wp:anchor>
      </w:drawing>
    </w:r>
  </w:p>
  <w:p w14:paraId="4A7326DF" w14:textId="51F32424" w:rsidR="003C39B2" w:rsidRPr="00B86034" w:rsidRDefault="003C39B2" w:rsidP="001111C0">
    <w:pPr>
      <w:pStyle w:val="stBilgi"/>
      <w:rPr>
        <w:rFonts w:ascii="Raleway" w:hAnsi="Raleway"/>
        <w:b/>
        <w:color w:val="ED7D31" w:themeColor="accent2"/>
        <w:sz w:val="40"/>
        <w:szCs w:val="40"/>
        <w:u w:val="single" w:color="222A35" w:themeColor="text2" w:themeShade="80"/>
      </w:rPr>
    </w:pPr>
    <w:r w:rsidRPr="00B86034">
      <w:rPr>
        <w:rFonts w:ascii="Raleway" w:hAnsi="Raleway"/>
        <w:b/>
        <w:color w:val="ED7D31" w:themeColor="accent2"/>
        <w:sz w:val="40"/>
        <w:szCs w:val="40"/>
        <w:u w:val="single" w:color="222A35" w:themeColor="text2" w:themeShade="80"/>
      </w:rPr>
      <w:t xml:space="preserve">Kişisel Verileri Saklama ve </w:t>
    </w:r>
  </w:p>
  <w:p w14:paraId="3EA71F11" w14:textId="77777777" w:rsidR="003C39B2" w:rsidRPr="00B86034" w:rsidRDefault="003C39B2" w:rsidP="001111C0">
    <w:pPr>
      <w:pStyle w:val="stBilgi"/>
      <w:rPr>
        <w:rFonts w:ascii="Raleway" w:hAnsi="Raleway"/>
        <w:b/>
        <w:sz w:val="40"/>
        <w:szCs w:val="40"/>
        <w:u w:val="single" w:color="222A35" w:themeColor="text2" w:themeShade="80"/>
      </w:rPr>
    </w:pPr>
    <w:r w:rsidRPr="00B86034">
      <w:rPr>
        <w:rFonts w:ascii="Raleway" w:hAnsi="Raleway"/>
        <w:b/>
        <w:color w:val="ED7D31" w:themeColor="accent2"/>
        <w:sz w:val="40"/>
        <w:szCs w:val="40"/>
        <w:u w:val="single" w:color="222A35" w:themeColor="text2" w:themeShade="80"/>
      </w:rPr>
      <w:t>İmha Politikası</w:t>
    </w:r>
  </w:p>
  <w:p w14:paraId="2C5F91CA" w14:textId="77777777" w:rsidR="003C39B2" w:rsidRDefault="003C39B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8A0"/>
    <w:multiLevelType w:val="multilevel"/>
    <w:tmpl w:val="678A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033F5"/>
    <w:multiLevelType w:val="hybridMultilevel"/>
    <w:tmpl w:val="EE026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C00FBA"/>
    <w:multiLevelType w:val="multilevel"/>
    <w:tmpl w:val="09F4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20901"/>
    <w:multiLevelType w:val="multilevel"/>
    <w:tmpl w:val="3AA2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A3099"/>
    <w:multiLevelType w:val="multilevel"/>
    <w:tmpl w:val="4AF0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00DEC"/>
    <w:multiLevelType w:val="multilevel"/>
    <w:tmpl w:val="88E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E2EEC"/>
    <w:multiLevelType w:val="hybridMultilevel"/>
    <w:tmpl w:val="B70CF00E"/>
    <w:lvl w:ilvl="0" w:tplc="041F000B">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168E6B05"/>
    <w:multiLevelType w:val="multilevel"/>
    <w:tmpl w:val="E05E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A73F20"/>
    <w:multiLevelType w:val="multilevel"/>
    <w:tmpl w:val="BEF4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36E81"/>
    <w:multiLevelType w:val="multilevel"/>
    <w:tmpl w:val="2116B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A6679"/>
    <w:multiLevelType w:val="multilevel"/>
    <w:tmpl w:val="F0EE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186C64"/>
    <w:multiLevelType w:val="hybridMultilevel"/>
    <w:tmpl w:val="FEC21C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E6948C3"/>
    <w:multiLevelType w:val="multilevel"/>
    <w:tmpl w:val="43D01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6857C1"/>
    <w:multiLevelType w:val="hybridMultilevel"/>
    <w:tmpl w:val="A81CBF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5DD4C59"/>
    <w:multiLevelType w:val="multilevel"/>
    <w:tmpl w:val="7A0E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3708EF"/>
    <w:multiLevelType w:val="multilevel"/>
    <w:tmpl w:val="BC28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655C48"/>
    <w:multiLevelType w:val="multilevel"/>
    <w:tmpl w:val="045C9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D52B7"/>
    <w:multiLevelType w:val="hybridMultilevel"/>
    <w:tmpl w:val="023627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3307F2"/>
    <w:multiLevelType w:val="multilevel"/>
    <w:tmpl w:val="02C6B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863DFD"/>
    <w:multiLevelType w:val="multilevel"/>
    <w:tmpl w:val="C68222F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928"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521E5"/>
    <w:multiLevelType w:val="hybridMultilevel"/>
    <w:tmpl w:val="E77621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F820ED9"/>
    <w:multiLevelType w:val="hybridMultilevel"/>
    <w:tmpl w:val="94924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07A41A5"/>
    <w:multiLevelType w:val="multilevel"/>
    <w:tmpl w:val="5186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247E30"/>
    <w:multiLevelType w:val="multilevel"/>
    <w:tmpl w:val="B500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6F25E2"/>
    <w:multiLevelType w:val="multilevel"/>
    <w:tmpl w:val="FC26C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EB2DA5"/>
    <w:multiLevelType w:val="hybridMultilevel"/>
    <w:tmpl w:val="C7EEAE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F5D3672"/>
    <w:multiLevelType w:val="multilevel"/>
    <w:tmpl w:val="BEB4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DE2556"/>
    <w:multiLevelType w:val="multilevel"/>
    <w:tmpl w:val="2CC85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DA7252"/>
    <w:multiLevelType w:val="multilevel"/>
    <w:tmpl w:val="0E9CB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E36F7E"/>
    <w:multiLevelType w:val="multilevel"/>
    <w:tmpl w:val="E7A2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C25AAA"/>
    <w:multiLevelType w:val="hybridMultilevel"/>
    <w:tmpl w:val="E2F2100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1" w15:restartNumberingAfterBreak="0">
    <w:nsid w:val="68097627"/>
    <w:multiLevelType w:val="multilevel"/>
    <w:tmpl w:val="201E6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F150BF"/>
    <w:multiLevelType w:val="multilevel"/>
    <w:tmpl w:val="07F24734"/>
    <w:lvl w:ilvl="0">
      <w:start w:val="1"/>
      <w:numFmt w:val="decimal"/>
      <w:lvlText w:val="%1."/>
      <w:lvlJc w:val="left"/>
      <w:pPr>
        <w:ind w:left="720" w:hanging="360"/>
      </w:pPr>
      <w:rPr>
        <w:rFonts w:hint="default"/>
        <w:color w:val="auto"/>
        <w:sz w:val="22"/>
        <w:szCs w:val="22"/>
      </w:rPr>
    </w:lvl>
    <w:lvl w:ilvl="1">
      <w:start w:val="2"/>
      <w:numFmt w:val="decimal"/>
      <w:isLgl/>
      <w:lvlText w:val="%1.%2."/>
      <w:lvlJc w:val="left"/>
      <w:pPr>
        <w:ind w:left="786" w:hanging="360"/>
      </w:pPr>
      <w:rPr>
        <w:rFonts w:hint="default"/>
        <w:b/>
        <w:color w:val="auto"/>
      </w:rPr>
    </w:lvl>
    <w:lvl w:ilvl="2">
      <w:start w:val="1"/>
      <w:numFmt w:val="decimal"/>
      <w:isLgl/>
      <w:lvlText w:val="%1.%2.%3."/>
      <w:lvlJc w:val="left"/>
      <w:pPr>
        <w:ind w:left="1080" w:hanging="720"/>
      </w:pPr>
      <w:rPr>
        <w:rFonts w:hint="default"/>
        <w:b/>
        <w:color w:val="C00000"/>
      </w:rPr>
    </w:lvl>
    <w:lvl w:ilvl="3">
      <w:start w:val="1"/>
      <w:numFmt w:val="decimal"/>
      <w:isLgl/>
      <w:lvlText w:val="%1.%2.%3.%4."/>
      <w:lvlJc w:val="left"/>
      <w:pPr>
        <w:ind w:left="1080" w:hanging="720"/>
      </w:pPr>
      <w:rPr>
        <w:rFonts w:hint="default"/>
        <w:b/>
        <w:color w:val="C00000"/>
      </w:rPr>
    </w:lvl>
    <w:lvl w:ilvl="4">
      <w:start w:val="1"/>
      <w:numFmt w:val="decimal"/>
      <w:isLgl/>
      <w:lvlText w:val="%1.%2.%3.%4.%5."/>
      <w:lvlJc w:val="left"/>
      <w:pPr>
        <w:ind w:left="1440" w:hanging="1080"/>
      </w:pPr>
      <w:rPr>
        <w:rFonts w:hint="default"/>
        <w:b/>
        <w:color w:val="C00000"/>
      </w:rPr>
    </w:lvl>
    <w:lvl w:ilvl="5">
      <w:start w:val="1"/>
      <w:numFmt w:val="decimal"/>
      <w:isLgl/>
      <w:lvlText w:val="%1.%2.%3.%4.%5.%6."/>
      <w:lvlJc w:val="left"/>
      <w:pPr>
        <w:ind w:left="1440" w:hanging="1080"/>
      </w:pPr>
      <w:rPr>
        <w:rFonts w:hint="default"/>
        <w:b/>
        <w:color w:val="C00000"/>
      </w:rPr>
    </w:lvl>
    <w:lvl w:ilvl="6">
      <w:start w:val="1"/>
      <w:numFmt w:val="decimal"/>
      <w:isLgl/>
      <w:lvlText w:val="%1.%2.%3.%4.%5.%6.%7."/>
      <w:lvlJc w:val="left"/>
      <w:pPr>
        <w:ind w:left="1800" w:hanging="1440"/>
      </w:pPr>
      <w:rPr>
        <w:rFonts w:hint="default"/>
        <w:b/>
        <w:color w:val="C00000"/>
      </w:rPr>
    </w:lvl>
    <w:lvl w:ilvl="7">
      <w:start w:val="1"/>
      <w:numFmt w:val="decimal"/>
      <w:isLgl/>
      <w:lvlText w:val="%1.%2.%3.%4.%5.%6.%7.%8."/>
      <w:lvlJc w:val="left"/>
      <w:pPr>
        <w:ind w:left="1800" w:hanging="1440"/>
      </w:pPr>
      <w:rPr>
        <w:rFonts w:hint="default"/>
        <w:b/>
        <w:color w:val="C00000"/>
      </w:rPr>
    </w:lvl>
    <w:lvl w:ilvl="8">
      <w:start w:val="1"/>
      <w:numFmt w:val="decimal"/>
      <w:isLgl/>
      <w:lvlText w:val="%1.%2.%3.%4.%5.%6.%7.%8.%9."/>
      <w:lvlJc w:val="left"/>
      <w:pPr>
        <w:ind w:left="2160" w:hanging="1800"/>
      </w:pPr>
      <w:rPr>
        <w:rFonts w:hint="default"/>
        <w:b/>
        <w:color w:val="C00000"/>
      </w:rPr>
    </w:lvl>
  </w:abstractNum>
  <w:abstractNum w:abstractNumId="33" w15:restartNumberingAfterBreak="0">
    <w:nsid w:val="6F45047B"/>
    <w:multiLevelType w:val="hybridMultilevel"/>
    <w:tmpl w:val="35DEF7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F846E23"/>
    <w:multiLevelType w:val="multilevel"/>
    <w:tmpl w:val="F92A46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70B106B0"/>
    <w:multiLevelType w:val="hybridMultilevel"/>
    <w:tmpl w:val="D62AC9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A707598"/>
    <w:multiLevelType w:val="multilevel"/>
    <w:tmpl w:val="2A60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2F073A"/>
    <w:multiLevelType w:val="multilevel"/>
    <w:tmpl w:val="FD74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9C1B8B"/>
    <w:multiLevelType w:val="multilevel"/>
    <w:tmpl w:val="D68A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C22E48"/>
    <w:multiLevelType w:val="multilevel"/>
    <w:tmpl w:val="877E8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BB7164"/>
    <w:multiLevelType w:val="multilevel"/>
    <w:tmpl w:val="AFA24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275896">
    <w:abstractNumId w:val="0"/>
  </w:num>
  <w:num w:numId="2" w16cid:durableId="1292786054">
    <w:abstractNumId w:val="37"/>
  </w:num>
  <w:num w:numId="3" w16cid:durableId="540554001">
    <w:abstractNumId w:val="18"/>
  </w:num>
  <w:num w:numId="4" w16cid:durableId="1207372470">
    <w:abstractNumId w:val="12"/>
  </w:num>
  <w:num w:numId="5" w16cid:durableId="588003356">
    <w:abstractNumId w:val="36"/>
  </w:num>
  <w:num w:numId="6" w16cid:durableId="1323898087">
    <w:abstractNumId w:val="2"/>
  </w:num>
  <w:num w:numId="7" w16cid:durableId="52890946">
    <w:abstractNumId w:val="3"/>
  </w:num>
  <w:num w:numId="8" w16cid:durableId="951210124">
    <w:abstractNumId w:val="34"/>
  </w:num>
  <w:num w:numId="9" w16cid:durableId="274212228">
    <w:abstractNumId w:val="15"/>
  </w:num>
  <w:num w:numId="10" w16cid:durableId="1424493763">
    <w:abstractNumId w:val="10"/>
  </w:num>
  <w:num w:numId="11" w16cid:durableId="1916429801">
    <w:abstractNumId w:val="19"/>
  </w:num>
  <w:num w:numId="12" w16cid:durableId="524096476">
    <w:abstractNumId w:val="14"/>
  </w:num>
  <w:num w:numId="13" w16cid:durableId="1282804070">
    <w:abstractNumId w:val="9"/>
  </w:num>
  <w:num w:numId="14" w16cid:durableId="885027577">
    <w:abstractNumId w:val="23"/>
  </w:num>
  <w:num w:numId="15" w16cid:durableId="1136601877">
    <w:abstractNumId w:val="31"/>
  </w:num>
  <w:num w:numId="16" w16cid:durableId="1315328713">
    <w:abstractNumId w:val="8"/>
  </w:num>
  <w:num w:numId="17" w16cid:durableId="23559456">
    <w:abstractNumId w:val="27"/>
  </w:num>
  <w:num w:numId="18" w16cid:durableId="678193536">
    <w:abstractNumId w:val="39"/>
  </w:num>
  <w:num w:numId="19" w16cid:durableId="616257850">
    <w:abstractNumId w:val="26"/>
  </w:num>
  <w:num w:numId="20" w16cid:durableId="987710761">
    <w:abstractNumId w:val="24"/>
  </w:num>
  <w:num w:numId="21" w16cid:durableId="1677153896">
    <w:abstractNumId w:val="28"/>
  </w:num>
  <w:num w:numId="22" w16cid:durableId="1682123169">
    <w:abstractNumId w:val="4"/>
  </w:num>
  <w:num w:numId="23" w16cid:durableId="29914854">
    <w:abstractNumId w:val="22"/>
  </w:num>
  <w:num w:numId="24" w16cid:durableId="443352295">
    <w:abstractNumId w:val="29"/>
  </w:num>
  <w:num w:numId="25" w16cid:durableId="403840068">
    <w:abstractNumId w:val="16"/>
  </w:num>
  <w:num w:numId="26" w16cid:durableId="516583864">
    <w:abstractNumId w:val="38"/>
  </w:num>
  <w:num w:numId="27" w16cid:durableId="1199318287">
    <w:abstractNumId w:val="7"/>
  </w:num>
  <w:num w:numId="28" w16cid:durableId="1274091328">
    <w:abstractNumId w:val="5"/>
  </w:num>
  <w:num w:numId="29" w16cid:durableId="2094475486">
    <w:abstractNumId w:val="40"/>
  </w:num>
  <w:num w:numId="30" w16cid:durableId="2101636603">
    <w:abstractNumId w:val="32"/>
  </w:num>
  <w:num w:numId="31" w16cid:durableId="825364530">
    <w:abstractNumId w:val="25"/>
  </w:num>
  <w:num w:numId="32" w16cid:durableId="1980068381">
    <w:abstractNumId w:val="6"/>
  </w:num>
  <w:num w:numId="33" w16cid:durableId="1639914294">
    <w:abstractNumId w:val="30"/>
  </w:num>
  <w:num w:numId="34" w16cid:durableId="1697000582">
    <w:abstractNumId w:val="17"/>
  </w:num>
  <w:num w:numId="35" w16cid:durableId="1390300138">
    <w:abstractNumId w:val="1"/>
  </w:num>
  <w:num w:numId="36" w16cid:durableId="2140029473">
    <w:abstractNumId w:val="21"/>
  </w:num>
  <w:num w:numId="37" w16cid:durableId="1578008249">
    <w:abstractNumId w:val="13"/>
  </w:num>
  <w:num w:numId="38" w16cid:durableId="797456653">
    <w:abstractNumId w:val="35"/>
  </w:num>
  <w:num w:numId="39" w16cid:durableId="1481655883">
    <w:abstractNumId w:val="11"/>
  </w:num>
  <w:num w:numId="40" w16cid:durableId="432361140">
    <w:abstractNumId w:val="20"/>
  </w:num>
  <w:num w:numId="41" w16cid:durableId="5034578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readOnly" w:enforcement="1" w:cryptProviderType="rsaAES" w:cryptAlgorithmClass="hash" w:cryptAlgorithmType="typeAny" w:cryptAlgorithmSid="14" w:cryptSpinCount="100000" w:hash="vHO/kYkd9ecPkbK8K5frQnuQUP/XubVaWeCAdKR53HftXWUHjQMg6B8zaim4tRff7FRbOPWSCZWO4q7286E7Cw==" w:salt="VabQeaKX4HO9MIHR6ZkQ8Q=="/>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A99"/>
    <w:rsid w:val="00010E25"/>
    <w:rsid w:val="00074D55"/>
    <w:rsid w:val="000C6AE8"/>
    <w:rsid w:val="000C6C2B"/>
    <w:rsid w:val="001111C0"/>
    <w:rsid w:val="001815AF"/>
    <w:rsid w:val="001930C0"/>
    <w:rsid w:val="001D45CF"/>
    <w:rsid w:val="001E3712"/>
    <w:rsid w:val="00227059"/>
    <w:rsid w:val="00243FFC"/>
    <w:rsid w:val="002604AD"/>
    <w:rsid w:val="002A30E2"/>
    <w:rsid w:val="002A517B"/>
    <w:rsid w:val="002B619D"/>
    <w:rsid w:val="00300D28"/>
    <w:rsid w:val="00311D52"/>
    <w:rsid w:val="00341312"/>
    <w:rsid w:val="0034319B"/>
    <w:rsid w:val="0034583C"/>
    <w:rsid w:val="003A1488"/>
    <w:rsid w:val="003B243D"/>
    <w:rsid w:val="003C39B2"/>
    <w:rsid w:val="003E594D"/>
    <w:rsid w:val="003F6C69"/>
    <w:rsid w:val="0040215F"/>
    <w:rsid w:val="00405D41"/>
    <w:rsid w:val="00407E5A"/>
    <w:rsid w:val="00415136"/>
    <w:rsid w:val="00442201"/>
    <w:rsid w:val="00460986"/>
    <w:rsid w:val="004750F8"/>
    <w:rsid w:val="00484560"/>
    <w:rsid w:val="004A643C"/>
    <w:rsid w:val="004B0E7E"/>
    <w:rsid w:val="005237F2"/>
    <w:rsid w:val="00550FAD"/>
    <w:rsid w:val="00555797"/>
    <w:rsid w:val="00566E9E"/>
    <w:rsid w:val="005A336F"/>
    <w:rsid w:val="005B167D"/>
    <w:rsid w:val="005C18C6"/>
    <w:rsid w:val="005E0E7B"/>
    <w:rsid w:val="005F03A7"/>
    <w:rsid w:val="00645C89"/>
    <w:rsid w:val="00663AFD"/>
    <w:rsid w:val="00664086"/>
    <w:rsid w:val="00673F71"/>
    <w:rsid w:val="00674B56"/>
    <w:rsid w:val="00675747"/>
    <w:rsid w:val="006E07CE"/>
    <w:rsid w:val="006F21A2"/>
    <w:rsid w:val="00700D39"/>
    <w:rsid w:val="0070205A"/>
    <w:rsid w:val="007116E7"/>
    <w:rsid w:val="00752951"/>
    <w:rsid w:val="00783229"/>
    <w:rsid w:val="007A7694"/>
    <w:rsid w:val="007B06CD"/>
    <w:rsid w:val="007C5316"/>
    <w:rsid w:val="007D19AD"/>
    <w:rsid w:val="007D3E2C"/>
    <w:rsid w:val="00803520"/>
    <w:rsid w:val="008219DF"/>
    <w:rsid w:val="00832596"/>
    <w:rsid w:val="00870B0E"/>
    <w:rsid w:val="0089061F"/>
    <w:rsid w:val="0090568F"/>
    <w:rsid w:val="00966CFB"/>
    <w:rsid w:val="00A1204F"/>
    <w:rsid w:val="00A13D2B"/>
    <w:rsid w:val="00A67A52"/>
    <w:rsid w:val="00AB1010"/>
    <w:rsid w:val="00AD47DC"/>
    <w:rsid w:val="00AF2A5D"/>
    <w:rsid w:val="00B41C2B"/>
    <w:rsid w:val="00B74E98"/>
    <w:rsid w:val="00B86034"/>
    <w:rsid w:val="00B86A99"/>
    <w:rsid w:val="00B86B18"/>
    <w:rsid w:val="00B90CC5"/>
    <w:rsid w:val="00B95FBA"/>
    <w:rsid w:val="00BD3CC6"/>
    <w:rsid w:val="00BE23CD"/>
    <w:rsid w:val="00BE7923"/>
    <w:rsid w:val="00C059D3"/>
    <w:rsid w:val="00C52AE7"/>
    <w:rsid w:val="00C76ACC"/>
    <w:rsid w:val="00CF2F7D"/>
    <w:rsid w:val="00CF52ED"/>
    <w:rsid w:val="00D41674"/>
    <w:rsid w:val="00D63769"/>
    <w:rsid w:val="00D732AA"/>
    <w:rsid w:val="00DA50C9"/>
    <w:rsid w:val="00DA73EC"/>
    <w:rsid w:val="00DD05EC"/>
    <w:rsid w:val="00E209C8"/>
    <w:rsid w:val="00E45461"/>
    <w:rsid w:val="00E50E53"/>
    <w:rsid w:val="00E553A6"/>
    <w:rsid w:val="00E7751B"/>
    <w:rsid w:val="00E93B0C"/>
    <w:rsid w:val="00EB5A2C"/>
    <w:rsid w:val="00EE6DA9"/>
    <w:rsid w:val="00F06771"/>
    <w:rsid w:val="00F11452"/>
    <w:rsid w:val="00F47552"/>
    <w:rsid w:val="00FA67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38F589"/>
  <w15:docId w15:val="{63D93BD7-86C9-49B4-8117-8FEA3EA9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74D55"/>
    <w:rPr>
      <w:color w:val="0563C1" w:themeColor="hyperlink"/>
      <w:u w:val="single"/>
    </w:rPr>
  </w:style>
  <w:style w:type="paragraph" w:styleId="stBilgi">
    <w:name w:val="header"/>
    <w:basedOn w:val="Normal"/>
    <w:link w:val="stBilgiChar"/>
    <w:uiPriority w:val="99"/>
    <w:unhideWhenUsed/>
    <w:rsid w:val="00674B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4B56"/>
  </w:style>
  <w:style w:type="paragraph" w:styleId="AltBilgi">
    <w:name w:val="footer"/>
    <w:basedOn w:val="Normal"/>
    <w:link w:val="AltBilgiChar"/>
    <w:uiPriority w:val="99"/>
    <w:unhideWhenUsed/>
    <w:rsid w:val="00674B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4B56"/>
  </w:style>
  <w:style w:type="paragraph" w:styleId="ListeParagraf">
    <w:name w:val="List Paragraph"/>
    <w:basedOn w:val="Normal"/>
    <w:uiPriority w:val="34"/>
    <w:qFormat/>
    <w:rsid w:val="002A30E2"/>
    <w:pPr>
      <w:ind w:left="720"/>
      <w:contextualSpacing/>
    </w:pPr>
  </w:style>
  <w:style w:type="table" w:styleId="TabloKlavuzu">
    <w:name w:val="Table Grid"/>
    <w:basedOn w:val="NormalTablo"/>
    <w:uiPriority w:val="59"/>
    <w:rsid w:val="00BE2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555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0554">
      <w:bodyDiv w:val="1"/>
      <w:marLeft w:val="0"/>
      <w:marRight w:val="0"/>
      <w:marTop w:val="0"/>
      <w:marBottom w:val="0"/>
      <w:divBdr>
        <w:top w:val="none" w:sz="0" w:space="0" w:color="auto"/>
        <w:left w:val="none" w:sz="0" w:space="0" w:color="auto"/>
        <w:bottom w:val="none" w:sz="0" w:space="0" w:color="auto"/>
        <w:right w:val="none" w:sz="0" w:space="0" w:color="auto"/>
      </w:divBdr>
      <w:divsChild>
        <w:div w:id="91751044">
          <w:marLeft w:val="0"/>
          <w:marRight w:val="0"/>
          <w:marTop w:val="0"/>
          <w:marBottom w:val="0"/>
          <w:divBdr>
            <w:top w:val="none" w:sz="0" w:space="0" w:color="auto"/>
            <w:left w:val="none" w:sz="0" w:space="0" w:color="auto"/>
            <w:bottom w:val="none" w:sz="0" w:space="0" w:color="auto"/>
            <w:right w:val="none" w:sz="0" w:space="0" w:color="auto"/>
          </w:divBdr>
        </w:div>
        <w:div w:id="632489187">
          <w:marLeft w:val="225"/>
          <w:marRight w:val="225"/>
          <w:marTop w:val="300"/>
          <w:marBottom w:val="300"/>
          <w:divBdr>
            <w:top w:val="none" w:sz="0" w:space="0" w:color="auto"/>
            <w:left w:val="none" w:sz="0" w:space="0" w:color="auto"/>
            <w:bottom w:val="none" w:sz="0" w:space="0" w:color="auto"/>
            <w:right w:val="none" w:sz="0" w:space="0" w:color="auto"/>
          </w:divBdr>
        </w:div>
      </w:divsChild>
    </w:div>
    <w:div w:id="892428353">
      <w:bodyDiv w:val="1"/>
      <w:marLeft w:val="0"/>
      <w:marRight w:val="0"/>
      <w:marTop w:val="0"/>
      <w:marBottom w:val="0"/>
      <w:divBdr>
        <w:top w:val="none" w:sz="0" w:space="0" w:color="auto"/>
        <w:left w:val="none" w:sz="0" w:space="0" w:color="auto"/>
        <w:bottom w:val="none" w:sz="0" w:space="0" w:color="auto"/>
        <w:right w:val="none" w:sz="0" w:space="0" w:color="auto"/>
      </w:divBdr>
    </w:div>
    <w:div w:id="94419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lta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lta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yqeo xmlns="58eb5b7c-b4c2-4f8b-a999-87b74156a04b" xsi:nil="true"/>
    <IconOverlay xmlns="http://schemas.microsoft.com/sharepoint/v4" xsi:nil="true"/>
    <PublishingExpirationDate xmlns="http://schemas.microsoft.com/sharepoint/v3" xsi:nil="true"/>
    <PublishingStartDate xmlns="http://schemas.microsoft.com/sharepoint/v3" xsi:nil="true"/>
    <ex9h xmlns="58eb5b7c-b4c2-4f8b-a999-87b74156a04b" xsi:nil="true"/>
    <lcf76f155ced4ddcb4097134ff3c332f xmlns="58eb5b7c-b4c2-4f8b-a999-87b74156a04b">
      <Terms xmlns="http://schemas.microsoft.com/office/infopath/2007/PartnerControls"/>
    </lcf76f155ced4ddcb4097134ff3c332f>
    <TaxCatchAll xmlns="e3430292-9e14-4f17-b146-e6982cbb6b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F345932F1F708D4AAFD2CFB3A0CDDB0A" ma:contentTypeVersion="17" ma:contentTypeDescription="Yeni belge oluşturun." ma:contentTypeScope="" ma:versionID="75b385ee9de65391f1de008a7f156600">
  <xsd:schema xmlns:xsd="http://www.w3.org/2001/XMLSchema" xmlns:xs="http://www.w3.org/2001/XMLSchema" xmlns:p="http://schemas.microsoft.com/office/2006/metadata/properties" xmlns:ns1="http://schemas.microsoft.com/sharepoint/v3" xmlns:ns2="58eb5b7c-b4c2-4f8b-a999-87b74156a04b" xmlns:ns3="e3430292-9e14-4f17-b146-e6982cbb6b25" xmlns:ns4="http://schemas.microsoft.com/sharepoint/v4" targetNamespace="http://schemas.microsoft.com/office/2006/metadata/properties" ma:root="true" ma:fieldsID="96ccc425d9f0c85e9dbf53ebd719a23f" ns1:_="" ns2:_="" ns3:_="" ns4:_="">
    <xsd:import namespace="http://schemas.microsoft.com/sharepoint/v3"/>
    <xsd:import namespace="58eb5b7c-b4c2-4f8b-a999-87b74156a04b"/>
    <xsd:import namespace="e3430292-9e14-4f17-b146-e6982cbb6b25"/>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ex9h" minOccurs="0"/>
                <xsd:element ref="ns2:yqeo" minOccurs="0"/>
                <xsd:element ref="ns2:MediaServiceOCR" minOccurs="0"/>
                <xsd:element ref="ns2:MediaServiceGenerationTime" minOccurs="0"/>
                <xsd:element ref="ns2:MediaServiceEventHashCode" minOccurs="0"/>
                <xsd:element ref="ns4:IconOverlay"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b5b7c-b4c2-4f8b-a999-87b74156a0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ex9h" ma:index="14" nillable="true" ma:displayName="Tarih ve Saat" ma:internalName="ex9h">
      <xsd:simpleType>
        <xsd:restriction base="dms:DateTime"/>
      </xsd:simpleType>
    </xsd:element>
    <xsd:element name="yqeo" ma:index="15" nillable="true" ma:displayName="Sayı" ma:internalName="yqeo">
      <xsd:simpleType>
        <xsd:restriction base="dms:Number"/>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6b030f41-8972-409e-a63e-e281d26907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430292-9e14-4f17-b146-e6982cbb6b25" elementFormDefault="qualified">
    <xsd:import namespace="http://schemas.microsoft.com/office/2006/documentManagement/types"/>
    <xsd:import namespace="http://schemas.microsoft.com/office/infopath/2007/PartnerControls"/>
    <xsd:element name="SharedWithUsers" ma:index="12"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76152e91-9b84-4f95-a762-0f9fb117720d}" ma:internalName="TaxCatchAll" ma:showField="CatchAllData" ma:web="e3430292-9e14-4f17-b146-e6982cbb6b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B28DB-9FF6-4C40-AB52-01A42E94A6E0}">
  <ds:schemaRefs>
    <ds:schemaRef ds:uri="http://schemas.openxmlformats.org/officeDocument/2006/bibliography"/>
  </ds:schemaRefs>
</ds:datastoreItem>
</file>

<file path=customXml/itemProps2.xml><?xml version="1.0" encoding="utf-8"?>
<ds:datastoreItem xmlns:ds="http://schemas.openxmlformats.org/officeDocument/2006/customXml" ds:itemID="{5E288E76-5EB8-4659-8FC7-ED51D1BC2739}">
  <ds:schemaRefs>
    <ds:schemaRef ds:uri="http://schemas.microsoft.com/sharepoint/v4"/>
    <ds:schemaRef ds:uri="http://schemas.openxmlformats.org/package/2006/metadata/core-properties"/>
    <ds:schemaRef ds:uri="http://www.w3.org/XML/1998/namespace"/>
    <ds:schemaRef ds:uri="e3430292-9e14-4f17-b146-e6982cbb6b25"/>
    <ds:schemaRef ds:uri="http://schemas.microsoft.com/office/infopath/2007/PartnerControls"/>
    <ds:schemaRef ds:uri="http://purl.org/dc/elements/1.1/"/>
    <ds:schemaRef ds:uri="58eb5b7c-b4c2-4f8b-a999-87b74156a04b"/>
    <ds:schemaRef ds:uri="http://schemas.microsoft.com/office/2006/documentManagement/types"/>
    <ds:schemaRef ds:uri="http://purl.org/dc/terms/"/>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9111E46-A999-4540-BA49-6EA9D1B14EE6}">
  <ds:schemaRefs>
    <ds:schemaRef ds:uri="http://schemas.microsoft.com/sharepoint/v3/contenttype/forms"/>
  </ds:schemaRefs>
</ds:datastoreItem>
</file>

<file path=customXml/itemProps4.xml><?xml version="1.0" encoding="utf-8"?>
<ds:datastoreItem xmlns:ds="http://schemas.openxmlformats.org/officeDocument/2006/customXml" ds:itemID="{3EF76241-1A01-4F04-B467-37642C62F324}"/>
</file>

<file path=docProps/app.xml><?xml version="1.0" encoding="utf-8"?>
<Properties xmlns="http://schemas.openxmlformats.org/officeDocument/2006/extended-properties" xmlns:vt="http://schemas.openxmlformats.org/officeDocument/2006/docPropsVTypes">
  <Template>Normal</Template>
  <TotalTime>222</TotalTime>
  <Pages>7</Pages>
  <Words>3522</Words>
  <Characters>20079</Characters>
  <Application>Microsoft Office Word</Application>
  <DocSecurity>8</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KY.PO.005</dc:title>
  <dc:creator>Meltem;ezgi.simsek@cobantur.com</dc:creator>
  <cp:keywords>KY.PO.005</cp:keywords>
  <cp:lastModifiedBy>Sevgi ÖZDEMİR</cp:lastModifiedBy>
  <cp:revision>36</cp:revision>
  <dcterms:created xsi:type="dcterms:W3CDTF">2019-12-21T08:18:00Z</dcterms:created>
  <dcterms:modified xsi:type="dcterms:W3CDTF">2023-08-24T06:14:00Z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0x010100F345932F1F708D4AAFD2CFB3A0CDDB0A</vt:lpwstr>
  </property>
  <property fmtid="{D5CDD505-2E9C-101B-9397-08002B2CF9AE}" pid="3" name="MediaServiceImageTags">
    <vt:lpwstr/>
  </property>
</Properties>
</file>